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C223B" w:rsidRDefault="00A3407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3407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3407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3407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3407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3407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3407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3407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3407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79-арх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3407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744D4" w:rsidR="008744D4" w:rsidRDefault="008744D4" w:rsidRPr="00A339A0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A339A0">
        <w:rPr>
          <w:rFonts w:ascii="Times New Roman" w:cs="Times New Roman" w:hAnsi="Times New Roman"/>
          <w:sz w:val="30"/>
          <w:szCs w:val="30"/>
        </w:rPr>
        <w:lastRenderedPageBreak/>
        <w:t xml:space="preserve">О сносе самовольной постройки </w:t>
      </w:r>
    </w:p>
    <w:p w:rsidP="001516B8" w:rsidR="005235BF" w:rsidRDefault="005235BF" w:rsidRPr="00A339A0">
      <w:pPr>
        <w:spacing w:after="1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A339A0">
        <w:rPr>
          <w:rFonts w:ascii="Times New Roman" w:cs="Times New Roman" w:hAnsi="Times New Roman"/>
          <w:sz w:val="30"/>
          <w:szCs w:val="30"/>
        </w:rPr>
        <w:t xml:space="preserve">(в районе ул. </w:t>
      </w:r>
      <w:proofErr w:type="spellStart"/>
      <w:r w:rsidRPr="00A339A0">
        <w:rPr>
          <w:rFonts w:ascii="Times New Roman" w:cs="Times New Roman" w:hAnsi="Times New Roman"/>
          <w:sz w:val="30"/>
          <w:szCs w:val="30"/>
        </w:rPr>
        <w:t>Затонск</w:t>
      </w:r>
      <w:r w:rsidR="001516B8">
        <w:rPr>
          <w:rFonts w:ascii="Times New Roman" w:cs="Times New Roman" w:hAnsi="Times New Roman"/>
          <w:sz w:val="30"/>
          <w:szCs w:val="30"/>
        </w:rPr>
        <w:t>ой</w:t>
      </w:r>
      <w:proofErr w:type="spellEnd"/>
      <w:r w:rsidRPr="00A339A0">
        <w:rPr>
          <w:rFonts w:ascii="Times New Roman" w:cs="Times New Roman" w:hAnsi="Times New Roman"/>
          <w:sz w:val="30"/>
          <w:szCs w:val="30"/>
        </w:rPr>
        <w:t xml:space="preserve"> от ул. 60 лет Октября до ул. </w:t>
      </w:r>
      <w:proofErr w:type="spellStart"/>
      <w:r w:rsidRPr="00A339A0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Pr="00A339A0">
        <w:rPr>
          <w:rFonts w:ascii="Times New Roman" w:cs="Times New Roman" w:hAnsi="Times New Roman"/>
          <w:sz w:val="30"/>
          <w:szCs w:val="30"/>
        </w:rPr>
        <w:t xml:space="preserve">) </w:t>
      </w:r>
    </w:p>
    <w:p w:rsidP="009733CA" w:rsidR="00D635C4" w:rsidRDefault="00D635C4" w:rsidRPr="001516B8">
      <w:pPr>
        <w:spacing w:after="1" w:line="220" w:lineRule="atLeast"/>
        <w:jc w:val="both"/>
        <w:rPr>
          <w:rFonts w:ascii="Times New Roman" w:cs="Times New Roman" w:hAnsi="Times New Roman"/>
          <w:sz w:val="26"/>
          <w:szCs w:val="26"/>
        </w:rPr>
      </w:pPr>
    </w:p>
    <w:p w:rsidP="009733CA" w:rsidR="00A339A0" w:rsidRDefault="00A339A0" w:rsidRPr="001516B8">
      <w:pPr>
        <w:spacing w:after="1" w:line="220" w:lineRule="atLeast"/>
        <w:jc w:val="both"/>
        <w:rPr>
          <w:rFonts w:ascii="Times New Roman" w:cs="Times New Roman" w:hAnsi="Times New Roman"/>
          <w:sz w:val="26"/>
          <w:szCs w:val="26"/>
        </w:rPr>
      </w:pPr>
    </w:p>
    <w:p w:rsidP="009733CA" w:rsidR="00A339A0" w:rsidRDefault="00A339A0" w:rsidRPr="001516B8">
      <w:pPr>
        <w:spacing w:after="1" w:line="220" w:lineRule="atLeast"/>
        <w:jc w:val="both"/>
        <w:rPr>
          <w:rFonts w:ascii="Times New Roman" w:cs="Times New Roman" w:hAnsi="Times New Roman"/>
          <w:sz w:val="26"/>
          <w:szCs w:val="26"/>
        </w:rPr>
      </w:pPr>
    </w:p>
    <w:p w:rsidP="00D635C4" w:rsidR="000158A6" w:rsidRDefault="00D90874" w:rsidRPr="00A339A0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proofErr w:type="gramStart"/>
      <w:r w:rsidRPr="00A339A0">
        <w:rPr>
          <w:rFonts w:ascii="Times New Roman" w:cs="Times New Roman" w:hAnsi="Times New Roman"/>
          <w:sz w:val="30"/>
          <w:szCs w:val="30"/>
        </w:rPr>
        <w:t xml:space="preserve">В связи с непринятием мер </w:t>
      </w:r>
      <w:r w:rsidR="007022BA" w:rsidRPr="00A339A0">
        <w:rPr>
          <w:rFonts w:ascii="Times New Roman" w:cs="Times New Roman" w:hAnsi="Times New Roman"/>
          <w:sz w:val="30"/>
          <w:szCs w:val="30"/>
        </w:rPr>
        <w:t xml:space="preserve">по сносу самовольной постройки </w:t>
      </w:r>
      <w:r w:rsidR="00A339A0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A339A0">
        <w:rPr>
          <w:rFonts w:ascii="Times New Roman" w:cs="Times New Roman" w:hAnsi="Times New Roman"/>
          <w:sz w:val="30"/>
          <w:szCs w:val="30"/>
        </w:rPr>
        <w:t xml:space="preserve">на основании распоряжения администрации города </w:t>
      </w:r>
      <w:r w:rsidR="007022BA" w:rsidRPr="00A339A0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A339A0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3973E5" w:rsidRPr="00A339A0">
        <w:rPr>
          <w:rFonts w:ascii="Times New Roman" w:cs="Times New Roman" w:hAnsi="Times New Roman"/>
          <w:sz w:val="30"/>
          <w:szCs w:val="30"/>
        </w:rPr>
        <w:t xml:space="preserve">от </w:t>
      </w:r>
      <w:r w:rsidR="007022BA" w:rsidRPr="00A339A0">
        <w:rPr>
          <w:rFonts w:ascii="Times New Roman" w:cs="Times New Roman" w:hAnsi="Times New Roman"/>
          <w:sz w:val="30"/>
          <w:szCs w:val="30"/>
        </w:rPr>
        <w:t xml:space="preserve">14.04.2025 </w:t>
      </w:r>
      <w:r w:rsidR="003973E5" w:rsidRPr="00A339A0">
        <w:rPr>
          <w:rFonts w:ascii="Times New Roman" w:cs="Times New Roman" w:hAnsi="Times New Roman"/>
          <w:sz w:val="30"/>
          <w:szCs w:val="30"/>
        </w:rPr>
        <w:t>№ 25-арх «О сносе самовольной п</w:t>
      </w:r>
      <w:r w:rsidR="00B52852" w:rsidRPr="00A339A0">
        <w:rPr>
          <w:rFonts w:ascii="Times New Roman" w:cs="Times New Roman" w:hAnsi="Times New Roman"/>
          <w:sz w:val="30"/>
          <w:szCs w:val="30"/>
        </w:rPr>
        <w:t>остройки (в районе</w:t>
      </w:r>
      <w:r w:rsidR="00A339A0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B52852" w:rsidRPr="00A339A0">
        <w:rPr>
          <w:rFonts w:ascii="Times New Roman" w:cs="Times New Roman" w:hAnsi="Times New Roman"/>
          <w:sz w:val="30"/>
          <w:szCs w:val="30"/>
        </w:rPr>
        <w:t xml:space="preserve"> ул. </w:t>
      </w:r>
      <w:proofErr w:type="spellStart"/>
      <w:r w:rsidR="00B52852" w:rsidRPr="00A339A0">
        <w:rPr>
          <w:rFonts w:ascii="Times New Roman" w:cs="Times New Roman" w:hAnsi="Times New Roman"/>
          <w:sz w:val="30"/>
          <w:szCs w:val="30"/>
        </w:rPr>
        <w:t>Затонской</w:t>
      </w:r>
      <w:proofErr w:type="spellEnd"/>
      <w:r w:rsidR="003973E5" w:rsidRPr="00A339A0">
        <w:rPr>
          <w:rFonts w:ascii="Times New Roman" w:cs="Times New Roman" w:hAnsi="Times New Roman"/>
          <w:sz w:val="30"/>
          <w:szCs w:val="30"/>
        </w:rPr>
        <w:t xml:space="preserve"> от ул. 60 лет Октября до ул. </w:t>
      </w:r>
      <w:proofErr w:type="spellStart"/>
      <w:r w:rsidR="003973E5" w:rsidRPr="00A339A0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r w:rsidR="003973E5" w:rsidRPr="00A339A0">
        <w:rPr>
          <w:rFonts w:ascii="Times New Roman" w:cs="Times New Roman" w:hAnsi="Times New Roman"/>
          <w:sz w:val="30"/>
          <w:szCs w:val="30"/>
        </w:rPr>
        <w:t>)»</w:t>
      </w:r>
      <w:r w:rsidRPr="00A339A0">
        <w:rPr>
          <w:rFonts w:ascii="Times New Roman" w:cs="Times New Roman" w:hAnsi="Times New Roman"/>
          <w:sz w:val="30"/>
          <w:szCs w:val="30"/>
        </w:rPr>
        <w:t xml:space="preserve">, </w:t>
      </w:r>
      <w:r w:rsidR="00A339A0">
        <w:rPr>
          <w:rFonts w:ascii="Times New Roman" w:cs="Times New Roman" w:hAnsi="Times New Roman"/>
          <w:sz w:val="30"/>
          <w:szCs w:val="30"/>
        </w:rPr>
        <w:t xml:space="preserve">                                  </w:t>
      </w:r>
      <w:r w:rsidRPr="00A339A0">
        <w:rPr>
          <w:rFonts w:ascii="Times New Roman" w:cs="Times New Roman" w:hAnsi="Times New Roman"/>
          <w:sz w:val="30"/>
          <w:szCs w:val="30"/>
        </w:rPr>
        <w:t>в</w:t>
      </w:r>
      <w:r w:rsidR="000158A6" w:rsidRPr="00A339A0">
        <w:rPr>
          <w:rFonts w:ascii="Times New Roman" w:cs="Times New Roman" w:hAnsi="Times New Roman"/>
          <w:sz w:val="30"/>
          <w:szCs w:val="30"/>
        </w:rPr>
        <w:t xml:space="preserve"> соответствии с пунктом 4 статьи 222 Гражданского кодекса Российской Федерации, </w:t>
      </w:r>
      <w:r w:rsidR="00724C00" w:rsidRPr="00A339A0">
        <w:rPr>
          <w:rFonts w:ascii="Times New Roman" w:cs="Times New Roman" w:hAnsi="Times New Roman"/>
          <w:sz w:val="30"/>
          <w:szCs w:val="30"/>
        </w:rPr>
        <w:t xml:space="preserve">частью 13 </w:t>
      </w:r>
      <w:r w:rsidR="00C36718" w:rsidRPr="00A339A0">
        <w:rPr>
          <w:rFonts w:ascii="Times New Roman" w:cs="Times New Roman" w:hAnsi="Times New Roman"/>
          <w:sz w:val="30"/>
          <w:szCs w:val="30"/>
        </w:rPr>
        <w:t>статьи</w:t>
      </w:r>
      <w:r w:rsidR="000158A6" w:rsidRPr="00A339A0">
        <w:rPr>
          <w:rFonts w:ascii="Times New Roman" w:cs="Times New Roman" w:hAnsi="Times New Roman"/>
          <w:sz w:val="30"/>
          <w:szCs w:val="30"/>
        </w:rPr>
        <w:t xml:space="preserve"> 55.32 </w:t>
      </w:r>
      <w:r w:rsidR="006205DF" w:rsidRPr="00A339A0">
        <w:rPr>
          <w:rFonts w:ascii="Times New Roman" w:cs="Times New Roman" w:hAnsi="Times New Roman"/>
          <w:sz w:val="30"/>
          <w:szCs w:val="30"/>
        </w:rPr>
        <w:t xml:space="preserve">Градостроительного кодекса Российской Федерации, статьей 16 Федерального закона </w:t>
      </w:r>
      <w:r w:rsidR="007022BA" w:rsidRPr="00A339A0">
        <w:rPr>
          <w:rFonts w:ascii="Times New Roman" w:cs="Times New Roman" w:hAnsi="Times New Roman"/>
          <w:sz w:val="30"/>
          <w:szCs w:val="30"/>
        </w:rPr>
        <w:br/>
      </w:r>
      <w:r w:rsidR="006205DF" w:rsidRPr="00A339A0">
        <w:rPr>
          <w:rFonts w:ascii="Times New Roman" w:cs="Times New Roman" w:hAnsi="Times New Roman"/>
          <w:sz w:val="30"/>
          <w:szCs w:val="30"/>
        </w:rPr>
        <w:t>от 06.10.2003 № 131-ФЗ</w:t>
      </w:r>
      <w:proofErr w:type="gramEnd"/>
      <w:r w:rsidR="006205DF" w:rsidRPr="00A339A0">
        <w:rPr>
          <w:rFonts w:ascii="Times New Roman" w:cs="Times New Roman" w:hAnsi="Times New Roman"/>
          <w:sz w:val="30"/>
          <w:szCs w:val="30"/>
        </w:rPr>
        <w:t xml:space="preserve"> «</w:t>
      </w:r>
      <w:proofErr w:type="gramStart"/>
      <w:r w:rsidR="006205DF" w:rsidRPr="00A339A0">
        <w:rPr>
          <w:rFonts w:ascii="Times New Roman" w:cs="Times New Roman" w:hAnsi="Times New Roman"/>
          <w:sz w:val="30"/>
          <w:szCs w:val="30"/>
        </w:rPr>
        <w:t>Об общих принципах организации местного самоуправления в Российской Федерации»</w:t>
      </w:r>
      <w:r w:rsidR="000158A6" w:rsidRPr="00A339A0">
        <w:rPr>
          <w:rFonts w:ascii="Times New Roman" w:cs="Times New Roman" w:hAnsi="Times New Roman"/>
          <w:sz w:val="30"/>
          <w:szCs w:val="30"/>
        </w:rPr>
        <w:t xml:space="preserve">, </w:t>
      </w:r>
      <w:r w:rsidR="00FE58F0" w:rsidRPr="00A339A0">
        <w:rPr>
          <w:rFonts w:ascii="Times New Roman" w:cs="Times New Roman" w:hAnsi="Times New Roman"/>
          <w:sz w:val="30"/>
          <w:szCs w:val="30"/>
        </w:rPr>
        <w:t>пунктом</w:t>
      </w:r>
      <w:r w:rsidR="004E7489" w:rsidRPr="00A339A0">
        <w:rPr>
          <w:rFonts w:ascii="Times New Roman" w:cs="Times New Roman" w:hAnsi="Times New Roman"/>
          <w:sz w:val="30"/>
          <w:szCs w:val="30"/>
        </w:rPr>
        <w:t xml:space="preserve"> 24 </w:t>
      </w:r>
      <w:r w:rsidR="00B7385D" w:rsidRPr="00A339A0">
        <w:rPr>
          <w:rFonts w:ascii="Times New Roman" w:cs="Times New Roman" w:hAnsi="Times New Roman"/>
          <w:sz w:val="30"/>
          <w:szCs w:val="30"/>
        </w:rPr>
        <w:t xml:space="preserve">Регламента взаимодействия органов администрации города Красноярска </w:t>
      </w:r>
      <w:r w:rsidR="00A339A0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="00B7385D" w:rsidRPr="00A339A0">
        <w:rPr>
          <w:rFonts w:ascii="Times New Roman" w:cs="Times New Roman" w:hAnsi="Times New Roman"/>
          <w:sz w:val="30"/>
          <w:szCs w:val="30"/>
        </w:rPr>
        <w:t>при выявлении самовольного размещения объектов капитального строительства на территории города Красноярска, утвержденного распоряжением</w:t>
      </w:r>
      <w:r w:rsidR="004E7489" w:rsidRPr="00A339A0">
        <w:rPr>
          <w:rFonts w:ascii="Times New Roman" w:cs="Times New Roman" w:hAnsi="Times New Roman"/>
          <w:sz w:val="30"/>
          <w:szCs w:val="30"/>
        </w:rPr>
        <w:t xml:space="preserve"> администрации </w:t>
      </w:r>
      <w:r w:rsidR="009733CA" w:rsidRPr="00A339A0">
        <w:rPr>
          <w:rFonts w:ascii="Times New Roman" w:cs="Times New Roman" w:hAnsi="Times New Roman"/>
          <w:sz w:val="30"/>
          <w:szCs w:val="30"/>
        </w:rPr>
        <w:t>города</w:t>
      </w:r>
      <w:r w:rsidR="004E7489" w:rsidRPr="00A339A0">
        <w:rPr>
          <w:rFonts w:ascii="Times New Roman" w:cs="Times New Roman" w:hAnsi="Times New Roman"/>
          <w:sz w:val="30"/>
          <w:szCs w:val="30"/>
        </w:rPr>
        <w:t xml:space="preserve"> </w:t>
      </w:r>
      <w:r w:rsidR="007022BA" w:rsidRPr="00A339A0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4E7489" w:rsidRPr="00A339A0">
        <w:rPr>
          <w:rFonts w:ascii="Times New Roman" w:cs="Times New Roman" w:hAnsi="Times New Roman"/>
          <w:sz w:val="30"/>
          <w:szCs w:val="30"/>
        </w:rPr>
        <w:t xml:space="preserve">от 02.04.2020 </w:t>
      </w:r>
      <w:r w:rsidR="00A339A0">
        <w:rPr>
          <w:rFonts w:ascii="Times New Roman" w:cs="Times New Roman" w:hAnsi="Times New Roman"/>
          <w:sz w:val="30"/>
          <w:szCs w:val="30"/>
        </w:rPr>
        <w:t xml:space="preserve">                  </w:t>
      </w:r>
      <w:r w:rsidR="004E7489" w:rsidRPr="00A339A0">
        <w:rPr>
          <w:rFonts w:ascii="Times New Roman" w:cs="Times New Roman" w:hAnsi="Times New Roman"/>
          <w:sz w:val="30"/>
          <w:szCs w:val="30"/>
        </w:rPr>
        <w:t>№ 115-р</w:t>
      </w:r>
      <w:r w:rsidR="00D930AA" w:rsidRPr="00A339A0">
        <w:rPr>
          <w:rFonts w:ascii="Times New Roman" w:cs="Times New Roman" w:hAnsi="Times New Roman"/>
          <w:sz w:val="30"/>
          <w:szCs w:val="30"/>
        </w:rPr>
        <w:t xml:space="preserve">, </w:t>
      </w:r>
      <w:r w:rsidR="000158A6" w:rsidRPr="00A339A0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hyperlink r:id="rId8" w:history="true">
        <w:r w:rsidR="000158A6" w:rsidRPr="00A339A0">
          <w:rPr>
            <w:rFonts w:ascii="Times New Roman" w:cs="Times New Roman" w:hAnsi="Times New Roman"/>
            <w:sz w:val="30"/>
            <w:szCs w:val="30"/>
          </w:rPr>
          <w:t>статьями 45</w:t>
        </w:r>
      </w:hyperlink>
      <w:r w:rsidR="000158A6" w:rsidRPr="00A339A0">
        <w:rPr>
          <w:rFonts w:ascii="Times New Roman" w:cs="Times New Roman" w:hAnsi="Times New Roman"/>
          <w:sz w:val="30"/>
          <w:szCs w:val="30"/>
        </w:rPr>
        <w:t xml:space="preserve">, </w:t>
      </w:r>
      <w:hyperlink r:id="rId9" w:history="true">
        <w:r w:rsidR="000158A6" w:rsidRPr="00A339A0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="000158A6" w:rsidRPr="00A339A0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 w:history="true">
        <w:r w:rsidR="000158A6" w:rsidRPr="00A339A0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="00724C00" w:rsidRPr="00A339A0">
        <w:rPr>
          <w:rFonts w:ascii="Times New Roman" w:cs="Times New Roman" w:hAnsi="Times New Roman"/>
          <w:sz w:val="30"/>
          <w:szCs w:val="30"/>
        </w:rPr>
        <w:t xml:space="preserve"> </w:t>
      </w:r>
      <w:r w:rsidR="000158A6" w:rsidRPr="00A339A0">
        <w:rPr>
          <w:rFonts w:ascii="Times New Roman" w:cs="Times New Roman" w:hAnsi="Times New Roman"/>
          <w:sz w:val="30"/>
          <w:szCs w:val="30"/>
        </w:rPr>
        <w:t>Устава города Красноярска, распоряжением Главы города</w:t>
      </w:r>
      <w:r w:rsidR="00D635C4" w:rsidRPr="00A339A0">
        <w:rPr>
          <w:rFonts w:ascii="Times New Roman" w:cs="Times New Roman" w:hAnsi="Times New Roman"/>
          <w:sz w:val="30"/>
          <w:szCs w:val="30"/>
        </w:rPr>
        <w:t xml:space="preserve"> </w:t>
      </w:r>
      <w:r w:rsidR="00B52852" w:rsidRPr="00A339A0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0158A6" w:rsidRPr="00A339A0">
        <w:rPr>
          <w:rFonts w:ascii="Times New Roman" w:cs="Times New Roman" w:hAnsi="Times New Roman"/>
          <w:sz w:val="30"/>
          <w:szCs w:val="30"/>
        </w:rPr>
        <w:t>от 22.12.2006 № 270-р</w:t>
      </w:r>
      <w:r w:rsidR="008D4656" w:rsidRPr="00A339A0">
        <w:rPr>
          <w:rFonts w:ascii="Times New Roman" w:cs="Times New Roman" w:hAnsi="Times New Roman"/>
          <w:sz w:val="30"/>
          <w:szCs w:val="30"/>
        </w:rPr>
        <w:t>:</w:t>
      </w:r>
      <w:proofErr w:type="gramEnd"/>
    </w:p>
    <w:p w:rsidP="00D635C4" w:rsidR="008744D4" w:rsidRDefault="00D508E9" w:rsidRPr="00A339A0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339A0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="00FD54BD" w:rsidRPr="00A339A0">
        <w:rPr>
          <w:rFonts w:ascii="Times New Roman" w:cs="Times New Roman" w:hAnsi="Times New Roman"/>
          <w:sz w:val="30"/>
          <w:szCs w:val="30"/>
        </w:rPr>
        <w:t>Муниципальному казенному учреждению города Красноярска «Управл</w:t>
      </w:r>
      <w:r w:rsidR="0081008C" w:rsidRPr="00A339A0">
        <w:rPr>
          <w:rFonts w:ascii="Times New Roman" w:cs="Times New Roman" w:hAnsi="Times New Roman"/>
          <w:sz w:val="30"/>
          <w:szCs w:val="30"/>
        </w:rPr>
        <w:t xml:space="preserve">ение капитального строительства» </w:t>
      </w:r>
      <w:r w:rsidR="004E7489" w:rsidRPr="00A339A0">
        <w:rPr>
          <w:rFonts w:ascii="Times New Roman" w:cs="Times New Roman" w:hAnsi="Times New Roman"/>
          <w:sz w:val="30"/>
          <w:szCs w:val="30"/>
        </w:rPr>
        <w:t xml:space="preserve">осуществить </w:t>
      </w:r>
      <w:r w:rsidR="005952C1" w:rsidRPr="00A339A0">
        <w:rPr>
          <w:rFonts w:ascii="Times New Roman" w:cs="Times New Roman" w:hAnsi="Times New Roman"/>
          <w:sz w:val="30"/>
          <w:szCs w:val="30"/>
        </w:rPr>
        <w:t>снос</w:t>
      </w:r>
      <w:r w:rsidR="000E0522" w:rsidRPr="00A339A0">
        <w:rPr>
          <w:rFonts w:ascii="Times New Roman" w:cs="Times New Roman" w:hAnsi="Times New Roman"/>
          <w:sz w:val="30"/>
          <w:szCs w:val="30"/>
        </w:rPr>
        <w:t xml:space="preserve"> </w:t>
      </w:r>
      <w:r w:rsidR="005235BF" w:rsidRPr="00A339A0">
        <w:rPr>
          <w:rFonts w:ascii="Times New Roman" w:cs="Times New Roman" w:hAnsi="Times New Roman"/>
          <w:sz w:val="30"/>
          <w:szCs w:val="30"/>
        </w:rPr>
        <w:t xml:space="preserve">одно-двухэтажного капитального нежилого здания площадью застройки </w:t>
      </w:r>
      <w:r w:rsidR="005235BF" w:rsidRPr="00A339A0">
        <w:rPr>
          <w:rFonts w:ascii="Times New Roman" w:cs="Times New Roman" w:hAnsi="Times New Roman"/>
          <w:sz w:val="30"/>
          <w:szCs w:val="30"/>
        </w:rPr>
        <w:br/>
      </w:r>
      <w:r w:rsidR="007D11E8" w:rsidRPr="00A339A0">
        <w:rPr>
          <w:rFonts w:ascii="Times New Roman" w:cs="Times New Roman" w:hAnsi="Times New Roman"/>
          <w:sz w:val="30"/>
          <w:szCs w:val="30"/>
        </w:rPr>
        <w:t>1 222</w:t>
      </w:r>
      <w:r w:rsidR="005235BF" w:rsidRPr="00A339A0">
        <w:rPr>
          <w:rFonts w:ascii="Times New Roman" w:cs="Times New Roman" w:hAnsi="Times New Roman"/>
          <w:sz w:val="30"/>
          <w:szCs w:val="30"/>
        </w:rPr>
        <w:t xml:space="preserve"> кв. м, расположенного на земельном участке, государственная собственность на который не разграничена, в кадастровом квартале 24:50:0600070, северо-восточнее земельного участка с кадастровым номером 24:50:0000000:974 по адресу: г. Красноярск, ул. </w:t>
      </w:r>
      <w:proofErr w:type="spellStart"/>
      <w:r w:rsidR="005235BF" w:rsidRPr="00A339A0">
        <w:rPr>
          <w:rFonts w:ascii="Times New Roman" w:cs="Times New Roman" w:hAnsi="Times New Roman"/>
          <w:sz w:val="30"/>
          <w:szCs w:val="30"/>
        </w:rPr>
        <w:t>Затонская</w:t>
      </w:r>
      <w:proofErr w:type="spellEnd"/>
      <w:r w:rsidR="00A339A0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5235BF" w:rsidRPr="00A339A0">
        <w:rPr>
          <w:rFonts w:ascii="Times New Roman" w:cs="Times New Roman" w:hAnsi="Times New Roman"/>
          <w:sz w:val="30"/>
          <w:szCs w:val="30"/>
        </w:rPr>
        <w:t xml:space="preserve">от ул. 60 лет Октября до ул. </w:t>
      </w:r>
      <w:proofErr w:type="spellStart"/>
      <w:r w:rsidR="005235BF" w:rsidRPr="00A339A0">
        <w:rPr>
          <w:rFonts w:ascii="Times New Roman" w:cs="Times New Roman" w:hAnsi="Times New Roman"/>
          <w:sz w:val="30"/>
          <w:szCs w:val="30"/>
        </w:rPr>
        <w:t>Шиферников</w:t>
      </w:r>
      <w:proofErr w:type="spellEnd"/>
      <w:proofErr w:type="gramEnd"/>
      <w:r w:rsidR="005235BF" w:rsidRPr="00A339A0">
        <w:rPr>
          <w:rFonts w:ascii="Times New Roman" w:cs="Times New Roman" w:hAnsi="Times New Roman"/>
          <w:sz w:val="30"/>
          <w:szCs w:val="30"/>
        </w:rPr>
        <w:t xml:space="preserve">, </w:t>
      </w:r>
      <w:proofErr w:type="gramStart"/>
      <w:r w:rsidR="005235BF" w:rsidRPr="00A339A0">
        <w:rPr>
          <w:rFonts w:ascii="Times New Roman" w:cs="Times New Roman" w:hAnsi="Times New Roman"/>
          <w:sz w:val="30"/>
          <w:szCs w:val="30"/>
        </w:rPr>
        <w:t xml:space="preserve">в соответствии с каталогом координат характерных точек внешнего контура самовольной постройки согласно приложению в течение шести месяцев с даты </w:t>
      </w:r>
      <w:r w:rsidR="007022BA" w:rsidRPr="00A339A0">
        <w:rPr>
          <w:rFonts w:ascii="Times New Roman" w:cs="Times New Roman" w:hAnsi="Times New Roman"/>
          <w:sz w:val="30"/>
          <w:szCs w:val="30"/>
        </w:rPr>
        <w:t>публикации настоящего распоряжения</w:t>
      </w:r>
      <w:r w:rsidR="005235BF" w:rsidRPr="00A339A0">
        <w:rPr>
          <w:rFonts w:ascii="Times New Roman" w:cs="Times New Roman" w:hAnsi="Times New Roman"/>
          <w:sz w:val="30"/>
          <w:szCs w:val="30"/>
        </w:rPr>
        <w:t xml:space="preserve"> на официальном сайте</w:t>
      </w:r>
      <w:proofErr w:type="gramEnd"/>
      <w:r w:rsidR="005235BF" w:rsidRPr="00A339A0">
        <w:rPr>
          <w:rFonts w:ascii="Times New Roman" w:cs="Times New Roman" w:hAnsi="Times New Roman"/>
          <w:sz w:val="30"/>
          <w:szCs w:val="30"/>
        </w:rPr>
        <w:t xml:space="preserve"> администрации города </w:t>
      </w:r>
      <w:r w:rsidR="007022BA" w:rsidRPr="00A339A0">
        <w:rPr>
          <w:rFonts w:ascii="Times New Roman" w:cs="Times New Roman" w:hAnsi="Times New Roman"/>
          <w:sz w:val="30"/>
          <w:szCs w:val="30"/>
        </w:rPr>
        <w:t>Красноярска</w:t>
      </w:r>
      <w:r w:rsidR="008744D4" w:rsidRPr="00A339A0">
        <w:rPr>
          <w:rFonts w:ascii="Times New Roman" w:cs="Times New Roman" w:hAnsi="Times New Roman"/>
          <w:sz w:val="30"/>
          <w:szCs w:val="30"/>
        </w:rPr>
        <w:t>.</w:t>
      </w:r>
    </w:p>
    <w:p w:rsidP="007022BA" w:rsidR="007022BA" w:rsidRDefault="001D5E3E" w:rsidRPr="00A339A0">
      <w:pPr>
        <w:widowControl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339A0"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7022BA" w:rsidRPr="00A339A0">
        <w:rPr>
          <w:rFonts w:ascii="Times New Roman" w:cs="Times New Roman" w:hAnsi="Times New Roman"/>
          <w:sz w:val="30"/>
          <w:szCs w:val="30"/>
        </w:rPr>
        <w:t>. Настоящее распоряжение опубликовать в газете «Городские новости» и разместить на официальном сайте администрации города Красноярска.</w:t>
      </w:r>
    </w:p>
    <w:p w:rsidP="007022BA" w:rsidR="007022BA" w:rsidRDefault="007022BA" w:rsidRPr="00A339A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7022BA" w:rsidR="007022BA" w:rsidRDefault="007022BA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7022BA" w:rsidR="00A339A0" w:rsidRDefault="00A339A0" w:rsidRPr="00A339A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A339A0" w:rsidR="007022BA" w:rsidRDefault="007022BA" w:rsidRPr="00A339A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Заместитель Главы города – </w:t>
      </w:r>
    </w:p>
    <w:p w:rsidP="00A339A0" w:rsidR="007022BA" w:rsidRDefault="007022BA" w:rsidRPr="00A339A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>руководитель департамента</w:t>
      </w:r>
    </w:p>
    <w:p w:rsidP="00A339A0" w:rsidR="007022BA" w:rsidRDefault="007022BA" w:rsidRPr="00A339A0">
      <w:pPr>
        <w:tabs>
          <w:tab w:pos="1995" w:val="left"/>
        </w:tabs>
        <w:suppressAutoHyphens/>
        <w:autoSpaceDE w:val="false"/>
        <w:autoSpaceDN w:val="false"/>
        <w:adjustRightInd w:val="false"/>
        <w:spacing w:after="0" w:line="192" w:lineRule="auto"/>
        <w:contextualSpacing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градостроительства  </w:t>
      </w:r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</w:r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</w:r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ab/>
        <w:t xml:space="preserve">           </w:t>
      </w:r>
      <w:r w:rsid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                           </w:t>
      </w:r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 xml:space="preserve">А.В. </w:t>
      </w:r>
      <w:proofErr w:type="spellStart"/>
      <w:r w:rsidRPr="00A339A0">
        <w:rPr>
          <w:rFonts w:ascii="Times New Roman" w:cs="Times New Roman" w:eastAsia="Times New Roman" w:hAnsi="Times New Roman"/>
          <w:sz w:val="30"/>
          <w:szCs w:val="30"/>
          <w:lang w:eastAsia="ar-SA"/>
        </w:rPr>
        <w:t>Навродский</w:t>
      </w:r>
      <w:proofErr w:type="spellEnd"/>
    </w:p>
    <w:p w:rsidP="00A339A0" w:rsidR="009733CA" w:rsidRDefault="009733CA">
      <w:pPr>
        <w:widowControl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P="00A339A0" w:rsidR="00A339A0" w:rsidRDefault="00A339A0">
      <w:pPr>
        <w:widowControl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p w:rsidR="007F5486" w:rsidRDefault="007F5486">
      <w:pPr>
        <w:rPr>
          <w:rFonts w:ascii="Times New Roman" w:cs="Times New Roman" w:eastAsia="Times New Roman" w:hAnsi="Times New Roman"/>
          <w:sz w:val="30"/>
          <w:szCs w:val="30"/>
          <w:lang w:eastAsia="ar-SA"/>
        </w:rPr>
      </w:pPr>
      <w:r>
        <w:rPr>
          <w:rFonts w:ascii="Times New Roman" w:cs="Times New Roman" w:eastAsia="Times New Roman" w:hAnsi="Times New Roman"/>
          <w:sz w:val="30"/>
          <w:szCs w:val="30"/>
          <w:lang w:eastAsia="ar-SA"/>
        </w:rPr>
        <w:br w:type="page"/>
      </w:r>
      <w:bookmarkStart w:id="0" w:name="_GoBack"/>
      <w:bookmarkEnd w:id="0"/>
    </w:p>
    <w:p w:rsidP="007F5486" w:rsidR="007F5486" w:rsidRDefault="007F5486" w:rsidRPr="007F5486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7F5486">
        <w:rPr>
          <w:rFonts w:ascii="Times New Roman" w:cs="Times New Roman" w:eastAsia="Times New Roman" w:hAnsi="Times New Roman"/>
          <w:sz w:val="30"/>
          <w:szCs w:val="30"/>
        </w:rPr>
        <w:lastRenderedPageBreak/>
        <w:t>Приложение</w:t>
      </w:r>
    </w:p>
    <w:p w:rsidP="007F5486" w:rsidR="007F5486" w:rsidRDefault="007F5486" w:rsidRPr="007F5486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7F5486">
        <w:rPr>
          <w:rFonts w:ascii="Times New Roman" w:cs="Times New Roman" w:eastAsia="Times New Roman" w:hAnsi="Times New Roman"/>
          <w:sz w:val="30"/>
          <w:szCs w:val="30"/>
        </w:rPr>
        <w:t>к распоряжению</w:t>
      </w:r>
    </w:p>
    <w:p w:rsidP="007F5486" w:rsidR="007F5486" w:rsidRDefault="007F5486" w:rsidRPr="007F5486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7F5486">
        <w:rPr>
          <w:rFonts w:ascii="Times New Roman" w:cs="Times New Roman" w:eastAsia="Times New Roman" w:hAnsi="Times New Roman"/>
          <w:sz w:val="30"/>
          <w:szCs w:val="30"/>
        </w:rPr>
        <w:t xml:space="preserve">администрации </w:t>
      </w:r>
    </w:p>
    <w:p w:rsidP="007F5486" w:rsidR="007F5486" w:rsidRDefault="007F5486" w:rsidRPr="007F5486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7F5486">
        <w:rPr>
          <w:rFonts w:ascii="Times New Roman" w:cs="Times New Roman" w:eastAsia="Times New Roman" w:hAnsi="Times New Roman"/>
          <w:sz w:val="30"/>
          <w:szCs w:val="30"/>
        </w:rPr>
        <w:t>города Красноярска</w:t>
      </w:r>
      <w:r w:rsidRPr="007F5486">
        <w:rPr>
          <w:rFonts w:ascii="Times New Roman" w:cs="Times New Roman" w:eastAsia="Times New Roman" w:hAnsi="Times New Roman"/>
          <w:sz w:val="30"/>
          <w:szCs w:val="30"/>
        </w:rPr>
        <w:tab/>
      </w:r>
    </w:p>
    <w:p w:rsidP="007F5486" w:rsidR="007F5486" w:rsidRDefault="007F5486" w:rsidRPr="007F5486">
      <w:pPr>
        <w:spacing w:after="0" w:line="192" w:lineRule="auto"/>
        <w:ind w:firstLine="5387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RPr="007F5486">
        <w:rPr>
          <w:rFonts w:ascii="Times New Roman" w:cs="Times New Roman" w:eastAsia="Times New Roman" w:hAnsi="Times New Roman"/>
          <w:sz w:val="30"/>
          <w:szCs w:val="30"/>
        </w:rPr>
        <w:t>от ____________ № _________</w:t>
      </w:r>
    </w:p>
    <w:p w:rsidP="007F5486" w:rsidR="007F5486" w:rsidRDefault="007F5486" w:rsidRPr="007F5486">
      <w:pPr>
        <w:suppressAutoHyphens/>
        <w:autoSpaceDN w:val="false"/>
        <w:spacing w:after="0" w:line="240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</w:p>
    <w:p w:rsidP="007F5486" w:rsidR="007F5486" w:rsidRDefault="007F5486" w:rsidRPr="007F5486">
      <w:pPr>
        <w:suppressAutoHyphens/>
        <w:autoSpaceDN w:val="false"/>
        <w:spacing w:after="0" w:line="240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</w:p>
    <w:p w:rsidP="007F5486" w:rsidR="007F5486" w:rsidRDefault="007F5486" w:rsidRPr="007F5486">
      <w:pPr>
        <w:suppressAutoHyphens/>
        <w:autoSpaceDN w:val="false"/>
        <w:spacing w:after="0" w:line="240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</w:p>
    <w:p w:rsidP="007F5486" w:rsidR="007F5486" w:rsidRDefault="007F5486" w:rsidRPr="007F5486">
      <w:pPr>
        <w:suppressAutoHyphens/>
        <w:autoSpaceDN w:val="false"/>
        <w:spacing w:after="0" w:line="192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  <w:r w:rsidRPr="007F5486">
        <w:rPr>
          <w:rFonts w:ascii="Times New Roman" w:cs="Times New Roman" w:eastAsia="Calibri" w:hAnsi="Times New Roman"/>
          <w:sz w:val="30"/>
          <w:szCs w:val="30"/>
          <w:lang w:eastAsia="en-US"/>
        </w:rPr>
        <w:t>КАТАЛОГ</w:t>
      </w:r>
    </w:p>
    <w:p w:rsidP="007F5486" w:rsidR="007F5486" w:rsidRDefault="007F5486" w:rsidRPr="007F5486">
      <w:pPr>
        <w:suppressAutoHyphens/>
        <w:autoSpaceDN w:val="false"/>
        <w:spacing w:after="0" w:line="192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  <w:r w:rsidRPr="007F5486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координат характерных точек внешнего контура самовольной постройки, расположенной на земельном участке, государственная собственность на который не разграничена, в кадастровом квартале 24:50:0600070, северо-восточнее земельного участка с кадастровым номером 24:50:0000000:974 по адресу: г. Красноярск, ул. </w:t>
      </w:r>
      <w:proofErr w:type="spellStart"/>
      <w:r w:rsidRPr="007F5486">
        <w:rPr>
          <w:rFonts w:ascii="Times New Roman" w:cs="Times New Roman" w:eastAsia="Calibri" w:hAnsi="Times New Roman"/>
          <w:sz w:val="30"/>
          <w:szCs w:val="30"/>
          <w:lang w:eastAsia="en-US"/>
        </w:rPr>
        <w:t>Затонская</w:t>
      </w:r>
      <w:proofErr w:type="spellEnd"/>
      <w:r w:rsidRPr="007F5486">
        <w:rPr>
          <w:rFonts w:ascii="Times New Roman" w:cs="Times New Roman" w:eastAsia="Calibri" w:hAnsi="Times New Roman"/>
          <w:sz w:val="30"/>
          <w:szCs w:val="30"/>
          <w:lang w:eastAsia="en-US"/>
        </w:rPr>
        <w:t xml:space="preserve"> </w:t>
      </w:r>
      <w:r w:rsidRPr="007F5486">
        <w:rPr>
          <w:rFonts w:ascii="Times New Roman" w:cs="Times New Roman" w:eastAsia="Calibri" w:hAnsi="Times New Roman"/>
          <w:sz w:val="30"/>
          <w:szCs w:val="30"/>
          <w:lang w:eastAsia="en-US"/>
        </w:rPr>
        <w:br/>
        <w:t xml:space="preserve">от ул. 60 лет Октября до ул. </w:t>
      </w:r>
      <w:proofErr w:type="spellStart"/>
      <w:r w:rsidRPr="007F5486">
        <w:rPr>
          <w:rFonts w:ascii="Times New Roman" w:cs="Times New Roman" w:eastAsia="Calibri" w:hAnsi="Times New Roman"/>
          <w:sz w:val="30"/>
          <w:szCs w:val="30"/>
          <w:lang w:eastAsia="en-US"/>
        </w:rPr>
        <w:t>Шиферников</w:t>
      </w:r>
      <w:proofErr w:type="spellEnd"/>
    </w:p>
    <w:p w:rsidP="007F5486" w:rsidR="007F5486" w:rsidRDefault="007F5486" w:rsidRPr="007F5486">
      <w:pPr>
        <w:suppressAutoHyphens/>
        <w:autoSpaceDN w:val="false"/>
        <w:spacing w:after="0" w:line="240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</w:p>
    <w:p w:rsidP="007F5486" w:rsidR="007F5486" w:rsidRDefault="007F5486" w:rsidRPr="007F5486">
      <w:pPr>
        <w:suppressAutoHyphens/>
        <w:autoSpaceDN w:val="false"/>
        <w:spacing w:after="0" w:line="240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</w:p>
    <w:p w:rsidP="007F5486" w:rsidR="007F5486" w:rsidRDefault="007F5486" w:rsidRPr="007F5486">
      <w:pPr>
        <w:suppressAutoHyphens/>
        <w:autoSpaceDN w:val="false"/>
        <w:spacing w:after="0" w:line="240" w:lineRule="auto"/>
        <w:jc w:val="center"/>
        <w:textAlignment w:val="baseline"/>
        <w:rPr>
          <w:rFonts w:ascii="Times New Roman" w:cs="Times New Roman" w:eastAsia="Calibri" w:hAnsi="Times New Roman"/>
          <w:sz w:val="30"/>
          <w:szCs w:val="30"/>
          <w:lang w:eastAsia="en-US"/>
        </w:rPr>
      </w:pPr>
    </w:p>
    <w:tbl>
      <w:tblPr>
        <w:tblW w:type="dxa" w:w="9356"/>
        <w:tblInd w:type="dxa" w:w="108"/>
        <w:tblLayout w:type="fixed"/>
        <w:tblCellMar>
          <w:left w:type="dxa" w:w="10"/>
          <w:right w:type="dxa" w:w="10"/>
        </w:tblCellMar>
        <w:tblLook w:firstColumn="1" w:firstRow="1" w:lastColumn="0" w:lastRow="0" w:noHBand="0" w:noVBand="1" w:val="04A0"/>
      </w:tblPr>
      <w:tblGrid>
        <w:gridCol w:w="4140"/>
        <w:gridCol w:w="2664"/>
        <w:gridCol w:w="2552"/>
      </w:tblGrid>
      <w:tr w:rsidR="007F5486" w:rsidRPr="007F5486" w:rsidTr="007F5486">
        <w:trPr>
          <w:trHeight w:val="227"/>
        </w:trPr>
        <w:tc>
          <w:tcPr>
            <w:tcW w:type="dxa" w:w="9356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Площадь самовольной постройки 1</w:t>
            </w:r>
            <w:r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 xml:space="preserve"> </w:t>
            </w: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222 кв. м</w:t>
            </w:r>
          </w:p>
        </w:tc>
      </w:tr>
      <w:tr w:rsidR="007F5486" w:rsidRPr="007F5486" w:rsidTr="007F5486">
        <w:trPr>
          <w:trHeight w:val="340"/>
        </w:trPr>
        <w:tc>
          <w:tcPr>
            <w:tcW w:type="dxa" w:w="4140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192" w:lineRule="auto"/>
              <w:jc w:val="center"/>
              <w:textAlignment w:val="baseline"/>
              <w:rPr>
                <w:rFonts w:ascii="Calibri" w:cs="Times New Roman" w:eastAsia="Calibri" w:hAnsi="Calibri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Обозначение характерных точек</w:t>
            </w:r>
          </w:p>
        </w:tc>
        <w:tc>
          <w:tcPr>
            <w:tcW w:type="dxa" w:w="5216"/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192" w:lineRule="auto"/>
              <w:jc w:val="center"/>
              <w:textAlignment w:val="baseline"/>
              <w:rPr>
                <w:rFonts w:ascii="Calibri" w:cs="Times New Roman" w:eastAsia="Calibri" w:hAnsi="Calibri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 xml:space="preserve">Координаты, </w:t>
            </w:r>
            <w:proofErr w:type="gramStart"/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м</w:t>
            </w:r>
            <w:proofErr w:type="gramEnd"/>
          </w:p>
        </w:tc>
      </w:tr>
      <w:tr w:rsidR="007F5486" w:rsidRPr="007F5486" w:rsidTr="007F5486">
        <w:trPr>
          <w:trHeight w:val="415"/>
        </w:trPr>
        <w:tc>
          <w:tcPr>
            <w:tcW w:type="dxa" w:w="4140"/>
            <w:vMerge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192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</w:p>
        </w:tc>
        <w:tc>
          <w:tcPr>
            <w:tcW w:type="dxa" w:w="266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192" w:lineRule="auto"/>
              <w:jc w:val="center"/>
              <w:textAlignment w:val="baseline"/>
              <w:rPr>
                <w:rFonts w:ascii="Calibri" w:cs="Times New Roman" w:eastAsia="Calibri" w:hAnsi="Calibri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 w:val="en-US"/>
              </w:rPr>
              <w:t>X</w:t>
            </w:r>
          </w:p>
        </w:tc>
        <w:tc>
          <w:tcPr>
            <w:tcW w:type="dxa" w:w="255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192" w:lineRule="auto"/>
              <w:jc w:val="center"/>
              <w:textAlignment w:val="baseline"/>
              <w:rPr>
                <w:rFonts w:ascii="Calibri" w:cs="Times New Roman" w:eastAsia="Calibri" w:hAnsi="Calibri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 w:val="en-US"/>
              </w:rPr>
              <w:t>Y</w:t>
            </w:r>
          </w:p>
        </w:tc>
      </w:tr>
      <w:tr w:rsidR="007F5486" w:rsidRPr="007F5486" w:rsidTr="007F5486">
        <w:trPr>
          <w:trHeight w:val="301"/>
        </w:trPr>
        <w:tc>
          <w:tcPr>
            <w:tcW w:type="dxa" w:w="41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66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629292,50</w:t>
            </w:r>
          </w:p>
        </w:tc>
        <w:tc>
          <w:tcPr>
            <w:tcW w:type="dxa" w:w="255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102415,24</w:t>
            </w:r>
          </w:p>
        </w:tc>
      </w:tr>
      <w:tr w:rsidR="007F5486" w:rsidRPr="007F5486" w:rsidTr="007F5486">
        <w:trPr>
          <w:trHeight w:val="227"/>
        </w:trPr>
        <w:tc>
          <w:tcPr>
            <w:tcW w:type="dxa" w:w="41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66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629333,85</w:t>
            </w:r>
          </w:p>
        </w:tc>
        <w:tc>
          <w:tcPr>
            <w:tcW w:type="dxa" w:w="255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Calibri" w:cs="Times New Roman" w:eastAsia="Calibri" w:hAnsi="Calibri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102392,90</w:t>
            </w:r>
          </w:p>
        </w:tc>
      </w:tr>
      <w:tr w:rsidR="007F5486" w:rsidRPr="007F5486" w:rsidTr="007F5486">
        <w:trPr>
          <w:trHeight w:val="227"/>
        </w:trPr>
        <w:tc>
          <w:tcPr>
            <w:tcW w:type="dxa" w:w="41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66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629346,21</w:t>
            </w:r>
          </w:p>
        </w:tc>
        <w:tc>
          <w:tcPr>
            <w:tcW w:type="dxa" w:w="255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Calibri" w:cs="Times New Roman" w:eastAsia="Calibri" w:hAnsi="Calibri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102415,77</w:t>
            </w:r>
          </w:p>
        </w:tc>
      </w:tr>
      <w:tr w:rsidR="007F5486" w:rsidRPr="007F5486" w:rsidTr="007F5486">
        <w:trPr>
          <w:trHeight w:val="227"/>
        </w:trPr>
        <w:tc>
          <w:tcPr>
            <w:tcW w:type="dxa" w:w="41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66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629304,86</w:t>
            </w:r>
          </w:p>
        </w:tc>
        <w:tc>
          <w:tcPr>
            <w:tcW w:type="dxa" w:w="255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jc w:val="center"/>
              <w:textAlignment w:val="baseline"/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102438,11</w:t>
            </w:r>
          </w:p>
        </w:tc>
      </w:tr>
      <w:tr w:rsidR="007F5486" w:rsidRPr="007F5486" w:rsidTr="007F5486">
        <w:trPr>
          <w:trHeight w:val="227"/>
        </w:trPr>
        <w:tc>
          <w:tcPr>
            <w:tcW w:type="dxa" w:w="9356"/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F5486" w:rsidR="007F5486" w:rsidRDefault="007F5486" w:rsidRPr="007F5486">
            <w:pPr>
              <w:suppressAutoHyphens/>
              <w:autoSpaceDN w:val="false"/>
              <w:spacing w:after="0" w:line="240" w:lineRule="auto"/>
              <w:textAlignment w:val="baseline"/>
              <w:rPr>
                <w:rFonts w:ascii="Calibri" w:cs="Times New Roman" w:eastAsia="Calibri" w:hAnsi="Calibri"/>
                <w:lang w:eastAsia="en-US"/>
              </w:rPr>
            </w:pP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Система координат</w:t>
            </w: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 w:val="en-US"/>
              </w:rPr>
              <w:t xml:space="preserve">: </w:t>
            </w:r>
            <w:proofErr w:type="gramStart"/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М</w:t>
            </w: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 w:val="en-US"/>
              </w:rPr>
              <w:t>СК</w:t>
            </w:r>
            <w:proofErr w:type="gramEnd"/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 w:val="en-US"/>
              </w:rPr>
              <w:t xml:space="preserve"> </w:t>
            </w:r>
            <w:r w:rsidRPr="007F5486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 xml:space="preserve">167 </w:t>
            </w:r>
          </w:p>
        </w:tc>
      </w:tr>
    </w:tbl>
    <w:p w:rsidP="007F5486" w:rsidR="007F5486" w:rsidRDefault="007F5486" w:rsidRPr="007F5486">
      <w:pPr>
        <w:suppressAutoHyphens/>
        <w:autoSpaceDN w:val="false"/>
        <w:spacing w:after="0" w:line="192" w:lineRule="auto"/>
        <w:textAlignment w:val="baseline"/>
        <w:rPr>
          <w:rFonts w:ascii="Times New Roman" w:cs="Times New Roman" w:eastAsia="Calibri" w:hAnsi="Times New Roman"/>
          <w:sz w:val="24"/>
          <w:szCs w:val="24"/>
          <w:lang w:eastAsia="en-US"/>
        </w:rPr>
      </w:pPr>
    </w:p>
    <w:p w:rsidP="007F5486" w:rsidR="007F5486" w:rsidRDefault="007F5486" w:rsidRPr="007F5486">
      <w:pPr>
        <w:suppressAutoHyphens/>
        <w:autoSpaceDN w:val="false"/>
        <w:spacing w:after="0" w:line="192" w:lineRule="auto"/>
        <w:textAlignment w:val="baseline"/>
        <w:rPr>
          <w:rFonts w:ascii="Times New Roman" w:cs="Times New Roman" w:eastAsia="Calibri" w:hAnsi="Times New Roman"/>
          <w:sz w:val="16"/>
          <w:szCs w:val="16"/>
          <w:lang w:eastAsia="en-US"/>
        </w:rPr>
      </w:pPr>
    </w:p>
    <w:p w:rsidP="00A339A0" w:rsidR="00A339A0" w:rsidRDefault="00A339A0" w:rsidRPr="00A339A0">
      <w:pPr>
        <w:widowControl w:val="false"/>
        <w:spacing w:after="0" w:line="240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ar-SA"/>
        </w:rPr>
      </w:pPr>
    </w:p>
    <w:sectPr w:rsidR="00A339A0" w:rsidRPr="00A339A0" w:rsidSect="00A339A0"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34071" w:rsidP="0048667C" w:rsidRDefault="00A34071">
      <w:pPr>
        <w:spacing w:after="0" w:line="240" w:lineRule="auto"/>
      </w:pPr>
      <w:r>
        <w:separator/>
      </w:r>
    </w:p>
  </w:endnote>
  <w:endnote w:type="continuationSeparator" w:id="0">
    <w:p w:rsidR="00A34071" w:rsidP="0048667C" w:rsidRDefault="00A3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34071" w:rsidP="0048667C" w:rsidRDefault="00A34071">
      <w:pPr>
        <w:spacing w:after="0" w:line="240" w:lineRule="auto"/>
      </w:pPr>
      <w:r>
        <w:separator/>
      </w:r>
    </w:p>
  </w:footnote>
  <w:footnote w:type="continuationSeparator" w:id="0">
    <w:p w:rsidR="00A34071" w:rsidP="0048667C" w:rsidRDefault="00A34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9944892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48667C" w:rsidR="0048667C" w:rsidP="0048667C" w:rsidRDefault="00E5255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6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67C" w:rsidR="0048667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6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16B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8667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76"/>
    <w:rsid w:val="00002478"/>
    <w:rsid w:val="000158A6"/>
    <w:rsid w:val="00015D42"/>
    <w:rsid w:val="00032A15"/>
    <w:rsid w:val="000535CE"/>
    <w:rsid w:val="000574A4"/>
    <w:rsid w:val="00057A5D"/>
    <w:rsid w:val="000666B8"/>
    <w:rsid w:val="00077630"/>
    <w:rsid w:val="00086CDF"/>
    <w:rsid w:val="000A1A87"/>
    <w:rsid w:val="000B5745"/>
    <w:rsid w:val="000C223B"/>
    <w:rsid w:val="000D6265"/>
    <w:rsid w:val="000E0522"/>
    <w:rsid w:val="00123F3A"/>
    <w:rsid w:val="001516B8"/>
    <w:rsid w:val="001B3841"/>
    <w:rsid w:val="001D5E3E"/>
    <w:rsid w:val="001F4D5A"/>
    <w:rsid w:val="00216AE0"/>
    <w:rsid w:val="00217F3D"/>
    <w:rsid w:val="00247EC1"/>
    <w:rsid w:val="002657DF"/>
    <w:rsid w:val="00280628"/>
    <w:rsid w:val="002B34FD"/>
    <w:rsid w:val="002C7ECB"/>
    <w:rsid w:val="002E4AE8"/>
    <w:rsid w:val="002E6427"/>
    <w:rsid w:val="00305947"/>
    <w:rsid w:val="00367E43"/>
    <w:rsid w:val="003973E5"/>
    <w:rsid w:val="003A54F2"/>
    <w:rsid w:val="003D6078"/>
    <w:rsid w:val="003E3724"/>
    <w:rsid w:val="003F4859"/>
    <w:rsid w:val="0040592D"/>
    <w:rsid w:val="00407E04"/>
    <w:rsid w:val="0044669B"/>
    <w:rsid w:val="0046257B"/>
    <w:rsid w:val="004752A1"/>
    <w:rsid w:val="0048667C"/>
    <w:rsid w:val="004B423B"/>
    <w:rsid w:val="004C113A"/>
    <w:rsid w:val="004E7489"/>
    <w:rsid w:val="00500F9C"/>
    <w:rsid w:val="0050541C"/>
    <w:rsid w:val="00514D8B"/>
    <w:rsid w:val="00522EF5"/>
    <w:rsid w:val="005235BF"/>
    <w:rsid w:val="0052567D"/>
    <w:rsid w:val="00526008"/>
    <w:rsid w:val="00533040"/>
    <w:rsid w:val="00534F0D"/>
    <w:rsid w:val="00561346"/>
    <w:rsid w:val="005919EF"/>
    <w:rsid w:val="005952C1"/>
    <w:rsid w:val="005A1EFC"/>
    <w:rsid w:val="005A36FA"/>
    <w:rsid w:val="005A5518"/>
    <w:rsid w:val="005F532A"/>
    <w:rsid w:val="005F672F"/>
    <w:rsid w:val="006205DF"/>
    <w:rsid w:val="006267C4"/>
    <w:rsid w:val="006446B4"/>
    <w:rsid w:val="00645806"/>
    <w:rsid w:val="00686946"/>
    <w:rsid w:val="00690776"/>
    <w:rsid w:val="006B5A49"/>
    <w:rsid w:val="006B6658"/>
    <w:rsid w:val="006C58EC"/>
    <w:rsid w:val="007022BA"/>
    <w:rsid w:val="00707D0A"/>
    <w:rsid w:val="007245A3"/>
    <w:rsid w:val="00724C00"/>
    <w:rsid w:val="00727A79"/>
    <w:rsid w:val="007645B5"/>
    <w:rsid w:val="00776F77"/>
    <w:rsid w:val="00794C95"/>
    <w:rsid w:val="007B57EB"/>
    <w:rsid w:val="007C61D6"/>
    <w:rsid w:val="007D0792"/>
    <w:rsid w:val="007D11E8"/>
    <w:rsid w:val="007E1A7F"/>
    <w:rsid w:val="007F5486"/>
    <w:rsid w:val="00802561"/>
    <w:rsid w:val="00807B12"/>
    <w:rsid w:val="0081008C"/>
    <w:rsid w:val="00824584"/>
    <w:rsid w:val="0082581C"/>
    <w:rsid w:val="00830632"/>
    <w:rsid w:val="00865F97"/>
    <w:rsid w:val="0086692A"/>
    <w:rsid w:val="008744D4"/>
    <w:rsid w:val="0089233D"/>
    <w:rsid w:val="008C7DFE"/>
    <w:rsid w:val="008D4656"/>
    <w:rsid w:val="008D6BF9"/>
    <w:rsid w:val="008E34A4"/>
    <w:rsid w:val="009733CA"/>
    <w:rsid w:val="009A1FBA"/>
    <w:rsid w:val="009B381F"/>
    <w:rsid w:val="009C0A38"/>
    <w:rsid w:val="009C6E82"/>
    <w:rsid w:val="00A339A0"/>
    <w:rsid w:val="00A34071"/>
    <w:rsid w:val="00A3419E"/>
    <w:rsid w:val="00A34CE2"/>
    <w:rsid w:val="00A52ACE"/>
    <w:rsid w:val="00A80014"/>
    <w:rsid w:val="00AB56AC"/>
    <w:rsid w:val="00AC1799"/>
    <w:rsid w:val="00AC56A4"/>
    <w:rsid w:val="00AD3EA8"/>
    <w:rsid w:val="00AD61DB"/>
    <w:rsid w:val="00AD7753"/>
    <w:rsid w:val="00B13F97"/>
    <w:rsid w:val="00B145E8"/>
    <w:rsid w:val="00B23746"/>
    <w:rsid w:val="00B52852"/>
    <w:rsid w:val="00B55057"/>
    <w:rsid w:val="00B57C14"/>
    <w:rsid w:val="00B7385D"/>
    <w:rsid w:val="00BD526F"/>
    <w:rsid w:val="00BE6840"/>
    <w:rsid w:val="00C03D49"/>
    <w:rsid w:val="00C25F99"/>
    <w:rsid w:val="00C36718"/>
    <w:rsid w:val="00C4118A"/>
    <w:rsid w:val="00C4337A"/>
    <w:rsid w:val="00C67D8E"/>
    <w:rsid w:val="00CA5184"/>
    <w:rsid w:val="00CC31B2"/>
    <w:rsid w:val="00CC3352"/>
    <w:rsid w:val="00CC607E"/>
    <w:rsid w:val="00CD327A"/>
    <w:rsid w:val="00CD5193"/>
    <w:rsid w:val="00CF3DC0"/>
    <w:rsid w:val="00D30F2C"/>
    <w:rsid w:val="00D32A7F"/>
    <w:rsid w:val="00D40364"/>
    <w:rsid w:val="00D508E9"/>
    <w:rsid w:val="00D56769"/>
    <w:rsid w:val="00D57E6F"/>
    <w:rsid w:val="00D635C4"/>
    <w:rsid w:val="00D8466A"/>
    <w:rsid w:val="00D90874"/>
    <w:rsid w:val="00D930AA"/>
    <w:rsid w:val="00D97800"/>
    <w:rsid w:val="00DB5876"/>
    <w:rsid w:val="00DB6478"/>
    <w:rsid w:val="00DD39E6"/>
    <w:rsid w:val="00DD743C"/>
    <w:rsid w:val="00E0414B"/>
    <w:rsid w:val="00E16633"/>
    <w:rsid w:val="00E50CB4"/>
    <w:rsid w:val="00E5255E"/>
    <w:rsid w:val="00E7013E"/>
    <w:rsid w:val="00E71CE2"/>
    <w:rsid w:val="00E736E1"/>
    <w:rsid w:val="00E819D1"/>
    <w:rsid w:val="00EA076F"/>
    <w:rsid w:val="00ED2CB8"/>
    <w:rsid w:val="00F018FD"/>
    <w:rsid w:val="00F11A55"/>
    <w:rsid w:val="00F368C7"/>
    <w:rsid w:val="00F72DBE"/>
    <w:rsid w:val="00F83C42"/>
    <w:rsid w:val="00FA46E6"/>
    <w:rsid w:val="00FB4EFB"/>
    <w:rsid w:val="00FD54BD"/>
    <w:rsid w:val="00FE58F0"/>
    <w:rsid w:val="00FF3EC2"/>
    <w:rsid w:val="00FF5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90776"/>
    <w:rPr>
      <w:rFonts w:eastAsiaTheme="minorEastAsia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69077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8667C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48667C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8667C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48667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3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2B34FD"/>
    <w:rPr>
      <w:rFonts w:ascii="Tahoma" w:hAnsi="Tahoma" w:cs="Tahoma" w:eastAsiaTheme="minorEastAsi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56769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90776"/>
    <w:rPr>
      <w:rFonts w:eastAsiaTheme="minorEastAsia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69077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3" w:type="paragraph">
    <w:name w:val="header"/>
    <w:basedOn w:val="a"/>
    <w:link w:val="a4"/>
    <w:uiPriority w:val="99"/>
    <w:unhideWhenUsed/>
    <w:rsid w:val="0048667C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48667C"/>
    <w:rPr>
      <w:rFonts w:eastAsiaTheme="minorEastAsia"/>
      <w:lang w:eastAsia="ru-RU"/>
    </w:rPr>
  </w:style>
  <w:style w:styleId="a5" w:type="paragraph">
    <w:name w:val="footer"/>
    <w:basedOn w:val="a"/>
    <w:link w:val="a6"/>
    <w:uiPriority w:val="99"/>
    <w:unhideWhenUsed/>
    <w:rsid w:val="0048667C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48667C"/>
    <w:rPr>
      <w:rFonts w:eastAsiaTheme="minorEastAsia"/>
      <w:lang w:eastAsia="ru-RU"/>
    </w:rPr>
  </w:style>
  <w:style w:styleId="a7" w:type="paragraph">
    <w:name w:val="Balloon Text"/>
    <w:basedOn w:val="a"/>
    <w:link w:val="a8"/>
    <w:uiPriority w:val="99"/>
    <w:semiHidden/>
    <w:unhideWhenUsed/>
    <w:rsid w:val="002B34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2B34FD"/>
    <w:rPr>
      <w:rFonts w:ascii="Tahoma" w:cs="Tahoma" w:eastAsiaTheme="minorEastAsia" w:hAnsi="Tahoma"/>
      <w:sz w:val="16"/>
      <w:szCs w:val="16"/>
      <w:lang w:eastAsia="ru-RU"/>
    </w:rPr>
  </w:style>
  <w:style w:styleId="a9" w:type="paragraph">
    <w:name w:val="List Paragraph"/>
    <w:basedOn w:val="a"/>
    <w:uiPriority w:val="34"/>
    <w:qFormat/>
    <w:rsid w:val="00D56769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6741D90F344BAF8AE47D5343E7508800D5B1685B973004D93304AEAF5573A4ADA99FC418653E4B5631889Fc8x2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consultantplus://offline/ref=EF6741D90F344BAF8AE47D5343E7508800D5B1685B973004D93304AEAF5573A4ADA99FC418653E4B56318F92c8x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6741D90F344BAF8AE47D5343E7508800D5B1685B973004D93304AEAF5573A4ADA99FC418653E4B56c3x2H" TargetMode="Externa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79-арх от 08.10.2026</docTitle>
  </documentManagement>
</p:properties>
</file>

<file path=customXml/itemProps1.xml><?xml version="1.0" encoding="utf-8"?>
<ds:datastoreItem xmlns:ds="http://schemas.openxmlformats.org/officeDocument/2006/customXml" ds:itemID="{CD305B39-4C8C-4687-B33A-02DE4FA3694D}"/>
</file>

<file path=customXml/itemProps2.xml><?xml version="1.0" encoding="utf-8"?>
<ds:datastoreItem xmlns:ds="http://schemas.openxmlformats.org/officeDocument/2006/customXml" ds:itemID="{5E1D8971-2D25-4801-9904-629A33AFD3BF}"/>
</file>

<file path=customXml/itemProps3.xml><?xml version="1.0" encoding="utf-8"?>
<ds:datastoreItem xmlns:ds="http://schemas.openxmlformats.org/officeDocument/2006/customXml" ds:itemID="{56A397A9-FEF9-448E-9E78-AF2CF4D9B7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79-арх от 08.10.2026</dc:title>
  <dc:creator>Аксаментов Дмитрий Михайлович</dc:creator>
  <cp:lastModifiedBy>Филимоненко Светлана Игоревна</cp:lastModifiedBy>
  <cp:revision>14</cp:revision>
  <cp:lastPrinted>2026-06-30T05:11:00Z</cp:lastPrinted>
  <dcterms:created xsi:type="dcterms:W3CDTF">2025-12-08T02:27:00Z</dcterms:created>
  <dcterms:modified xsi:type="dcterms:W3CDTF">2026-10-06T05:08:00Z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