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6676F" w:rsidRDefault="00707BC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D7B3B" w:rsidRPr="00EB0FF3">
      <w:pPr>
        <w:pStyle w:val="BlankForLegalActs"/>
        <w:jc w:val="center"/>
        <w:rPr>
          <w:lang w:val="en-US"/>
        </w:rPr>
      </w:pPr>
    </w:p>
    <w:p w:rsidP="006433B2" w:rsidR="007C35C5" w:rsidRDefault="00707BC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D7B3B" w:rsidRPr="002A7FEB">
      <w:pPr>
        <w:pStyle w:val="BlankForLegalActs"/>
        <w:jc w:val="center"/>
      </w:pPr>
    </w:p>
    <w:p w:rsidP="006433B2" w:rsidR="00CF3A4E" w:rsidRDefault="00707BC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D7B3B" w:rsidRPr="00EE4AD4">
      <w:pPr>
        <w:pStyle w:val="BlankForLegalActs"/>
        <w:jc w:val="center"/>
        <w:rPr>
          <w:sz w:val="44"/>
        </w:rPr>
      </w:pPr>
    </w:p>
    <w:p w:rsidP="006433B2" w:rsidR="006E3468" w:rsidRDefault="00FD7B3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07BC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07BC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22-соц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07BC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96E96" w:rsidR="001466F7" w:rsidRDefault="001466F7" w:rsidRPr="001466F7">
      <w:pPr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466F7">
        <w:rPr>
          <w:rFonts w:eastAsia="Calibri"/>
          <w:bCs/>
          <w:sz w:val="30"/>
          <w:szCs w:val="30"/>
          <w:lang w:eastAsia="en-US"/>
        </w:rPr>
        <w:lastRenderedPageBreak/>
        <w:t>О внесении изменения в распоряжение администрации</w:t>
      </w:r>
    </w:p>
    <w:p w:rsidP="00E96E96" w:rsidR="001466F7" w:rsidRDefault="001466F7" w:rsidRPr="001466F7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466F7">
        <w:rPr>
          <w:rFonts w:eastAsia="Calibri"/>
          <w:bCs/>
          <w:sz w:val="30"/>
          <w:szCs w:val="30"/>
          <w:lang w:eastAsia="en-US"/>
        </w:rPr>
        <w:t>города от 17.08.2017 № 147-</w:t>
      </w:r>
      <w:r>
        <w:rPr>
          <w:rFonts w:eastAsia="Calibri"/>
          <w:bCs/>
          <w:sz w:val="30"/>
          <w:szCs w:val="30"/>
          <w:lang w:eastAsia="en-US"/>
        </w:rPr>
        <w:t>соц</w:t>
      </w:r>
    </w:p>
    <w:p w:rsidP="00562950" w:rsidR="00EF6A34" w:rsidRDefault="00EF6A34" w:rsidRPr="00694F30">
      <w:pPr>
        <w:autoSpaceDE w:val="false"/>
        <w:autoSpaceDN w:val="false"/>
        <w:adjustRightInd w:val="false"/>
        <w:spacing w:line="199" w:lineRule="auto"/>
        <w:jc w:val="center"/>
        <w:outlineLvl w:val="0"/>
        <w:rPr>
          <w:sz w:val="30"/>
          <w:szCs w:val="30"/>
        </w:rPr>
      </w:pPr>
    </w:p>
    <w:p w:rsidP="00562950" w:rsidR="009C1DD1" w:rsidRDefault="009C1DD1">
      <w:pPr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</w:rPr>
      </w:pPr>
    </w:p>
    <w:p w:rsidP="00562950" w:rsidR="00E96E96" w:rsidRDefault="00E96E96" w:rsidRPr="00694F30">
      <w:pPr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</w:rPr>
      </w:pPr>
    </w:p>
    <w:p w:rsidP="001466F7" w:rsidR="001466F7" w:rsidRDefault="00144356" w:rsidRPr="003427EF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44356">
        <w:rPr>
          <w:rFonts w:eastAsia="Calibri"/>
          <w:sz w:val="30"/>
          <w:szCs w:val="30"/>
          <w:lang w:eastAsia="en-US"/>
        </w:rPr>
        <w:t xml:space="preserve">В связи с изменениями в кадровом составе администрации города, руководствуясь ст. 45, 58, 59 Устава города Красноярска, </w:t>
      </w:r>
      <w:proofErr w:type="spellStart"/>
      <w:proofErr w:type="gramStart"/>
      <w:r>
        <w:rPr>
          <w:rFonts w:eastAsia="Calibri"/>
          <w:sz w:val="30"/>
          <w:szCs w:val="30"/>
          <w:lang w:eastAsia="en-US"/>
        </w:rPr>
        <w:t>р</w:t>
      </w:r>
      <w:r w:rsidRPr="00144356">
        <w:rPr>
          <w:rFonts w:eastAsia="Calibri"/>
          <w:sz w:val="30"/>
          <w:szCs w:val="30"/>
          <w:lang w:eastAsia="en-US"/>
        </w:rPr>
        <w:t>аспоря</w:t>
      </w:r>
      <w:r w:rsidR="00E96E96">
        <w:rPr>
          <w:rFonts w:eastAsia="Calibri"/>
          <w:sz w:val="30"/>
          <w:szCs w:val="30"/>
          <w:lang w:eastAsia="en-US"/>
        </w:rPr>
        <w:t>-</w:t>
      </w:r>
      <w:r w:rsidRPr="00144356">
        <w:rPr>
          <w:rFonts w:eastAsia="Calibri"/>
          <w:sz w:val="30"/>
          <w:szCs w:val="30"/>
          <w:lang w:eastAsia="en-US"/>
        </w:rPr>
        <w:t>жением</w:t>
      </w:r>
      <w:proofErr w:type="spellEnd"/>
      <w:proofErr w:type="gramEnd"/>
      <w:r w:rsidRPr="00144356">
        <w:rPr>
          <w:rFonts w:eastAsia="Calibri"/>
          <w:sz w:val="30"/>
          <w:szCs w:val="30"/>
          <w:lang w:eastAsia="en-US"/>
        </w:rPr>
        <w:t xml:space="preserve"> Главы города от 22.12.2006 </w:t>
      </w:r>
      <w:r>
        <w:rPr>
          <w:rFonts w:eastAsia="Calibri"/>
          <w:sz w:val="30"/>
          <w:szCs w:val="30"/>
          <w:lang w:eastAsia="en-US"/>
        </w:rPr>
        <w:t>№</w:t>
      </w:r>
      <w:r w:rsidRPr="00144356">
        <w:rPr>
          <w:rFonts w:eastAsia="Calibri"/>
          <w:sz w:val="30"/>
          <w:szCs w:val="30"/>
          <w:lang w:eastAsia="en-US"/>
        </w:rPr>
        <w:t xml:space="preserve"> 270-р</w:t>
      </w:r>
      <w:r w:rsidR="001466F7" w:rsidRPr="003427EF">
        <w:rPr>
          <w:rFonts w:eastAsia="Calibri"/>
          <w:sz w:val="30"/>
          <w:szCs w:val="30"/>
          <w:lang w:eastAsia="en-US"/>
        </w:rPr>
        <w:t>:</w:t>
      </w:r>
    </w:p>
    <w:p w:rsidP="001466F7" w:rsidR="001466F7" w:rsidRDefault="001466F7" w:rsidRPr="003427EF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427EF">
        <w:rPr>
          <w:rFonts w:eastAsia="Calibri"/>
          <w:sz w:val="30"/>
          <w:szCs w:val="30"/>
          <w:lang w:eastAsia="en-US"/>
        </w:rPr>
        <w:t xml:space="preserve">1. Внести изменение в </w:t>
      </w:r>
      <w:hyperlink r:id="rId10" w:history="true">
        <w:r w:rsidRPr="003427EF">
          <w:rPr>
            <w:rFonts w:eastAsia="Calibri"/>
            <w:sz w:val="30"/>
            <w:szCs w:val="30"/>
            <w:lang w:eastAsia="en-US"/>
          </w:rPr>
          <w:t>приложение 1</w:t>
        </w:r>
      </w:hyperlink>
      <w:r w:rsidRPr="003427EF">
        <w:rPr>
          <w:rFonts w:eastAsia="Calibri"/>
          <w:sz w:val="30"/>
          <w:szCs w:val="30"/>
          <w:lang w:eastAsia="en-US"/>
        </w:rPr>
        <w:t xml:space="preserve"> к </w:t>
      </w:r>
      <w:r w:rsidR="00144356">
        <w:rPr>
          <w:rFonts w:eastAsia="Calibri"/>
          <w:sz w:val="30"/>
          <w:szCs w:val="30"/>
          <w:lang w:eastAsia="en-US"/>
        </w:rPr>
        <w:t>р</w:t>
      </w:r>
      <w:r w:rsidRPr="003427EF">
        <w:rPr>
          <w:rFonts w:eastAsia="Calibri"/>
          <w:sz w:val="30"/>
          <w:szCs w:val="30"/>
          <w:lang w:eastAsia="en-US"/>
        </w:rPr>
        <w:t>аспоряжению админ</w:t>
      </w:r>
      <w:r w:rsidRPr="003427EF">
        <w:rPr>
          <w:rFonts w:eastAsia="Calibri"/>
          <w:sz w:val="30"/>
          <w:szCs w:val="30"/>
          <w:lang w:eastAsia="en-US"/>
        </w:rPr>
        <w:t>и</w:t>
      </w:r>
      <w:r w:rsidRPr="003427EF">
        <w:rPr>
          <w:rFonts w:eastAsia="Calibri"/>
          <w:sz w:val="30"/>
          <w:szCs w:val="30"/>
          <w:lang w:eastAsia="en-US"/>
        </w:rPr>
        <w:t xml:space="preserve">страции города от 17.08.2017 № 147-соц «О создании координационной комиссии по развитию туризма в городе Красноярске», изложив его </w:t>
      </w:r>
      <w:r w:rsidR="00E96E96">
        <w:rPr>
          <w:rFonts w:eastAsia="Calibri"/>
          <w:sz w:val="30"/>
          <w:szCs w:val="30"/>
          <w:lang w:eastAsia="en-US"/>
        </w:rPr>
        <w:t xml:space="preserve">                </w:t>
      </w:r>
      <w:r w:rsidRPr="003427EF">
        <w:rPr>
          <w:rFonts w:eastAsia="Calibri"/>
          <w:sz w:val="30"/>
          <w:szCs w:val="30"/>
          <w:lang w:eastAsia="en-US"/>
        </w:rPr>
        <w:t xml:space="preserve">в редакции согласно </w:t>
      </w:r>
      <w:hyperlink r:id="rId11" w:history="true">
        <w:r w:rsidRPr="003427EF">
          <w:rPr>
            <w:rFonts w:eastAsia="Calibri"/>
            <w:sz w:val="30"/>
            <w:szCs w:val="30"/>
            <w:lang w:eastAsia="en-US"/>
          </w:rPr>
          <w:t>приложению</w:t>
        </w:r>
      </w:hyperlink>
      <w:r w:rsidR="00144356">
        <w:rPr>
          <w:rFonts w:eastAsia="Calibri"/>
          <w:sz w:val="30"/>
          <w:szCs w:val="30"/>
          <w:lang w:eastAsia="en-US"/>
        </w:rPr>
        <w:t xml:space="preserve"> к настоящему р</w:t>
      </w:r>
      <w:r w:rsidRPr="003427EF">
        <w:rPr>
          <w:rFonts w:eastAsia="Calibri"/>
          <w:sz w:val="30"/>
          <w:szCs w:val="30"/>
          <w:lang w:eastAsia="en-US"/>
        </w:rPr>
        <w:t>аспоряжению.</w:t>
      </w:r>
    </w:p>
    <w:p w:rsidP="001466F7" w:rsidR="001466F7" w:rsidRDefault="001466F7" w:rsidRPr="003427EF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427EF">
        <w:rPr>
          <w:rFonts w:eastAsia="Calibri"/>
          <w:sz w:val="30"/>
          <w:szCs w:val="30"/>
          <w:lang w:eastAsia="en-US"/>
        </w:rPr>
        <w:t>2.</w:t>
      </w:r>
      <w:r w:rsidR="00E96E96">
        <w:rPr>
          <w:rFonts w:eastAsia="Calibri"/>
          <w:sz w:val="30"/>
          <w:szCs w:val="30"/>
          <w:lang w:eastAsia="en-US"/>
        </w:rPr>
        <w:t> </w:t>
      </w:r>
      <w:r w:rsidRPr="003427EF">
        <w:rPr>
          <w:rFonts w:eastAsia="Calibri"/>
          <w:sz w:val="30"/>
          <w:szCs w:val="30"/>
          <w:lang w:eastAsia="en-US"/>
        </w:rPr>
        <w:t xml:space="preserve">Настоящее </w:t>
      </w:r>
      <w:r w:rsidR="00144356">
        <w:rPr>
          <w:rFonts w:eastAsia="Calibri"/>
          <w:sz w:val="30"/>
          <w:szCs w:val="30"/>
          <w:lang w:eastAsia="en-US"/>
        </w:rPr>
        <w:t>р</w:t>
      </w:r>
      <w:r w:rsidRPr="003427EF">
        <w:rPr>
          <w:rFonts w:eastAsia="Calibri"/>
          <w:sz w:val="30"/>
          <w:szCs w:val="30"/>
          <w:lang w:eastAsia="en-US"/>
        </w:rPr>
        <w:t xml:space="preserve">аспоряжение </w:t>
      </w:r>
      <w:r w:rsidR="00144356" w:rsidRPr="00144356">
        <w:rPr>
          <w:rFonts w:eastAsia="Calibri"/>
          <w:sz w:val="30"/>
          <w:szCs w:val="30"/>
          <w:lang w:eastAsia="en-US"/>
        </w:rPr>
        <w:t xml:space="preserve">разместить в сетевом издании </w:t>
      </w:r>
      <w:r w:rsidR="00E96E96">
        <w:rPr>
          <w:rFonts w:eastAsia="Calibri"/>
          <w:sz w:val="30"/>
          <w:szCs w:val="30"/>
          <w:lang w:eastAsia="en-US"/>
        </w:rPr>
        <w:t xml:space="preserve">                   </w:t>
      </w:r>
      <w:r w:rsidR="00144356">
        <w:rPr>
          <w:rFonts w:eastAsia="Calibri"/>
          <w:sz w:val="30"/>
          <w:szCs w:val="30"/>
          <w:lang w:eastAsia="en-US"/>
        </w:rPr>
        <w:t>«</w:t>
      </w:r>
      <w:r w:rsidR="00144356" w:rsidRPr="00144356">
        <w:rPr>
          <w:rFonts w:eastAsia="Calibri"/>
          <w:sz w:val="30"/>
          <w:szCs w:val="30"/>
          <w:lang w:eastAsia="en-US"/>
        </w:rPr>
        <w:t>Официальный интернет-портал правово</w:t>
      </w:r>
      <w:r w:rsidR="00144356">
        <w:rPr>
          <w:rFonts w:eastAsia="Calibri"/>
          <w:sz w:val="30"/>
          <w:szCs w:val="30"/>
          <w:lang w:eastAsia="en-US"/>
        </w:rPr>
        <w:t>й информации города Красн</w:t>
      </w:r>
      <w:r w:rsidR="00144356">
        <w:rPr>
          <w:rFonts w:eastAsia="Calibri"/>
          <w:sz w:val="30"/>
          <w:szCs w:val="30"/>
          <w:lang w:eastAsia="en-US"/>
        </w:rPr>
        <w:t>о</w:t>
      </w:r>
      <w:r w:rsidR="00144356">
        <w:rPr>
          <w:rFonts w:eastAsia="Calibri"/>
          <w:sz w:val="30"/>
          <w:szCs w:val="30"/>
          <w:lang w:eastAsia="en-US"/>
        </w:rPr>
        <w:t>ярска»</w:t>
      </w:r>
      <w:r w:rsidR="00144356" w:rsidRPr="00144356">
        <w:rPr>
          <w:rFonts w:eastAsia="Calibri"/>
          <w:sz w:val="30"/>
          <w:szCs w:val="30"/>
          <w:lang w:eastAsia="en-US"/>
        </w:rPr>
        <w:t xml:space="preserve"> (PRAVO-ADMKRSK.</w:t>
      </w:r>
      <w:r w:rsidR="00F24B7B" w:rsidRPr="00144356">
        <w:rPr>
          <w:rFonts w:eastAsia="Calibri"/>
          <w:sz w:val="30"/>
          <w:szCs w:val="30"/>
          <w:lang w:eastAsia="en-US"/>
        </w:rPr>
        <w:t>RU</w:t>
      </w:r>
      <w:r w:rsidR="00144356" w:rsidRPr="00144356">
        <w:rPr>
          <w:rFonts w:eastAsia="Calibri"/>
          <w:sz w:val="30"/>
          <w:szCs w:val="30"/>
          <w:lang w:eastAsia="en-US"/>
        </w:rPr>
        <w:t>) и</w:t>
      </w:r>
      <w:r w:rsidRPr="003427EF">
        <w:rPr>
          <w:rFonts w:eastAsia="Calibri"/>
          <w:sz w:val="30"/>
          <w:szCs w:val="30"/>
          <w:lang w:eastAsia="en-US"/>
        </w:rPr>
        <w:t xml:space="preserve"> на официальном сайте администр</w:t>
      </w:r>
      <w:r w:rsidRPr="003427EF">
        <w:rPr>
          <w:rFonts w:eastAsia="Calibri"/>
          <w:sz w:val="30"/>
          <w:szCs w:val="30"/>
          <w:lang w:eastAsia="en-US"/>
        </w:rPr>
        <w:t>а</w:t>
      </w:r>
      <w:r w:rsidRPr="003427EF">
        <w:rPr>
          <w:rFonts w:eastAsia="Calibri"/>
          <w:sz w:val="30"/>
          <w:szCs w:val="30"/>
          <w:lang w:eastAsia="en-US"/>
        </w:rPr>
        <w:t>ции города.</w:t>
      </w:r>
    </w:p>
    <w:p w:rsidP="00E96E96" w:rsidR="001466F7" w:rsidRDefault="001466F7">
      <w:pPr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E96E96" w:rsidR="00E96E96" w:rsidRDefault="00E96E96" w:rsidRPr="001466F7">
      <w:pPr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562950" w:rsidR="00562950" w:rsidRDefault="00562950">
      <w:pPr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</w:rPr>
      </w:pPr>
      <w:bookmarkStart w:id="0" w:name="_GoBack"/>
      <w:bookmarkEnd w:id="0"/>
    </w:p>
    <w:p w:rsidP="00E96E96" w:rsidR="00E96E96" w:rsidRDefault="00E96E9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E96E96">
        <w:rPr>
          <w:sz w:val="30"/>
          <w:szCs w:val="30"/>
        </w:rPr>
        <w:t xml:space="preserve">Заместитель Главы города – </w:t>
      </w:r>
    </w:p>
    <w:p w:rsidP="00E96E96" w:rsidR="00E96E96" w:rsidRDefault="00E96E96" w:rsidRPr="00E96E9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E96E96">
        <w:rPr>
          <w:sz w:val="30"/>
          <w:szCs w:val="30"/>
        </w:rPr>
        <w:t>руководитель департамента</w:t>
      </w:r>
      <w:r w:rsidRPr="00E96E96">
        <w:rPr>
          <w:sz w:val="30"/>
          <w:szCs w:val="30"/>
        </w:rPr>
        <w:tab/>
      </w:r>
      <w:r w:rsidRPr="00E96E96">
        <w:rPr>
          <w:sz w:val="30"/>
          <w:szCs w:val="30"/>
        </w:rPr>
        <w:tab/>
      </w:r>
      <w:r w:rsidRPr="00E96E96">
        <w:rPr>
          <w:sz w:val="30"/>
          <w:szCs w:val="30"/>
        </w:rPr>
        <w:tab/>
      </w:r>
      <w:r w:rsidRPr="00E96E96">
        <w:rPr>
          <w:sz w:val="30"/>
          <w:szCs w:val="30"/>
        </w:rPr>
        <w:tab/>
      </w:r>
      <w:r w:rsidRPr="00E96E96">
        <w:rPr>
          <w:sz w:val="30"/>
          <w:szCs w:val="30"/>
        </w:rPr>
        <w:tab/>
      </w:r>
      <w:r w:rsidRPr="00E96E96">
        <w:rPr>
          <w:sz w:val="30"/>
          <w:szCs w:val="30"/>
        </w:rPr>
        <w:tab/>
      </w:r>
    </w:p>
    <w:p w:rsidP="00E96E96" w:rsidR="00E96E96" w:rsidRDefault="00E96E96" w:rsidRPr="00E96E9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E96E96">
        <w:rPr>
          <w:sz w:val="30"/>
          <w:szCs w:val="30"/>
        </w:rPr>
        <w:t>социального развития                                                                  Е.Г. Юрьева</w:t>
      </w:r>
    </w:p>
    <w:p w:rsidP="00562950" w:rsidR="00562950" w:rsidRDefault="00562950">
      <w:pPr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</w:rPr>
      </w:pPr>
    </w:p>
    <w:p w:rsidP="00562950" w:rsidR="00562950" w:rsidRDefault="00562950">
      <w:pPr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</w:rPr>
      </w:pPr>
    </w:p>
    <w:p w:rsidP="00562950" w:rsidR="00E96E96" w:rsidRDefault="00E96E96">
      <w:pPr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</w:rPr>
      </w:pPr>
    </w:p>
    <w:p w:rsidP="00E96E96" w:rsidR="00E96E96" w:rsidRDefault="00562950" w:rsidRPr="00E96E96">
      <w:pPr>
        <w:spacing w:line="192" w:lineRule="auto"/>
        <w:ind w:firstLine="5387"/>
        <w:rPr>
          <w:sz w:val="30"/>
          <w:szCs w:val="30"/>
        </w:rPr>
      </w:pPr>
      <w:r>
        <w:rPr>
          <w:rFonts w:eastAsia="Calibri"/>
          <w:sz w:val="30"/>
          <w:szCs w:val="30"/>
        </w:rPr>
        <w:br w:type="page"/>
      </w:r>
      <w:r w:rsidR="00E96E96" w:rsidRPr="00E96E96">
        <w:rPr>
          <w:sz w:val="30"/>
          <w:szCs w:val="30"/>
        </w:rPr>
        <w:lastRenderedPageBreak/>
        <w:t>Приложение</w:t>
      </w:r>
    </w:p>
    <w:p w:rsidP="00E96E96" w:rsidR="00E96E96" w:rsidRDefault="00E96E96" w:rsidRPr="00E96E96">
      <w:pPr>
        <w:spacing w:line="192" w:lineRule="auto"/>
        <w:ind w:firstLine="5387"/>
        <w:jc w:val="both"/>
        <w:rPr>
          <w:sz w:val="30"/>
          <w:szCs w:val="30"/>
        </w:rPr>
      </w:pPr>
      <w:r w:rsidRPr="00E96E96">
        <w:rPr>
          <w:sz w:val="30"/>
          <w:szCs w:val="30"/>
        </w:rPr>
        <w:t>к распоряжению</w:t>
      </w:r>
    </w:p>
    <w:p w:rsidP="00E96E96" w:rsidR="00E96E96" w:rsidRDefault="00E96E96" w:rsidRPr="00E96E9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96E96">
        <w:rPr>
          <w:sz w:val="30"/>
          <w:szCs w:val="30"/>
        </w:rPr>
        <w:t>администрации города</w:t>
      </w:r>
      <w:r w:rsidRPr="00E96E96">
        <w:rPr>
          <w:sz w:val="30"/>
          <w:szCs w:val="30"/>
        </w:rPr>
        <w:tab/>
      </w:r>
    </w:p>
    <w:p w:rsidP="00E96E96" w:rsidR="00E96E96" w:rsidRDefault="00E96E96" w:rsidRPr="00E96E96">
      <w:pPr>
        <w:spacing w:line="192" w:lineRule="auto"/>
        <w:ind w:firstLine="5387"/>
        <w:jc w:val="both"/>
        <w:rPr>
          <w:sz w:val="30"/>
          <w:szCs w:val="30"/>
        </w:rPr>
      </w:pPr>
      <w:r w:rsidRPr="00E96E96">
        <w:rPr>
          <w:sz w:val="30"/>
          <w:szCs w:val="30"/>
        </w:rPr>
        <w:t>от ____________ № _________</w:t>
      </w:r>
    </w:p>
    <w:p w:rsidP="00E96E96" w:rsidR="00E96E96" w:rsidRDefault="00E96E96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</w:p>
    <w:p w:rsidP="001466F7" w:rsidR="001466F7" w:rsidRDefault="00144356" w:rsidRPr="001466F7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«</w:t>
      </w:r>
      <w:r w:rsidR="001466F7" w:rsidRPr="001466F7">
        <w:rPr>
          <w:sz w:val="30"/>
          <w:szCs w:val="30"/>
        </w:rPr>
        <w:t>Приложение 1</w:t>
      </w:r>
    </w:p>
    <w:p w:rsidP="001466F7" w:rsidR="001466F7" w:rsidRDefault="001466F7" w:rsidRPr="001466F7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1466F7">
        <w:rPr>
          <w:sz w:val="30"/>
          <w:szCs w:val="30"/>
        </w:rPr>
        <w:t xml:space="preserve">к </w:t>
      </w:r>
      <w:r w:rsidR="00D143B0">
        <w:rPr>
          <w:sz w:val="30"/>
          <w:szCs w:val="30"/>
        </w:rPr>
        <w:t>р</w:t>
      </w:r>
      <w:r w:rsidRPr="001466F7">
        <w:rPr>
          <w:sz w:val="30"/>
          <w:szCs w:val="30"/>
        </w:rPr>
        <w:t>аспоряжению</w:t>
      </w:r>
    </w:p>
    <w:p w:rsidP="001466F7" w:rsidR="001466F7" w:rsidRDefault="001466F7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1466F7">
        <w:rPr>
          <w:sz w:val="30"/>
          <w:szCs w:val="30"/>
        </w:rPr>
        <w:t>администрации города</w:t>
      </w:r>
    </w:p>
    <w:p w:rsidP="001466F7" w:rsidR="00801156" w:rsidRDefault="001466F7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17</w:t>
      </w:r>
      <w:r w:rsidR="00A05AD7">
        <w:rPr>
          <w:sz w:val="30"/>
          <w:szCs w:val="30"/>
        </w:rPr>
        <w:t>.08.</w:t>
      </w:r>
      <w:r>
        <w:rPr>
          <w:sz w:val="30"/>
          <w:szCs w:val="30"/>
        </w:rPr>
        <w:t>2017</w:t>
      </w:r>
      <w:r w:rsidRPr="001466F7">
        <w:rPr>
          <w:sz w:val="30"/>
          <w:szCs w:val="30"/>
        </w:rPr>
        <w:t xml:space="preserve"> № 147-соц</w:t>
      </w:r>
    </w:p>
    <w:p w:rsidP="00801156" w:rsidR="00724DBE" w:rsidRDefault="00724DBE">
      <w:pPr>
        <w:pStyle w:val="ConsPlusNormal"/>
        <w:tabs>
          <w:tab w:pos="993" w:val="left"/>
        </w:tabs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801156" w:rsidR="00E96E96" w:rsidRDefault="00E96E96">
      <w:pPr>
        <w:pStyle w:val="ConsPlusNormal"/>
        <w:tabs>
          <w:tab w:pos="993" w:val="left"/>
        </w:tabs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801156" w:rsidR="00435CAA" w:rsidRDefault="00435CAA" w:rsidRPr="00D143B0">
      <w:pPr>
        <w:pStyle w:val="ConsPlusNormal"/>
        <w:tabs>
          <w:tab w:pos="993" w:val="left"/>
        </w:tabs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96E96" w:rsidR="001466F7" w:rsidRDefault="001466F7" w:rsidRPr="00E96E96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E96E96">
        <w:rPr>
          <w:rFonts w:eastAsia="Calibri"/>
          <w:sz w:val="30"/>
          <w:szCs w:val="30"/>
          <w:lang w:eastAsia="en-US"/>
        </w:rPr>
        <w:t>СОСТАВ</w:t>
      </w:r>
    </w:p>
    <w:p w:rsidP="00E96E96" w:rsidR="001466F7" w:rsidRDefault="00E96E96" w:rsidRPr="00E96E96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E96E96">
        <w:rPr>
          <w:rFonts w:eastAsia="Calibri"/>
          <w:sz w:val="30"/>
          <w:szCs w:val="30"/>
          <w:lang w:eastAsia="en-US"/>
        </w:rPr>
        <w:t>координационной комиссии по развитию туризма</w:t>
      </w:r>
    </w:p>
    <w:p w:rsidP="00E96E96" w:rsidR="001466F7" w:rsidRDefault="00E96E96" w:rsidRPr="00E96E96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E96E96">
        <w:rPr>
          <w:rFonts w:eastAsia="Calibri"/>
          <w:sz w:val="30"/>
          <w:szCs w:val="30"/>
          <w:lang w:eastAsia="en-US"/>
        </w:rPr>
        <w:t>в городе Красноярске</w:t>
      </w:r>
    </w:p>
    <w:p w:rsidP="001466F7" w:rsidR="00A71780" w:rsidRDefault="00A7178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P="001466F7" w:rsidR="00435CAA" w:rsidRDefault="00435CA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P="001466F7" w:rsidR="00E96E96" w:rsidRDefault="00E96E96" w:rsidRPr="001466F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7"/>
        <w:tblW w:type="dxa" w:w="9464"/>
        <w:tblCellSpacing w:type="dxa" w:w="1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538"/>
        <w:gridCol w:w="567"/>
        <w:gridCol w:w="5359"/>
      </w:tblGrid>
      <w:tr w:rsidR="001466F7" w:rsidRPr="00E96E96" w:rsidTr="00435CAA">
        <w:trPr>
          <w:trHeight w:val="1287"/>
          <w:tblCellSpacing w:type="dxa" w:w="14"/>
        </w:trPr>
        <w:tc>
          <w:tcPr>
            <w:tcW w:type="dxa" w:w="3496"/>
          </w:tcPr>
          <w:p w:rsidP="00E96E96" w:rsidR="001466F7" w:rsidRDefault="004B4FE4" w:rsidRPr="00E96E96">
            <w:pPr>
              <w:widowControl w:val="false"/>
              <w:ind w:right="-113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Каминский</w:t>
            </w:r>
            <w:r w:rsidR="001466F7"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E96E96" w:rsidR="001466F7" w:rsidRDefault="004B4FE4" w:rsidRPr="00E96E96">
            <w:pPr>
              <w:widowControl w:val="false"/>
              <w:ind w:right="-113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Александр Викторович</w:t>
            </w:r>
          </w:p>
        </w:tc>
        <w:tc>
          <w:tcPr>
            <w:tcW w:type="dxa" w:w="539"/>
          </w:tcPr>
          <w:p w:rsidP="00E96E96" w:rsidR="001466F7" w:rsidRDefault="00E96E96" w:rsidRPr="00E96E96">
            <w:pPr>
              <w:widowControl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1466F7" w:rsidRDefault="001466F7" w:rsidRPr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руководитель главного управления 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              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по физической культуре, спорту и т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у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ризму администрации города, предс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датель комиссии;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E96E96" w:rsidR="00E96E96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Швецова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Анна Николаевна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E96E96" w:rsidRDefault="00E96E96" w:rsidRPr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заместитель руководителя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главного 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управления по физической культуре, спорту и туризму администрации гор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да – начальник отдела развития тури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з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ма, заместитель председателя </w:t>
            </w:r>
            <w:proofErr w:type="gramStart"/>
            <w:r w:rsidRPr="00E96E96">
              <w:rPr>
                <w:rFonts w:eastAsia="Calibri"/>
                <w:sz w:val="30"/>
                <w:szCs w:val="30"/>
                <w:lang w:eastAsia="en-US"/>
              </w:rPr>
              <w:t>ко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миссии</w:t>
            </w:r>
            <w:proofErr w:type="gramEnd"/>
            <w:r w:rsidRPr="00E96E96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</w:tc>
      </w:tr>
      <w:tr w:rsidR="00E96E96" w:rsidRPr="00E96E96" w:rsidTr="00435CAA">
        <w:trPr>
          <w:trHeight w:val="902"/>
          <w:tblCellSpacing w:type="dxa" w:w="14"/>
        </w:trPr>
        <w:tc>
          <w:tcPr>
            <w:tcW w:type="dxa" w:w="3496"/>
          </w:tcPr>
          <w:p w:rsidP="00E96E96" w:rsidR="00435CAA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Ракша </w:t>
            </w:r>
          </w:p>
          <w:p w:rsidP="00E96E96" w:rsidR="00E96E96" w:rsidRDefault="00435CAA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Юрий </w:t>
            </w:r>
            <w:r w:rsidR="00E96E96" w:rsidRPr="00E96E96">
              <w:rPr>
                <w:rFonts w:eastAsia="Calibri"/>
                <w:sz w:val="30"/>
                <w:szCs w:val="30"/>
                <w:lang w:eastAsia="en-US"/>
              </w:rPr>
              <w:t>Михайлович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E96E96" w:rsidRDefault="00E96E96" w:rsidRPr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директор муниципального бюджетного учреждения «Красноярский туристско-информационный центр», секретарь </w:t>
            </w:r>
            <w:proofErr w:type="gramStart"/>
            <w:r w:rsidRPr="00E96E96">
              <w:rPr>
                <w:rFonts w:eastAsia="Calibri"/>
                <w:sz w:val="30"/>
                <w:szCs w:val="30"/>
                <w:lang w:eastAsia="en-US"/>
              </w:rPr>
              <w:t>ко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миссии</w:t>
            </w:r>
            <w:proofErr w:type="gramEnd"/>
            <w:r w:rsidRPr="00E96E96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</w:tc>
      </w:tr>
      <w:tr w:rsidR="00E96E96" w:rsidRPr="00E96E96" w:rsidTr="00435CAA">
        <w:trPr>
          <w:trHeight w:val="80"/>
          <w:tblCellSpacing w:type="dxa" w:w="14"/>
        </w:trPr>
        <w:tc>
          <w:tcPr>
            <w:tcW w:type="dxa" w:w="3496"/>
          </w:tcPr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Антипина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Ирина </w:t>
            </w: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Рэмовна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E96E96" w:rsidRDefault="00E96E96" w:rsidRPr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руководитель департамента экономич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ской политики и инвестиционного ра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з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вития администрации города;</w:t>
            </w:r>
          </w:p>
        </w:tc>
      </w:tr>
      <w:tr w:rsidR="00E96E96" w:rsidRPr="00E96E96" w:rsidTr="00435CAA">
        <w:trPr>
          <w:trHeight w:val="80"/>
          <w:tblCellSpacing w:type="dxa" w:w="14"/>
        </w:trPr>
        <w:tc>
          <w:tcPr>
            <w:tcW w:type="dxa" w:w="3496"/>
          </w:tcPr>
          <w:p w:rsidP="00E96E96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Арефьев </w:t>
            </w:r>
          </w:p>
          <w:p w:rsidP="00E96E96" w:rsidR="00E96E96" w:rsidRDefault="00A05AD7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Николай </w:t>
            </w:r>
            <w:r w:rsidR="00E96E96" w:rsidRPr="00E96E96">
              <w:rPr>
                <w:rFonts w:eastAsia="Calibri"/>
                <w:sz w:val="30"/>
                <w:szCs w:val="30"/>
                <w:lang w:eastAsia="en-US"/>
              </w:rPr>
              <w:t xml:space="preserve">Викторович 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E96E96" w:rsidRDefault="00E96E96" w:rsidRPr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заместитель руководителя департаме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та 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городского хозяйства и транспорта администрации города по благоустро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й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ству;</w:t>
            </w:r>
          </w:p>
        </w:tc>
      </w:tr>
      <w:tr w:rsidR="00E96E96" w:rsidRPr="00E96E96" w:rsidTr="00435CAA">
        <w:trPr>
          <w:trHeight w:val="1488"/>
          <w:tblCellSpacing w:type="dxa" w:w="14"/>
        </w:trPr>
        <w:tc>
          <w:tcPr>
            <w:tcW w:type="dxa" w:w="3496"/>
          </w:tcPr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Безверхий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Анатолий Алексеевич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435CAA" w:rsidRDefault="00E96E96" w:rsidRPr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ру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ководитель отдела красноярского </w:t>
            </w:r>
            <w:proofErr w:type="spellStart"/>
            <w:r w:rsidR="00A05AD7">
              <w:rPr>
                <w:rFonts w:eastAsia="Calibri"/>
                <w:sz w:val="30"/>
                <w:szCs w:val="30"/>
                <w:lang w:eastAsia="en-US"/>
              </w:rPr>
              <w:t>х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ай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>кинга</w:t>
            </w:r>
            <w:proofErr w:type="spellEnd"/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краевого государственного </w:t>
            </w: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казенного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учреждения «Туристский информационный центр Красноярского края»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t>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lastRenderedPageBreak/>
              <w:t xml:space="preserve">Герасимова 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Антонина Николаевна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заместитель руководителя агентства                  по туризму Красноярского края – начальник отдела правовой, кадровой 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           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и организационной работы (по соглас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Давыдов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Сергей Алексеевич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руководитель управления проектной деятельности администрации города;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Дяченко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Евгений Игоревич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начальник отдела картографии и русл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вых изысканий федерального бюдже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т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ного учреждения «Администрация Ен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сейского бас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сейна внутренних водных путей»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Жеребцов 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br/>
              <w:t>Антон Андреевич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депутат Красноярского городского 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     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Со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вета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депутатов 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Захарова 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Светлана Владимировна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435CAA">
              <w:rPr>
                <w:rFonts w:eastAsia="Calibri"/>
                <w:sz w:val="30"/>
                <w:szCs w:val="30"/>
                <w:lang w:eastAsia="en-US"/>
              </w:rPr>
              <w:t>руководителя департаме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та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социального развития администр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ции города</w:t>
            </w:r>
            <w:proofErr w:type="gramEnd"/>
            <w:r w:rsidRPr="00435CAA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Клоберданц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Вероника Эдуардовна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руководитель главного управления 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    </w:t>
            </w:r>
            <w:proofErr w:type="spellStart"/>
            <w:r w:rsidRPr="00435CAA">
              <w:rPr>
                <w:rFonts w:eastAsia="Calibri"/>
                <w:sz w:val="30"/>
                <w:szCs w:val="30"/>
                <w:lang w:eastAsia="en-US"/>
              </w:rPr>
              <w:t>молодежной</w:t>
            </w:r>
            <w:proofErr w:type="spellEnd"/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политики администрации 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 xml:space="preserve"> 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города;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Манченко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435CAA" w:rsidR="00E96E96" w:rsidRDefault="00A05AD7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Игорь </w:t>
            </w:r>
            <w:r w:rsidR="00E96E96" w:rsidRPr="00E96E96">
              <w:rPr>
                <w:rFonts w:eastAsia="Calibri"/>
                <w:sz w:val="30"/>
                <w:szCs w:val="30"/>
                <w:lang w:eastAsia="en-US"/>
              </w:rPr>
              <w:t>Александрович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заместитель руководителя департаме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та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городского хозяйства и транспорта администрации города по организации пассажирских перевозок;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Мельников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Сергей Владимирович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директор ООО «Город-сказка» (по с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Мустафина</w:t>
            </w:r>
          </w:p>
          <w:p w:rsidP="00435CAA" w:rsidR="00E96E96" w:rsidRDefault="00A05AD7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Елена </w:t>
            </w:r>
            <w:r w:rsidR="00E96E96" w:rsidRPr="00E96E96">
              <w:rPr>
                <w:rFonts w:eastAsia="Calibri"/>
                <w:sz w:val="30"/>
                <w:szCs w:val="30"/>
                <w:lang w:eastAsia="en-US"/>
              </w:rPr>
              <w:t xml:space="preserve">Владимировна 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заместитель директора краевого </w:t>
            </w:r>
            <w:proofErr w:type="spellStart"/>
            <w:proofErr w:type="gramStart"/>
            <w:r w:rsidRPr="00435CAA">
              <w:rPr>
                <w:rFonts w:eastAsia="Calibri"/>
                <w:sz w:val="30"/>
                <w:szCs w:val="30"/>
                <w:lang w:eastAsia="en-US"/>
              </w:rPr>
              <w:t>госу</w:t>
            </w:r>
            <w:proofErr w:type="spellEnd"/>
            <w:r w:rsidRPr="00435CAA">
              <w:rPr>
                <w:rFonts w:eastAsia="Calibri"/>
                <w:sz w:val="30"/>
                <w:szCs w:val="30"/>
                <w:lang w:eastAsia="en-US"/>
              </w:rPr>
              <w:t>-дарственного</w:t>
            </w:r>
            <w:proofErr w:type="gramEnd"/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435CAA">
              <w:rPr>
                <w:rFonts w:eastAsia="Calibri"/>
                <w:sz w:val="30"/>
                <w:szCs w:val="30"/>
                <w:lang w:eastAsia="en-US"/>
              </w:rPr>
              <w:t>казенного</w:t>
            </w:r>
            <w:proofErr w:type="spellEnd"/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учреждения             «Туристский информационный центр Красноярского края» (по согласов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Нейман 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Александр Вячеславович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генеральный директор ООО «ИТЕО»              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Покаместова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Оксана Михайловна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начальник </w:t>
            </w:r>
            <w:proofErr w:type="gramStart"/>
            <w:r w:rsidRPr="00435CAA">
              <w:rPr>
                <w:rFonts w:eastAsia="Calibri"/>
                <w:sz w:val="30"/>
                <w:szCs w:val="30"/>
                <w:lang w:eastAsia="en-US"/>
              </w:rPr>
              <w:t>отдела организационной р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боты департамента градостроительства администрации города</w:t>
            </w:r>
            <w:proofErr w:type="gramEnd"/>
            <w:r w:rsidRPr="00435CAA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435CAA" w:rsidRDefault="00435CAA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Речицкий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435CAA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Артем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Евгеньевич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депутат Красноярского городского 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        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Со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вета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депутатов 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Сахарова </w:t>
            </w:r>
          </w:p>
          <w:p w:rsidP="00435CAA" w:rsidR="00E96E96" w:rsidRDefault="00A05AD7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Любовь </w:t>
            </w:r>
            <w:r w:rsidR="00E96E96" w:rsidRPr="00E96E96">
              <w:rPr>
                <w:rFonts w:eastAsia="Calibri"/>
                <w:sz w:val="30"/>
                <w:szCs w:val="30"/>
                <w:lang w:eastAsia="en-US"/>
              </w:rPr>
              <w:t>Александровна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435CAA" w:rsidRDefault="00E96E96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руководитель главного управления культуры администрации города;</w:t>
            </w:r>
          </w:p>
          <w:p w:rsidP="00435CAA" w:rsidR="00435CAA" w:rsidRDefault="00435CAA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435CAA" w:rsidR="00E96E96" w:rsidRDefault="00E96E96" w:rsidRPr="00E96E96">
            <w:pPr>
              <w:widowControl w:val="false"/>
              <w:ind w:right="-57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lastRenderedPageBreak/>
              <w:t xml:space="preserve">Сиротинин </w:t>
            </w:r>
            <w:r w:rsidRPr="00E96E96">
              <w:rPr>
                <w:rFonts w:eastAsia="Calibri"/>
                <w:sz w:val="30"/>
                <w:szCs w:val="30"/>
                <w:lang w:eastAsia="en-US"/>
              </w:rPr>
              <w:br/>
              <w:t xml:space="preserve">Максим Владимирович </w:t>
            </w:r>
          </w:p>
        </w:tc>
        <w:tc>
          <w:tcPr>
            <w:tcW w:type="dxa" w:w="539"/>
          </w:tcPr>
          <w:p w:rsidP="00435CAA" w:rsidR="00E96E96" w:rsidRDefault="00E96E96">
            <w:pPr>
              <w:widowControl w:val="false"/>
              <w:jc w:val="center"/>
            </w:pPr>
            <w:r w:rsidRPr="00AA46C8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435CAA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депутат Красноярского городского 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        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Со</w:t>
            </w:r>
            <w:r w:rsidR="00435CAA">
              <w:rPr>
                <w:rFonts w:eastAsia="Calibri"/>
                <w:sz w:val="30"/>
                <w:szCs w:val="30"/>
                <w:lang w:eastAsia="en-US"/>
              </w:rPr>
              <w:t xml:space="preserve">вета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депутатов 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Соловарова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Юлия Александровна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86DC3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A05AD7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руководитель управления архитектуры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br/>
              <w:t>администрации города – главный арх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тектор города;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E96E96" w:rsidR="00A05AD7" w:rsidRDefault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E96E96">
              <w:rPr>
                <w:rFonts w:eastAsia="Calibri"/>
                <w:sz w:val="30"/>
                <w:szCs w:val="30"/>
                <w:lang w:eastAsia="en-US"/>
              </w:rPr>
              <w:t>Тропынина</w:t>
            </w:r>
            <w:proofErr w:type="spellEnd"/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Инесса Геннадьевна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86DC3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кандидат педагогических наук, доцент 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br/>
              <w:t>кафедры теоретических основ и м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неджмента физической культуры, спо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р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та и туризма института физической культуры, спорта и туризма ФГАОУ </w:t>
            </w:r>
            <w:proofErr w:type="gramStart"/>
            <w:r w:rsidRPr="00435CAA">
              <w:rPr>
                <w:rFonts w:eastAsia="Calibri"/>
                <w:sz w:val="30"/>
                <w:szCs w:val="30"/>
                <w:lang w:eastAsia="en-US"/>
              </w:rPr>
              <w:t>ВО</w:t>
            </w:r>
            <w:proofErr w:type="gramEnd"/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«Сибирский федеральный униве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р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ситет» 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Филиппова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Виктория Олеговна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86DC3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E96E96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преподаватель по специальности 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«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Т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у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ризм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»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краевого государственного авт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номного профессионального образов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="00EA287B">
              <w:rPr>
                <w:rFonts w:eastAsia="Calibri"/>
                <w:sz w:val="30"/>
                <w:szCs w:val="30"/>
                <w:lang w:eastAsia="en-US"/>
              </w:rPr>
              <w:t>тельного уч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реждения «Красноярский колледж сферы услуг и предприним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тельства» (по согласованию);</w:t>
            </w:r>
          </w:p>
        </w:tc>
      </w:tr>
      <w:tr w:rsidR="00E96E96" w:rsidRPr="00E96E96" w:rsidTr="00435CAA">
        <w:trPr>
          <w:trHeight w:val="20"/>
          <w:tblCellSpacing w:type="dxa" w:w="14"/>
        </w:trPr>
        <w:tc>
          <w:tcPr>
            <w:tcW w:type="dxa" w:w="3496"/>
          </w:tcPr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>Щербаков</w:t>
            </w:r>
          </w:p>
          <w:p w:rsidP="00E96E96" w:rsidR="00E96E96" w:rsidRDefault="00E96E96" w:rsidRPr="00E96E9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E96E96">
              <w:rPr>
                <w:rFonts w:eastAsia="Calibri"/>
                <w:sz w:val="30"/>
                <w:szCs w:val="30"/>
                <w:lang w:eastAsia="en-US"/>
              </w:rPr>
              <w:t xml:space="preserve">Вячеслав Михайлович </w:t>
            </w:r>
          </w:p>
        </w:tc>
        <w:tc>
          <w:tcPr>
            <w:tcW w:type="dxa" w:w="539"/>
          </w:tcPr>
          <w:p w:rsidP="00E96E96" w:rsidR="00E96E96" w:rsidRDefault="00E96E96">
            <w:pPr>
              <w:widowControl w:val="false"/>
              <w:jc w:val="center"/>
            </w:pPr>
            <w:r w:rsidRPr="00A86DC3">
              <w:rPr>
                <w:rFonts w:eastAsia="Calibr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5317"/>
          </w:tcPr>
          <w:p w:rsidP="00A05AD7" w:rsidR="00E96E96" w:rsidRDefault="00E96E96" w:rsidRPr="00435CAA">
            <w:pPr>
              <w:widowControl w:val="false"/>
              <w:ind w:right="-85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435CAA">
              <w:rPr>
                <w:rFonts w:eastAsia="Calibri"/>
                <w:sz w:val="30"/>
                <w:szCs w:val="30"/>
                <w:lang w:eastAsia="en-US"/>
              </w:rPr>
              <w:t>директор федерально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го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государстве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но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го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бюджетно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го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учреждени</w:t>
            </w:r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 xml:space="preserve"> «Наци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нальный парк «Красноярские Столбы» (по согласованию)</w:t>
            </w:r>
            <w:proofErr w:type="gramStart"/>
            <w:r w:rsidR="00A05AD7" w:rsidRPr="00435CAA">
              <w:rPr>
                <w:rFonts w:eastAsia="Calibri"/>
                <w:sz w:val="30"/>
                <w:szCs w:val="30"/>
                <w:lang w:eastAsia="en-US"/>
              </w:rPr>
              <w:t>.</w:t>
            </w:r>
            <w:r w:rsidRPr="00435CAA">
              <w:rPr>
                <w:rFonts w:eastAsia="Calibri"/>
                <w:sz w:val="30"/>
                <w:szCs w:val="30"/>
                <w:lang w:eastAsia="en-US"/>
              </w:rPr>
              <w:t>»</w:t>
            </w:r>
            <w:proofErr w:type="gramEnd"/>
            <w:r w:rsidRPr="00435CAA"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</w:tr>
    </w:tbl>
    <w:p w:rsidP="00E96E96" w:rsidR="00763CBA" w:rsidRDefault="00763CBA" w:rsidRPr="00694F30">
      <w:pPr>
        <w:pStyle w:val="ConsPlusNormal"/>
        <w:pBdr>
          <w:bottom w:color="auto" w:space="1" w:sz="4" w:val="single"/>
        </w:pBdr>
        <w:tabs>
          <w:tab w:pos="993" w:val="left"/>
        </w:tabs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</w:p>
    <w:sectPr w:rsidR="00763CBA" w:rsidRPr="00694F30" w:rsidSect="00E96E96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7B3B" w:rsidP="00B132B6" w:rsidRDefault="00FD7B3B">
      <w:r>
        <w:separator/>
      </w:r>
    </w:p>
  </w:endnote>
  <w:endnote w:type="continuationSeparator" w:id="0">
    <w:p w:rsidR="00FD7B3B" w:rsidP="00B132B6" w:rsidRDefault="00FD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7B3B" w:rsidP="00B132B6" w:rsidRDefault="00FD7B3B">
      <w:r>
        <w:separator/>
      </w:r>
    </w:p>
  </w:footnote>
  <w:footnote w:type="continuationSeparator" w:id="0">
    <w:p w:rsidR="00FD7B3B" w:rsidP="00B132B6" w:rsidRDefault="00FD7B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C6096" w:rsidRDefault="006C60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B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656"/>
    <w:multiLevelType w:val="hybridMultilevel"/>
    <w:tmpl w:val="821E2452"/>
    <w:lvl w:ilvl="0" w:tplc="3718E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C01C0"/>
    <w:multiLevelType w:val="hybridMultilevel"/>
    <w:tmpl w:val="8B083D74"/>
    <w:lvl w:ilvl="0" w:tplc="7BCA74D4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9D5639"/>
    <w:multiLevelType w:val="hybridMultilevel"/>
    <w:tmpl w:val="8B083D74"/>
    <w:lvl w:ilvl="0" w:tplc="7BCA74D4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400CC2"/>
    <w:multiLevelType w:val="hybridMultilevel"/>
    <w:tmpl w:val="0AD606F2"/>
    <w:lvl w:ilvl="0" w:tplc="077C7B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B93452"/>
    <w:multiLevelType w:val="hybridMultilevel"/>
    <w:tmpl w:val="DEB0C86E"/>
    <w:lvl w:ilvl="0" w:tplc="F14A633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832541"/>
    <w:multiLevelType w:val="hybridMultilevel"/>
    <w:tmpl w:val="BD0E4B14"/>
    <w:lvl w:ilvl="0" w:tplc="7BCA74D4">
      <w:start w:val="1"/>
      <w:numFmt w:val="decimal"/>
      <w:lvlText w:val="%1."/>
      <w:lvlJc w:val="left"/>
      <w:pPr>
        <w:ind w:left="193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C338E2"/>
    <w:multiLevelType w:val="hybridMultilevel"/>
    <w:tmpl w:val="82AC8B68"/>
    <w:lvl w:ilvl="0" w:tplc="1AEC2FF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4B3A10"/>
    <w:multiLevelType w:val="hybridMultilevel"/>
    <w:tmpl w:val="4C92E6DC"/>
    <w:lvl w:ilvl="0" w:tplc="853AA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82039F"/>
    <w:multiLevelType w:val="hybridMultilevel"/>
    <w:tmpl w:val="270084CE"/>
    <w:lvl w:ilvl="0" w:tplc="F14A633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030DE9"/>
    <w:multiLevelType w:val="hybridMultilevel"/>
    <w:tmpl w:val="8E40C0BE"/>
    <w:lvl w:ilvl="0" w:tplc="F14A633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8D59D6"/>
    <w:multiLevelType w:val="multilevel"/>
    <w:tmpl w:val="51C2E24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20607C5"/>
    <w:multiLevelType w:val="hybridMultilevel"/>
    <w:tmpl w:val="A0F0C1D0"/>
    <w:lvl w:ilvl="0" w:tplc="3A785D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34D069C"/>
    <w:multiLevelType w:val="hybridMultilevel"/>
    <w:tmpl w:val="196824F4"/>
    <w:lvl w:ilvl="0" w:tplc="63F4DEA0">
      <w:start w:val="1"/>
      <w:numFmt w:val="decimal"/>
      <w:lvlText w:val="%1."/>
      <w:lvlJc w:val="left"/>
      <w:pPr>
        <w:ind w:left="145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54A35EE"/>
    <w:multiLevelType w:val="multilevel"/>
    <w:tmpl w:val="02FE077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327034EE"/>
    <w:multiLevelType w:val="hybridMultilevel"/>
    <w:tmpl w:val="1AC087F8"/>
    <w:lvl w:ilvl="0" w:tplc="BB949BD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D925DD4"/>
    <w:multiLevelType w:val="hybridMultilevel"/>
    <w:tmpl w:val="3DDA4CF4"/>
    <w:lvl w:ilvl="0" w:tplc="A34E97AC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91AE49D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6A4E698">
      <w:start w:val="1"/>
      <w:numFmt w:val="decimal"/>
      <w:lvlText w:val="%4)"/>
      <w:lvlJc w:val="left"/>
      <w:pPr>
        <w:ind w:left="3540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33054"/>
    <w:multiLevelType w:val="hybridMultilevel"/>
    <w:tmpl w:val="77DC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1AE49D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6A4E698">
      <w:start w:val="1"/>
      <w:numFmt w:val="decimal"/>
      <w:lvlText w:val="%4)"/>
      <w:lvlJc w:val="left"/>
      <w:pPr>
        <w:ind w:left="3540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453E6"/>
    <w:multiLevelType w:val="hybridMultilevel"/>
    <w:tmpl w:val="94F4D454"/>
    <w:lvl w:ilvl="0" w:tplc="F14A6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63624"/>
    <w:multiLevelType w:val="hybridMultilevel"/>
    <w:tmpl w:val="2D78D762"/>
    <w:lvl w:ilvl="0" w:tplc="CC6CC95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71A1915"/>
    <w:multiLevelType w:val="hybridMultilevel"/>
    <w:tmpl w:val="320EA188"/>
    <w:lvl w:ilvl="0" w:tplc="9C445A2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4A2EE2"/>
    <w:multiLevelType w:val="hybridMultilevel"/>
    <w:tmpl w:val="A352243A"/>
    <w:lvl w:ilvl="0" w:tplc="3F701A0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5BE5C0D"/>
    <w:multiLevelType w:val="hybridMultilevel"/>
    <w:tmpl w:val="72D00846"/>
    <w:lvl w:ilvl="0" w:tplc="D0C49A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82F02"/>
    <w:multiLevelType w:val="multilevel"/>
    <w:tmpl w:val="3CEA2A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>
    <w:nsid w:val="79422F3C"/>
    <w:multiLevelType w:val="hybridMultilevel"/>
    <w:tmpl w:val="B9EE7A9C"/>
    <w:lvl w:ilvl="0" w:tplc="22404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0"/>
  </w:num>
  <w:num w:numId="5">
    <w:abstractNumId w:val="6"/>
  </w:num>
  <w:num w:numId="6">
    <w:abstractNumId w:val="18"/>
  </w:num>
  <w:num w:numId="7">
    <w:abstractNumId w:val="14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  <w:num w:numId="15">
    <w:abstractNumId w:val="23"/>
  </w:num>
  <w:num w:numId="16">
    <w:abstractNumId w:val="11"/>
  </w:num>
  <w:num w:numId="17">
    <w:abstractNumId w:val="15"/>
  </w:num>
  <w:num w:numId="18">
    <w:abstractNumId w:val="17"/>
  </w:num>
  <w:num w:numId="19">
    <w:abstractNumId w:val="9"/>
  </w:num>
  <w:num w:numId="20">
    <w:abstractNumId w:val="8"/>
  </w:num>
  <w:num w:numId="21">
    <w:abstractNumId w:val="4"/>
  </w:num>
  <w:num w:numId="22">
    <w:abstractNumId w:val="1"/>
  </w:num>
  <w:num w:numId="23">
    <w:abstractNumId w:val="5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9"/>
    <w:rsid w:val="0000296B"/>
    <w:rsid w:val="000176A6"/>
    <w:rsid w:val="00024F40"/>
    <w:rsid w:val="000422A9"/>
    <w:rsid w:val="00047027"/>
    <w:rsid w:val="000504CB"/>
    <w:rsid w:val="000511FF"/>
    <w:rsid w:val="000522C3"/>
    <w:rsid w:val="000615E4"/>
    <w:rsid w:val="00061A0C"/>
    <w:rsid w:val="000655E6"/>
    <w:rsid w:val="00065768"/>
    <w:rsid w:val="0006615C"/>
    <w:rsid w:val="00067126"/>
    <w:rsid w:val="000937BD"/>
    <w:rsid w:val="000B17F2"/>
    <w:rsid w:val="000B2071"/>
    <w:rsid w:val="000C617F"/>
    <w:rsid w:val="000C6EC1"/>
    <w:rsid w:val="000F4004"/>
    <w:rsid w:val="00124ED2"/>
    <w:rsid w:val="00134F6C"/>
    <w:rsid w:val="00144356"/>
    <w:rsid w:val="00144996"/>
    <w:rsid w:val="00144B09"/>
    <w:rsid w:val="001466F7"/>
    <w:rsid w:val="001642BC"/>
    <w:rsid w:val="001740EA"/>
    <w:rsid w:val="00185B2B"/>
    <w:rsid w:val="001A4280"/>
    <w:rsid w:val="001B2DF1"/>
    <w:rsid w:val="001B5BC6"/>
    <w:rsid w:val="001C714D"/>
    <w:rsid w:val="001E57F8"/>
    <w:rsid w:val="001F0454"/>
    <w:rsid w:val="001F3661"/>
    <w:rsid w:val="001F3B1E"/>
    <w:rsid w:val="00206593"/>
    <w:rsid w:val="002067E2"/>
    <w:rsid w:val="0021780F"/>
    <w:rsid w:val="0022143E"/>
    <w:rsid w:val="00231BC8"/>
    <w:rsid w:val="00250EDA"/>
    <w:rsid w:val="00270E01"/>
    <w:rsid w:val="00280D7A"/>
    <w:rsid w:val="00286EB8"/>
    <w:rsid w:val="002962C1"/>
    <w:rsid w:val="002B0F4F"/>
    <w:rsid w:val="002D1D68"/>
    <w:rsid w:val="002D4750"/>
    <w:rsid w:val="002D581B"/>
    <w:rsid w:val="002E01E1"/>
    <w:rsid w:val="002E4699"/>
    <w:rsid w:val="002F2B40"/>
    <w:rsid w:val="003028B1"/>
    <w:rsid w:val="00305EFA"/>
    <w:rsid w:val="0032202F"/>
    <w:rsid w:val="00323AB8"/>
    <w:rsid w:val="00331097"/>
    <w:rsid w:val="00331D79"/>
    <w:rsid w:val="00334FFB"/>
    <w:rsid w:val="00335D9B"/>
    <w:rsid w:val="00340FA5"/>
    <w:rsid w:val="003427EF"/>
    <w:rsid w:val="00373F62"/>
    <w:rsid w:val="00374526"/>
    <w:rsid w:val="00381FC4"/>
    <w:rsid w:val="00396CBC"/>
    <w:rsid w:val="00397427"/>
    <w:rsid w:val="003B2032"/>
    <w:rsid w:val="003D3C9D"/>
    <w:rsid w:val="003D6793"/>
    <w:rsid w:val="003E43C1"/>
    <w:rsid w:val="003F0F44"/>
    <w:rsid w:val="003F1C2F"/>
    <w:rsid w:val="00401E6B"/>
    <w:rsid w:val="00402998"/>
    <w:rsid w:val="004038A4"/>
    <w:rsid w:val="0040591E"/>
    <w:rsid w:val="004176B0"/>
    <w:rsid w:val="00420B22"/>
    <w:rsid w:val="00427295"/>
    <w:rsid w:val="00430660"/>
    <w:rsid w:val="00432F80"/>
    <w:rsid w:val="00435CAA"/>
    <w:rsid w:val="0044246D"/>
    <w:rsid w:val="004427CF"/>
    <w:rsid w:val="00446B21"/>
    <w:rsid w:val="00447EBE"/>
    <w:rsid w:val="0045320B"/>
    <w:rsid w:val="004558E8"/>
    <w:rsid w:val="00465F77"/>
    <w:rsid w:val="004677C7"/>
    <w:rsid w:val="00486BB6"/>
    <w:rsid w:val="00496A2D"/>
    <w:rsid w:val="004A4673"/>
    <w:rsid w:val="004B0002"/>
    <w:rsid w:val="004B0F9A"/>
    <w:rsid w:val="004B4FE4"/>
    <w:rsid w:val="004D3D10"/>
    <w:rsid w:val="004E1A8D"/>
    <w:rsid w:val="004E3822"/>
    <w:rsid w:val="00503668"/>
    <w:rsid w:val="00510DC7"/>
    <w:rsid w:val="005266F5"/>
    <w:rsid w:val="005338CA"/>
    <w:rsid w:val="00534CDA"/>
    <w:rsid w:val="005356A1"/>
    <w:rsid w:val="00537720"/>
    <w:rsid w:val="00544EA7"/>
    <w:rsid w:val="00557601"/>
    <w:rsid w:val="00562950"/>
    <w:rsid w:val="0057217B"/>
    <w:rsid w:val="00573EDF"/>
    <w:rsid w:val="005850F4"/>
    <w:rsid w:val="00587C36"/>
    <w:rsid w:val="005A0806"/>
    <w:rsid w:val="005A51ED"/>
    <w:rsid w:val="005B2193"/>
    <w:rsid w:val="005B705E"/>
    <w:rsid w:val="005C1937"/>
    <w:rsid w:val="005D1C5D"/>
    <w:rsid w:val="005D3762"/>
    <w:rsid w:val="005E008C"/>
    <w:rsid w:val="005F1640"/>
    <w:rsid w:val="005F60A5"/>
    <w:rsid w:val="00604CD3"/>
    <w:rsid w:val="00614D32"/>
    <w:rsid w:val="006175FA"/>
    <w:rsid w:val="00621ACE"/>
    <w:rsid w:val="006243B6"/>
    <w:rsid w:val="00631E9D"/>
    <w:rsid w:val="0064148A"/>
    <w:rsid w:val="00643BFA"/>
    <w:rsid w:val="00653FA1"/>
    <w:rsid w:val="00656859"/>
    <w:rsid w:val="00663100"/>
    <w:rsid w:val="00663E29"/>
    <w:rsid w:val="006655F0"/>
    <w:rsid w:val="0066677F"/>
    <w:rsid w:val="006720B0"/>
    <w:rsid w:val="006809E3"/>
    <w:rsid w:val="00681867"/>
    <w:rsid w:val="006936D8"/>
    <w:rsid w:val="00694F30"/>
    <w:rsid w:val="006A18F4"/>
    <w:rsid w:val="006A2D12"/>
    <w:rsid w:val="006A2EF9"/>
    <w:rsid w:val="006A5F33"/>
    <w:rsid w:val="006B05D9"/>
    <w:rsid w:val="006B5DED"/>
    <w:rsid w:val="006C38E2"/>
    <w:rsid w:val="006C6096"/>
    <w:rsid w:val="006D66C3"/>
    <w:rsid w:val="006F3EF3"/>
    <w:rsid w:val="00705CFE"/>
    <w:rsid w:val="00707BCE"/>
    <w:rsid w:val="00713038"/>
    <w:rsid w:val="00717CD8"/>
    <w:rsid w:val="00724062"/>
    <w:rsid w:val="00724DBE"/>
    <w:rsid w:val="00737AA7"/>
    <w:rsid w:val="007437F7"/>
    <w:rsid w:val="0075132D"/>
    <w:rsid w:val="007527B3"/>
    <w:rsid w:val="0075464E"/>
    <w:rsid w:val="00760B31"/>
    <w:rsid w:val="00763CBA"/>
    <w:rsid w:val="00771360"/>
    <w:rsid w:val="007A1E56"/>
    <w:rsid w:val="007B71FF"/>
    <w:rsid w:val="007C258A"/>
    <w:rsid w:val="007D4422"/>
    <w:rsid w:val="007D5199"/>
    <w:rsid w:val="007F1B29"/>
    <w:rsid w:val="00801156"/>
    <w:rsid w:val="00811985"/>
    <w:rsid w:val="0081387C"/>
    <w:rsid w:val="00833004"/>
    <w:rsid w:val="00837C0D"/>
    <w:rsid w:val="008416DA"/>
    <w:rsid w:val="0084582D"/>
    <w:rsid w:val="00850BD1"/>
    <w:rsid w:val="00851DF2"/>
    <w:rsid w:val="008671D2"/>
    <w:rsid w:val="00893658"/>
    <w:rsid w:val="008A416E"/>
    <w:rsid w:val="008B0267"/>
    <w:rsid w:val="008B492D"/>
    <w:rsid w:val="008B7CCD"/>
    <w:rsid w:val="008C3EDE"/>
    <w:rsid w:val="008D6B3D"/>
    <w:rsid w:val="008E53D3"/>
    <w:rsid w:val="00900CAC"/>
    <w:rsid w:val="009370CB"/>
    <w:rsid w:val="0094451F"/>
    <w:rsid w:val="0095586F"/>
    <w:rsid w:val="00967E90"/>
    <w:rsid w:val="0097375A"/>
    <w:rsid w:val="00974EFF"/>
    <w:rsid w:val="0097732F"/>
    <w:rsid w:val="0098553E"/>
    <w:rsid w:val="00986FFF"/>
    <w:rsid w:val="00992AC3"/>
    <w:rsid w:val="00993D3A"/>
    <w:rsid w:val="009A388F"/>
    <w:rsid w:val="009A5B18"/>
    <w:rsid w:val="009B52E4"/>
    <w:rsid w:val="009C1DD1"/>
    <w:rsid w:val="009D7BE3"/>
    <w:rsid w:val="009E3F3A"/>
    <w:rsid w:val="009F09A1"/>
    <w:rsid w:val="009F6496"/>
    <w:rsid w:val="00A05AD7"/>
    <w:rsid w:val="00A27F74"/>
    <w:rsid w:val="00A433E0"/>
    <w:rsid w:val="00A66A6A"/>
    <w:rsid w:val="00A71780"/>
    <w:rsid w:val="00A7546C"/>
    <w:rsid w:val="00A76357"/>
    <w:rsid w:val="00A834D1"/>
    <w:rsid w:val="00A84772"/>
    <w:rsid w:val="00AA023D"/>
    <w:rsid w:val="00AA2AEF"/>
    <w:rsid w:val="00AB3524"/>
    <w:rsid w:val="00AB5453"/>
    <w:rsid w:val="00AC1F3E"/>
    <w:rsid w:val="00AF3A34"/>
    <w:rsid w:val="00AF3D03"/>
    <w:rsid w:val="00AF4D3D"/>
    <w:rsid w:val="00B06ED1"/>
    <w:rsid w:val="00B132B6"/>
    <w:rsid w:val="00B33817"/>
    <w:rsid w:val="00B42C61"/>
    <w:rsid w:val="00B516C3"/>
    <w:rsid w:val="00B51A12"/>
    <w:rsid w:val="00B56618"/>
    <w:rsid w:val="00B57E47"/>
    <w:rsid w:val="00B9124A"/>
    <w:rsid w:val="00BA599C"/>
    <w:rsid w:val="00BB5D7A"/>
    <w:rsid w:val="00BD47B0"/>
    <w:rsid w:val="00BD4F67"/>
    <w:rsid w:val="00BE0AED"/>
    <w:rsid w:val="00BE439A"/>
    <w:rsid w:val="00BE4793"/>
    <w:rsid w:val="00BE6553"/>
    <w:rsid w:val="00BF1296"/>
    <w:rsid w:val="00C02054"/>
    <w:rsid w:val="00C04017"/>
    <w:rsid w:val="00C23C41"/>
    <w:rsid w:val="00C27088"/>
    <w:rsid w:val="00C65C79"/>
    <w:rsid w:val="00C7760B"/>
    <w:rsid w:val="00C83EA0"/>
    <w:rsid w:val="00C84D49"/>
    <w:rsid w:val="00C87BD3"/>
    <w:rsid w:val="00C908DE"/>
    <w:rsid w:val="00CA2577"/>
    <w:rsid w:val="00CA7D86"/>
    <w:rsid w:val="00CB777C"/>
    <w:rsid w:val="00CC0933"/>
    <w:rsid w:val="00CC3811"/>
    <w:rsid w:val="00CC5AC7"/>
    <w:rsid w:val="00D01274"/>
    <w:rsid w:val="00D01B61"/>
    <w:rsid w:val="00D02A8D"/>
    <w:rsid w:val="00D12514"/>
    <w:rsid w:val="00D12FCD"/>
    <w:rsid w:val="00D143B0"/>
    <w:rsid w:val="00D20737"/>
    <w:rsid w:val="00D26990"/>
    <w:rsid w:val="00D3456A"/>
    <w:rsid w:val="00D36DD8"/>
    <w:rsid w:val="00D37624"/>
    <w:rsid w:val="00D402E8"/>
    <w:rsid w:val="00D543C6"/>
    <w:rsid w:val="00D952CB"/>
    <w:rsid w:val="00D97569"/>
    <w:rsid w:val="00DA05EF"/>
    <w:rsid w:val="00DA2EF1"/>
    <w:rsid w:val="00DB6A2E"/>
    <w:rsid w:val="00DC1053"/>
    <w:rsid w:val="00DC1D7B"/>
    <w:rsid w:val="00DD1440"/>
    <w:rsid w:val="00E04B9C"/>
    <w:rsid w:val="00E11F9B"/>
    <w:rsid w:val="00E15F03"/>
    <w:rsid w:val="00E26E17"/>
    <w:rsid w:val="00E33FF3"/>
    <w:rsid w:val="00E36F8F"/>
    <w:rsid w:val="00E373C1"/>
    <w:rsid w:val="00E375FA"/>
    <w:rsid w:val="00E56579"/>
    <w:rsid w:val="00E57885"/>
    <w:rsid w:val="00E57ED0"/>
    <w:rsid w:val="00E70680"/>
    <w:rsid w:val="00E81ED5"/>
    <w:rsid w:val="00E84964"/>
    <w:rsid w:val="00E87EB5"/>
    <w:rsid w:val="00E91B29"/>
    <w:rsid w:val="00E92A36"/>
    <w:rsid w:val="00E96E96"/>
    <w:rsid w:val="00EA287B"/>
    <w:rsid w:val="00EA31B1"/>
    <w:rsid w:val="00EB1E74"/>
    <w:rsid w:val="00ED0B55"/>
    <w:rsid w:val="00ED26F7"/>
    <w:rsid w:val="00ED2EEB"/>
    <w:rsid w:val="00ED74FD"/>
    <w:rsid w:val="00EE3605"/>
    <w:rsid w:val="00EE6F0D"/>
    <w:rsid w:val="00EF6A34"/>
    <w:rsid w:val="00F15AB0"/>
    <w:rsid w:val="00F16547"/>
    <w:rsid w:val="00F24B7B"/>
    <w:rsid w:val="00F25734"/>
    <w:rsid w:val="00F279ED"/>
    <w:rsid w:val="00F318CC"/>
    <w:rsid w:val="00F3452E"/>
    <w:rsid w:val="00F3767B"/>
    <w:rsid w:val="00F441C0"/>
    <w:rsid w:val="00F44846"/>
    <w:rsid w:val="00F448B7"/>
    <w:rsid w:val="00F50C41"/>
    <w:rsid w:val="00F65318"/>
    <w:rsid w:val="00F6676F"/>
    <w:rsid w:val="00F908F3"/>
    <w:rsid w:val="00F90B47"/>
    <w:rsid w:val="00F96582"/>
    <w:rsid w:val="00FC4F76"/>
    <w:rsid w:val="00FC689D"/>
    <w:rsid w:val="00FD0D00"/>
    <w:rsid w:val="00FD275C"/>
    <w:rsid w:val="00FD7B3B"/>
    <w:rsid w:val="00FE6B29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D5199"/>
    <w:rPr>
      <w:rFonts w:eastAsia="Times New Roman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uiPriority w:val="99"/>
    <w:rsid w:val="007D5199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Nonformat" w:customStyle="true">
    <w:name w:val="ConsPlusNonformat"/>
    <w:uiPriority w:val="99"/>
    <w:rsid w:val="007D5199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a3">
    <w:name w:val="header"/>
    <w:basedOn w:val="a"/>
    <w:link w:val="a4"/>
    <w:uiPriority w:val="99"/>
    <w:unhideWhenUsed/>
    <w:rsid w:val="00B132B6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link w:val="a3"/>
    <w:uiPriority w:val="99"/>
    <w:rsid w:val="00B132B6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132B6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link w:val="a5"/>
    <w:uiPriority w:val="99"/>
    <w:semiHidden/>
    <w:rsid w:val="00B132B6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0937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CA257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ConsPlusTitle" w:customStyle="true">
    <w:name w:val="ConsPlusTitle"/>
    <w:uiPriority w:val="99"/>
    <w:rsid w:val="00CA2577"/>
    <w:pPr>
      <w:autoSpaceDE w:val="false"/>
      <w:autoSpaceDN w:val="false"/>
      <w:adjustRightInd w:val="false"/>
    </w:pPr>
    <w:rPr>
      <w:b/>
      <w:bCs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E04B9C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link w:val="a9"/>
    <w:uiPriority w:val="99"/>
    <w:semiHidden/>
    <w:rsid w:val="00E04B9C"/>
    <w:rPr>
      <w:rFonts w:ascii="Tahoma" w:hAnsi="Tahoma" w:eastAsia="Times New Roman" w:cs="Tahoma"/>
      <w:sz w:val="16"/>
      <w:szCs w:val="16"/>
    </w:rPr>
  </w:style>
  <w:style w:type="paragraph" w:styleId="ab">
    <w:name w:val="No Spacing"/>
    <w:uiPriority w:val="1"/>
    <w:qFormat/>
    <w:rsid w:val="009A5B18"/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D5199"/>
    <w:rPr>
      <w:rFonts w:eastAsia="Times New Roman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uiPriority w:val="99"/>
    <w:rsid w:val="007D5199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Nonformat" w:type="paragraph">
    <w:name w:val="ConsPlusNonformat"/>
    <w:uiPriority w:val="99"/>
    <w:rsid w:val="007D5199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3" w:type="paragraph">
    <w:name w:val="header"/>
    <w:basedOn w:val="a"/>
    <w:link w:val="a4"/>
    <w:uiPriority w:val="99"/>
    <w:unhideWhenUsed/>
    <w:rsid w:val="00B132B6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link w:val="a3"/>
    <w:uiPriority w:val="99"/>
    <w:rsid w:val="00B132B6"/>
    <w:rPr>
      <w:rFonts w:cs="Times New Roman" w:eastAsia="Times New Roman"/>
      <w:szCs w:val="24"/>
      <w:lang w:eastAsia="ru-RU"/>
    </w:rPr>
  </w:style>
  <w:style w:styleId="a5" w:type="paragraph">
    <w:name w:val="footer"/>
    <w:basedOn w:val="a"/>
    <w:link w:val="a6"/>
    <w:uiPriority w:val="99"/>
    <w:semiHidden/>
    <w:unhideWhenUsed/>
    <w:rsid w:val="00B132B6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link w:val="a5"/>
    <w:uiPriority w:val="99"/>
    <w:semiHidden/>
    <w:rsid w:val="00B132B6"/>
    <w:rPr>
      <w:rFonts w:cs="Times New Roman" w:eastAsia="Times New Roman"/>
      <w:szCs w:val="24"/>
      <w:lang w:eastAsia="ru-RU"/>
    </w:rPr>
  </w:style>
  <w:style w:styleId="a7" w:type="table">
    <w:name w:val="Table Grid"/>
    <w:basedOn w:val="a1"/>
    <w:uiPriority w:val="59"/>
    <w:rsid w:val="000937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List Paragraph"/>
    <w:basedOn w:val="a"/>
    <w:uiPriority w:val="34"/>
    <w:qFormat/>
    <w:rsid w:val="00CA257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customStyle="1" w:styleId="ConsPlusTitle" w:type="paragraph">
    <w:name w:val="ConsPlusTitle"/>
    <w:uiPriority w:val="99"/>
    <w:rsid w:val="00CA2577"/>
    <w:pPr>
      <w:autoSpaceDE w:val="0"/>
      <w:autoSpaceDN w:val="0"/>
      <w:adjustRightInd w:val="0"/>
    </w:pPr>
    <w:rPr>
      <w:b/>
      <w:bCs/>
      <w:sz w:val="30"/>
      <w:szCs w:val="30"/>
    </w:rPr>
  </w:style>
  <w:style w:styleId="a9" w:type="paragraph">
    <w:name w:val="Balloon Text"/>
    <w:basedOn w:val="a"/>
    <w:link w:val="aa"/>
    <w:uiPriority w:val="99"/>
    <w:semiHidden/>
    <w:unhideWhenUsed/>
    <w:rsid w:val="00E04B9C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link w:val="a9"/>
    <w:uiPriority w:val="99"/>
    <w:semiHidden/>
    <w:rsid w:val="00E04B9C"/>
    <w:rPr>
      <w:rFonts w:ascii="Tahoma" w:cs="Tahoma" w:eastAsia="Times New Roman" w:hAnsi="Tahoma"/>
      <w:sz w:val="16"/>
      <w:szCs w:val="16"/>
    </w:rPr>
  </w:style>
  <w:style w:styleId="ab" w:type="paragraph">
    <w:name w:val="No Spacing"/>
    <w:uiPriority w:val="1"/>
    <w:qFormat/>
    <w:rsid w:val="009A5B18"/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05732&amp;dst=100009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246948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22-соц от 25.12.2025</docTitle>
  </documentManagement>
</p:properties>
</file>

<file path=customXml/itemProps1.xml><?xml version="1.0" encoding="utf-8"?>
<ds:datastoreItem xmlns:ds="http://schemas.openxmlformats.org/officeDocument/2006/customXml" ds:itemID="{3D7BDE1A-154B-4F34-BC34-18B694EDF0B5}"/>
</file>

<file path=customXml/itemProps2.xml><?xml version="1.0" encoding="utf-8"?>
<ds:datastoreItem xmlns:ds="http://schemas.openxmlformats.org/officeDocument/2006/customXml" ds:itemID="{5D39D197-7BC4-4CC7-91CE-56433B8F3397}"/>
</file>

<file path=customXml/itemProps3.xml><?xml version="1.0" encoding="utf-8"?>
<ds:datastoreItem xmlns:ds="http://schemas.openxmlformats.org/officeDocument/2006/customXml" ds:itemID="{7BBEFECB-9691-496E-9817-E05876D2B038}"/>
</file>

<file path=customXml/itemProps4.xml><?xml version="1.0" encoding="utf-8"?>
<ds:datastoreItem xmlns:ds="http://schemas.openxmlformats.org/officeDocument/2006/customXml" ds:itemID="{659219CB-C4DB-4016-ABCB-A2B60BAA79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5186</CharactersWithSpaces>
  <SharedDoc>false</SharedDoc>
  <HLinks>
    <vt:vector size="12" baseType="variant">
      <vt:variant>
        <vt:i4>3276863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https://login.consultant.ru/link/?req=doc&amp;base=RLAW123&amp;n=305732&amp;dst=100009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https://login.consultant.ru/link/?req=doc&amp;base=RLAW123&amp;n=246948&amp;dst=100010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22-соц от 25.12.2025</dc:title>
  <dc:creator>jur235</dc:creator>
  <cp:lastModifiedBy>Филимоненко Светлана Игоревна</cp:lastModifiedBy>
  <cp:revision>7</cp:revision>
  <cp:lastPrinted>2025-11-21T01:47:00Z</cp:lastPrinted>
  <dcterms:created xsi:type="dcterms:W3CDTF">2025-12-22T04:55:00Z</dcterms:created>
  <dcterms:modified xsi:type="dcterms:W3CDTF">2025-12-24T09:22:00Z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