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E2B94" w:rsidRDefault="00066A6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E41A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66A6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E41A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66A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E41A1" w:rsidRPr="00AC29D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p w:rsidP="006433B2" w:rsidR="006E3468" w:rsidRDefault="003E41A1" w:rsidRPr="00AC29D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66A6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66A6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66A6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45915" w:rsidR="00B736E7" w:rsidRDefault="00767841">
      <w:pPr>
        <w:pStyle w:val="ab"/>
        <w:spacing w:line="192" w:lineRule="auto"/>
        <w:jc w:val="center"/>
        <w:rPr>
          <w:color w:themeColor="text1" w:val="000000"/>
          <w:sz w:val="30"/>
          <w:szCs w:val="30"/>
          <w:lang w:eastAsia="ru-RU"/>
        </w:rPr>
      </w:pPr>
      <w:r w:rsidRPr="00B14BA2">
        <w:rPr>
          <w:color w:themeColor="text1" w:val="000000"/>
          <w:sz w:val="30"/>
          <w:szCs w:val="30"/>
          <w:lang w:eastAsia="ru-RU"/>
        </w:rPr>
        <w:lastRenderedPageBreak/>
        <w:t>О внесении изменений в распоряжение администрации города</w:t>
      </w:r>
      <w:r w:rsidR="00B736E7">
        <w:rPr>
          <w:color w:themeColor="text1" w:val="000000"/>
          <w:sz w:val="30"/>
          <w:szCs w:val="30"/>
          <w:lang w:eastAsia="ru-RU"/>
        </w:rPr>
        <w:t xml:space="preserve"> </w:t>
      </w:r>
    </w:p>
    <w:p w:rsidP="00245915" w:rsidR="00767841" w:rsidRDefault="00B736E7">
      <w:pPr>
        <w:pStyle w:val="ab"/>
        <w:spacing w:line="192" w:lineRule="auto"/>
        <w:jc w:val="center"/>
        <w:rPr>
          <w:color w:themeColor="text1" w:val="000000"/>
          <w:sz w:val="30"/>
          <w:szCs w:val="30"/>
          <w:lang w:eastAsia="ru-RU"/>
        </w:rPr>
      </w:pPr>
      <w:r>
        <w:rPr>
          <w:color w:themeColor="text1" w:val="000000"/>
          <w:sz w:val="30"/>
          <w:szCs w:val="30"/>
          <w:lang w:eastAsia="ru-RU"/>
        </w:rPr>
        <w:t xml:space="preserve">Красноярска </w:t>
      </w:r>
      <w:r w:rsidR="00767841" w:rsidRPr="00B14BA2">
        <w:rPr>
          <w:color w:themeColor="text1" w:val="000000"/>
          <w:sz w:val="30"/>
          <w:szCs w:val="30"/>
          <w:lang w:eastAsia="ru-RU"/>
        </w:rPr>
        <w:t xml:space="preserve">от </w:t>
      </w:r>
      <w:r w:rsidR="00767841">
        <w:rPr>
          <w:color w:themeColor="text1" w:val="000000"/>
          <w:sz w:val="30"/>
          <w:szCs w:val="30"/>
          <w:lang w:eastAsia="ru-RU"/>
        </w:rPr>
        <w:t>20</w:t>
      </w:r>
      <w:r w:rsidR="00767841" w:rsidRPr="00B14BA2">
        <w:rPr>
          <w:color w:themeColor="text1" w:val="000000"/>
          <w:sz w:val="30"/>
          <w:szCs w:val="30"/>
          <w:lang w:eastAsia="ru-RU"/>
        </w:rPr>
        <w:t>.0</w:t>
      </w:r>
      <w:r w:rsidR="00767841">
        <w:rPr>
          <w:color w:themeColor="text1" w:val="000000"/>
          <w:sz w:val="30"/>
          <w:szCs w:val="30"/>
          <w:lang w:eastAsia="ru-RU"/>
        </w:rPr>
        <w:t>5</w:t>
      </w:r>
      <w:r w:rsidR="00767841" w:rsidRPr="00B14BA2">
        <w:rPr>
          <w:color w:themeColor="text1" w:val="000000"/>
          <w:sz w:val="30"/>
          <w:szCs w:val="30"/>
          <w:lang w:eastAsia="ru-RU"/>
        </w:rPr>
        <w:t>.202</w:t>
      </w:r>
      <w:r w:rsidR="00767841">
        <w:rPr>
          <w:color w:themeColor="text1" w:val="000000"/>
          <w:sz w:val="30"/>
          <w:szCs w:val="30"/>
          <w:lang w:eastAsia="ru-RU"/>
        </w:rPr>
        <w:t>4 № 174</w:t>
      </w:r>
      <w:r w:rsidR="00767841" w:rsidRPr="00B14BA2">
        <w:rPr>
          <w:color w:themeColor="text1" w:val="000000"/>
          <w:sz w:val="30"/>
          <w:szCs w:val="30"/>
          <w:lang w:eastAsia="ru-RU"/>
        </w:rPr>
        <w:t>-р</w:t>
      </w:r>
    </w:p>
    <w:p w:rsidP="00767841" w:rsidR="00245915" w:rsidRDefault="00245915" w:rsidRPr="00275D7C">
      <w:pPr>
        <w:pStyle w:val="ab"/>
        <w:jc w:val="center"/>
        <w:rPr>
          <w:color w:themeColor="text1" w:val="000000"/>
          <w:sz w:val="26"/>
          <w:szCs w:val="26"/>
        </w:rPr>
      </w:pPr>
    </w:p>
    <w:p w:rsidP="00767841" w:rsidR="00245915" w:rsidRDefault="00245915" w:rsidRPr="00275D7C">
      <w:pPr>
        <w:pStyle w:val="ab"/>
        <w:jc w:val="center"/>
        <w:rPr>
          <w:color w:themeColor="text1" w:val="000000"/>
          <w:sz w:val="26"/>
          <w:szCs w:val="26"/>
        </w:rPr>
      </w:pPr>
    </w:p>
    <w:p w:rsidP="000129E2" w:rsidR="00767841" w:rsidRDefault="0076784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rPr>
          <w:rFonts w:eastAsiaTheme="minorHAnsi"/>
          <w:sz w:val="30"/>
          <w:szCs w:val="30"/>
        </w:rPr>
      </w:pPr>
      <w:proofErr w:type="gramStart"/>
      <w:r w:rsidRPr="00317133">
        <w:rPr>
          <w:rFonts w:eastAsiaTheme="minorHAnsi"/>
          <w:sz w:val="30"/>
          <w:szCs w:val="30"/>
        </w:rPr>
        <w:t xml:space="preserve">В целях совершенствования предоставления муниципальных услуг, в соответствии с  Федеральным </w:t>
      </w:r>
      <w:hyperlink r:id="rId10" w:history="true">
        <w:r w:rsidRPr="00317133">
          <w:rPr>
            <w:rFonts w:eastAsiaTheme="minorHAnsi"/>
            <w:color w:themeColor="text1" w:val="000000"/>
            <w:sz w:val="30"/>
            <w:szCs w:val="30"/>
          </w:rPr>
          <w:t>законом</w:t>
        </w:r>
      </w:hyperlink>
      <w:r w:rsidRPr="00317133">
        <w:rPr>
          <w:rFonts w:eastAsiaTheme="minorHAnsi"/>
          <w:color w:themeColor="text1" w:val="000000"/>
          <w:sz w:val="30"/>
          <w:szCs w:val="30"/>
        </w:rPr>
        <w:t xml:space="preserve"> от </w:t>
      </w:r>
      <w:r w:rsidRPr="00317133">
        <w:rPr>
          <w:rFonts w:eastAsiaTheme="minorHAnsi"/>
          <w:sz w:val="30"/>
          <w:szCs w:val="30"/>
        </w:rPr>
        <w:t xml:space="preserve">27.07.2010 № 210-ФЗ </w:t>
      </w:r>
      <w:r w:rsidR="00536F4B">
        <w:rPr>
          <w:rFonts w:eastAsiaTheme="minorHAnsi"/>
          <w:sz w:val="30"/>
          <w:szCs w:val="30"/>
        </w:rPr>
        <w:t xml:space="preserve">        </w:t>
      </w:r>
      <w:r w:rsidRPr="00317133">
        <w:rPr>
          <w:rFonts w:eastAsiaTheme="minorHAnsi"/>
          <w:sz w:val="30"/>
          <w:szCs w:val="30"/>
        </w:rPr>
        <w:t>«Об организации предоставления государственных и муниципальных услуг»,</w:t>
      </w:r>
      <w:r w:rsidRPr="00317133">
        <w:rPr>
          <w:sz w:val="30"/>
          <w:szCs w:val="30"/>
        </w:rPr>
        <w:t xml:space="preserve"> </w:t>
      </w:r>
      <w:hyperlink r:id="rId11" w:history="true">
        <w:r w:rsidR="00275D7C">
          <w:rPr>
            <w:rFonts w:eastAsiaTheme="minorHAnsi"/>
            <w:sz w:val="30"/>
            <w:szCs w:val="30"/>
          </w:rPr>
          <w:t>п</w:t>
        </w:r>
        <w:r w:rsidRPr="00317133">
          <w:rPr>
            <w:rFonts w:eastAsiaTheme="minorHAnsi"/>
            <w:sz w:val="30"/>
            <w:szCs w:val="30"/>
          </w:rPr>
          <w:t>остановлением</w:t>
        </w:r>
      </w:hyperlink>
      <w:r w:rsidRPr="00317133">
        <w:rPr>
          <w:rFonts w:eastAsiaTheme="minorHAnsi"/>
          <w:sz w:val="30"/>
          <w:szCs w:val="30"/>
        </w:rPr>
        <w:t xml:space="preserve"> администрации города </w:t>
      </w:r>
      <w:r w:rsidR="00536F4B">
        <w:rPr>
          <w:rFonts w:eastAsiaTheme="minorHAnsi"/>
          <w:sz w:val="30"/>
          <w:szCs w:val="30"/>
        </w:rPr>
        <w:t xml:space="preserve">Красноярска                  </w:t>
      </w:r>
      <w:r w:rsidRPr="00317133">
        <w:rPr>
          <w:rFonts w:eastAsiaTheme="minorHAnsi"/>
          <w:sz w:val="30"/>
          <w:szCs w:val="30"/>
        </w:rPr>
        <w:t xml:space="preserve">от 05.09.2011 № 359 «Об утверждении Порядка разработки </w:t>
      </w:r>
      <w:r w:rsidR="00245915">
        <w:rPr>
          <w:rFonts w:eastAsiaTheme="minorHAnsi"/>
          <w:sz w:val="30"/>
          <w:szCs w:val="30"/>
        </w:rPr>
        <w:t xml:space="preserve">                                </w:t>
      </w:r>
      <w:r w:rsidRPr="00317133">
        <w:rPr>
          <w:rFonts w:eastAsiaTheme="minorHAnsi"/>
          <w:sz w:val="30"/>
          <w:szCs w:val="30"/>
        </w:rPr>
        <w:t xml:space="preserve">и утверждения административных регламентов предоставления муниципальных услуг администрацией города Красноярска и внесении изменений в </w:t>
      </w:r>
      <w:r w:rsidR="00275D7C">
        <w:rPr>
          <w:rFonts w:eastAsiaTheme="minorHAnsi"/>
          <w:sz w:val="30"/>
          <w:szCs w:val="30"/>
        </w:rPr>
        <w:t>п</w:t>
      </w:r>
      <w:r w:rsidRPr="00317133">
        <w:rPr>
          <w:rFonts w:eastAsiaTheme="minorHAnsi"/>
          <w:sz w:val="30"/>
          <w:szCs w:val="30"/>
        </w:rPr>
        <w:t xml:space="preserve">остановление Главы города от 25.02.2009 № 57», руководствуясь </w:t>
      </w:r>
      <w:hyperlink r:id="rId12" w:history="true">
        <w:r w:rsidRPr="00317133">
          <w:rPr>
            <w:rFonts w:eastAsiaTheme="minorHAnsi"/>
            <w:sz w:val="30"/>
            <w:szCs w:val="30"/>
          </w:rPr>
          <w:t>статьями 41</w:t>
        </w:r>
      </w:hyperlink>
      <w:r w:rsidRPr="00317133">
        <w:rPr>
          <w:rFonts w:eastAsiaTheme="minorHAnsi"/>
          <w:sz w:val="30"/>
          <w:szCs w:val="30"/>
        </w:rPr>
        <w:t xml:space="preserve">, </w:t>
      </w:r>
      <w:hyperlink r:id="rId13" w:history="true">
        <w:r w:rsidRPr="00317133">
          <w:rPr>
            <w:rFonts w:eastAsiaTheme="minorHAnsi"/>
            <w:sz w:val="30"/>
            <w:szCs w:val="30"/>
          </w:rPr>
          <w:t>58</w:t>
        </w:r>
      </w:hyperlink>
      <w:r w:rsidRPr="00317133">
        <w:rPr>
          <w:rFonts w:eastAsiaTheme="minorHAnsi"/>
          <w:sz w:val="30"/>
          <w:szCs w:val="30"/>
        </w:rPr>
        <w:t xml:space="preserve">, </w:t>
      </w:r>
      <w:hyperlink r:id="rId14" w:history="true">
        <w:r w:rsidRPr="00317133">
          <w:rPr>
            <w:rFonts w:eastAsiaTheme="minorHAnsi"/>
            <w:sz w:val="30"/>
            <w:szCs w:val="30"/>
          </w:rPr>
          <w:t>59</w:t>
        </w:r>
      </w:hyperlink>
      <w:r w:rsidRPr="00317133">
        <w:rPr>
          <w:rFonts w:eastAsiaTheme="minorHAnsi"/>
          <w:sz w:val="30"/>
          <w:szCs w:val="30"/>
        </w:rPr>
        <w:t xml:space="preserve"> Устава города Красноярска:</w:t>
      </w:r>
      <w:proofErr w:type="gramEnd"/>
    </w:p>
    <w:p w:rsidP="000129E2" w:rsidR="00CF1B84" w:rsidRDefault="00767841">
      <w:pPr>
        <w:widowControl w:val="false"/>
        <w:suppressAutoHyphens/>
        <w:spacing w:after="0" w:line="240" w:lineRule="auto"/>
        <w:ind w:firstLine="709"/>
        <w:rPr>
          <w:rFonts w:eastAsiaTheme="minorHAnsi"/>
          <w:color w:themeColor="text1" w:val="000000"/>
          <w:sz w:val="30"/>
          <w:szCs w:val="30"/>
        </w:rPr>
      </w:pPr>
      <w:r>
        <w:rPr>
          <w:rFonts w:eastAsiaTheme="minorHAnsi"/>
          <w:sz w:val="30"/>
          <w:szCs w:val="30"/>
        </w:rPr>
        <w:t xml:space="preserve">1. </w:t>
      </w:r>
      <w:r w:rsidRPr="00317133">
        <w:rPr>
          <w:rFonts w:eastAsiaTheme="minorHAnsi"/>
          <w:color w:themeColor="text1" w:val="000000"/>
          <w:sz w:val="30"/>
          <w:szCs w:val="30"/>
        </w:rPr>
        <w:t xml:space="preserve">Внести в </w:t>
      </w:r>
      <w:hyperlink r:id="rId15" w:history="true">
        <w:r w:rsidRPr="00317133">
          <w:rPr>
            <w:rFonts w:eastAsiaTheme="minorHAnsi"/>
            <w:color w:themeColor="text1" w:val="000000"/>
            <w:sz w:val="30"/>
            <w:szCs w:val="30"/>
          </w:rPr>
          <w:t>приложение</w:t>
        </w:r>
      </w:hyperlink>
      <w:r w:rsidRPr="00317133">
        <w:rPr>
          <w:rFonts w:eastAsiaTheme="minorHAnsi"/>
          <w:color w:themeColor="text1" w:val="000000"/>
          <w:sz w:val="30"/>
          <w:szCs w:val="30"/>
        </w:rPr>
        <w:t xml:space="preserve"> к распор</w:t>
      </w:r>
      <w:r>
        <w:rPr>
          <w:rFonts w:eastAsiaTheme="minorHAnsi"/>
          <w:color w:themeColor="text1" w:val="000000"/>
          <w:sz w:val="30"/>
          <w:szCs w:val="30"/>
        </w:rPr>
        <w:t>яжению администрации города</w:t>
      </w:r>
      <w:r w:rsidR="00B736E7">
        <w:rPr>
          <w:rFonts w:eastAsiaTheme="minorHAnsi"/>
          <w:color w:themeColor="text1" w:val="000000"/>
          <w:sz w:val="30"/>
          <w:szCs w:val="30"/>
        </w:rPr>
        <w:t xml:space="preserve"> Красноярска </w:t>
      </w:r>
      <w:r>
        <w:rPr>
          <w:rFonts w:eastAsiaTheme="minorHAnsi"/>
          <w:color w:themeColor="text1" w:val="000000"/>
          <w:sz w:val="30"/>
          <w:szCs w:val="30"/>
        </w:rPr>
        <w:t>от 20</w:t>
      </w:r>
      <w:r w:rsidRPr="00317133">
        <w:rPr>
          <w:rFonts w:eastAsiaTheme="minorHAnsi"/>
          <w:color w:themeColor="text1" w:val="000000"/>
          <w:sz w:val="30"/>
          <w:szCs w:val="30"/>
        </w:rPr>
        <w:t>.0</w:t>
      </w:r>
      <w:r>
        <w:rPr>
          <w:rFonts w:eastAsiaTheme="minorHAnsi"/>
          <w:color w:themeColor="text1" w:val="000000"/>
          <w:sz w:val="30"/>
          <w:szCs w:val="30"/>
        </w:rPr>
        <w:t>5</w:t>
      </w:r>
      <w:r w:rsidRPr="00317133">
        <w:rPr>
          <w:rFonts w:eastAsiaTheme="minorHAnsi"/>
          <w:color w:themeColor="text1" w:val="000000"/>
          <w:sz w:val="30"/>
          <w:szCs w:val="30"/>
        </w:rPr>
        <w:t>.202</w:t>
      </w:r>
      <w:r>
        <w:rPr>
          <w:rFonts w:eastAsiaTheme="minorHAnsi"/>
          <w:color w:themeColor="text1" w:val="000000"/>
          <w:sz w:val="30"/>
          <w:szCs w:val="30"/>
        </w:rPr>
        <w:t>4</w:t>
      </w:r>
      <w:r w:rsidRPr="00317133">
        <w:rPr>
          <w:rFonts w:eastAsiaTheme="minorHAnsi"/>
          <w:color w:themeColor="text1" w:val="000000"/>
          <w:sz w:val="30"/>
          <w:szCs w:val="30"/>
        </w:rPr>
        <w:t xml:space="preserve"> № </w:t>
      </w:r>
      <w:r>
        <w:rPr>
          <w:rFonts w:eastAsiaTheme="minorHAnsi"/>
          <w:color w:themeColor="text1" w:val="000000"/>
          <w:sz w:val="30"/>
          <w:szCs w:val="30"/>
        </w:rPr>
        <w:t>174</w:t>
      </w:r>
      <w:r w:rsidRPr="00317133">
        <w:rPr>
          <w:rFonts w:eastAsiaTheme="minorHAnsi"/>
          <w:color w:themeColor="text1" w:val="000000"/>
          <w:sz w:val="30"/>
          <w:szCs w:val="30"/>
        </w:rPr>
        <w:t>-р «</w:t>
      </w:r>
      <w:r w:rsidRPr="00317133">
        <w:rPr>
          <w:sz w:val="30"/>
          <w:szCs w:val="30"/>
        </w:rPr>
        <w:t xml:space="preserve">Об утверждении Административного регламента предоставления муниципальной услуги по </w:t>
      </w:r>
      <w:r>
        <w:rPr>
          <w:sz w:val="30"/>
          <w:szCs w:val="30"/>
        </w:rPr>
        <w:t>передаче</w:t>
      </w:r>
      <w:r w:rsidR="00536F4B">
        <w:rPr>
          <w:sz w:val="30"/>
          <w:szCs w:val="30"/>
        </w:rPr>
        <w:t xml:space="preserve"> </w:t>
      </w:r>
      <w:r>
        <w:rPr>
          <w:sz w:val="30"/>
          <w:szCs w:val="30"/>
        </w:rPr>
        <w:t>в собственность граждан занимаемых ими жилых помещений жилищного фонда (приватизация жилищного фонда)</w:t>
      </w:r>
      <w:r w:rsidRPr="00317133">
        <w:rPr>
          <w:rFonts w:eastAsiaTheme="minorHAnsi"/>
          <w:sz w:val="30"/>
          <w:szCs w:val="30"/>
        </w:rPr>
        <w:t>» (далее – Регламент)</w:t>
      </w:r>
      <w:r w:rsidRPr="00317133">
        <w:rPr>
          <w:rFonts w:eastAsiaTheme="minorHAnsi"/>
          <w:color w:themeColor="text1" w:val="000000"/>
          <w:sz w:val="30"/>
          <w:szCs w:val="30"/>
        </w:rPr>
        <w:t xml:space="preserve"> следующие изменения:</w:t>
      </w:r>
    </w:p>
    <w:p w:rsidP="000129E2" w:rsidR="00F035BF" w:rsidRDefault="00536F4B">
      <w:pPr>
        <w:widowControl w:val="false"/>
        <w:suppressAutoHyphens/>
        <w:spacing w:after="0" w:line="240" w:lineRule="auto"/>
        <w:ind w:firstLine="709"/>
        <w:rPr>
          <w:rFonts w:cs="Times New Roman"/>
          <w:sz w:val="30"/>
          <w:szCs w:val="30"/>
        </w:rPr>
      </w:pPr>
      <w:r>
        <w:rPr>
          <w:rFonts w:eastAsiaTheme="minorHAnsi"/>
          <w:color w:themeColor="text1" w:val="000000"/>
          <w:sz w:val="30"/>
          <w:szCs w:val="30"/>
        </w:rPr>
        <w:t>1</w:t>
      </w:r>
      <w:r w:rsidR="00F035BF">
        <w:rPr>
          <w:rFonts w:eastAsiaTheme="minorHAnsi"/>
          <w:color w:themeColor="text1" w:val="000000"/>
          <w:sz w:val="30"/>
          <w:szCs w:val="30"/>
        </w:rPr>
        <w:t>) в абзаце восьмом пункта 28 слова «</w:t>
      </w:r>
      <w:r w:rsidR="00F035BF" w:rsidRPr="00704087">
        <w:rPr>
          <w:rFonts w:cs="Times New Roman"/>
          <w:sz w:val="30"/>
          <w:szCs w:val="30"/>
        </w:rPr>
        <w:t>содержат недостоверные</w:t>
      </w:r>
      <w:r>
        <w:rPr>
          <w:rFonts w:cs="Times New Roman"/>
          <w:sz w:val="30"/>
          <w:szCs w:val="30"/>
        </w:rPr>
        <w:t xml:space="preserve">        </w:t>
      </w:r>
      <w:r w:rsidR="00F035BF" w:rsidRPr="00704087">
        <w:rPr>
          <w:rFonts w:cs="Times New Roman"/>
          <w:sz w:val="30"/>
          <w:szCs w:val="30"/>
        </w:rPr>
        <w:t xml:space="preserve"> и (или) противоречивые сведения по </w:t>
      </w:r>
      <w:r w:rsidR="00275D7C">
        <w:rPr>
          <w:rFonts w:cs="Times New Roman"/>
          <w:sz w:val="30"/>
          <w:szCs w:val="30"/>
        </w:rPr>
        <w:t>отношению к поданному заявлению</w:t>
      </w:r>
      <w:r w:rsidR="00F035BF">
        <w:rPr>
          <w:rFonts w:cs="Times New Roman"/>
          <w:sz w:val="30"/>
          <w:szCs w:val="30"/>
        </w:rPr>
        <w:t xml:space="preserve">» заменить словами «несоответствие информации, которая содержится в заявлении, сведениям </w:t>
      </w:r>
      <w:r w:rsidR="00275D7C">
        <w:rPr>
          <w:rFonts w:cs="Times New Roman"/>
          <w:sz w:val="30"/>
          <w:szCs w:val="30"/>
        </w:rPr>
        <w:t>в приложенных к нему документах</w:t>
      </w:r>
      <w:r w:rsidR="00F035BF">
        <w:rPr>
          <w:rFonts w:cs="Times New Roman"/>
          <w:sz w:val="30"/>
          <w:szCs w:val="30"/>
        </w:rPr>
        <w:t>»;</w:t>
      </w:r>
    </w:p>
    <w:p w:rsidP="000129E2" w:rsidR="007B5F81" w:rsidRDefault="00536F4B" w:rsidRPr="00F035BF">
      <w:pPr>
        <w:widowControl w:val="false"/>
        <w:suppressAutoHyphens/>
        <w:spacing w:after="0" w:line="240" w:lineRule="auto"/>
        <w:ind w:firstLine="709"/>
        <w:rPr>
          <w:rFonts w:eastAsiaTheme="minorHAnsi"/>
          <w:color w:themeColor="text1" w:val="000000"/>
          <w:sz w:val="30"/>
          <w:szCs w:val="30"/>
        </w:rPr>
      </w:pPr>
      <w:r>
        <w:rPr>
          <w:rFonts w:eastAsiaTheme="minorHAnsi"/>
          <w:color w:themeColor="text1" w:val="000000"/>
          <w:sz w:val="30"/>
          <w:szCs w:val="30"/>
        </w:rPr>
        <w:t>2</w:t>
      </w:r>
      <w:r w:rsidR="00245915">
        <w:rPr>
          <w:rFonts w:eastAsiaTheme="minorHAnsi"/>
          <w:sz w:val="30"/>
          <w:szCs w:val="30"/>
        </w:rPr>
        <w:t>)</w:t>
      </w:r>
      <w:r w:rsidR="00767841" w:rsidRPr="00926E9E">
        <w:rPr>
          <w:rFonts w:eastAsiaTheme="minorHAnsi"/>
          <w:sz w:val="30"/>
          <w:szCs w:val="30"/>
        </w:rPr>
        <w:t xml:space="preserve"> приложение 1 к Регламенту изложить</w:t>
      </w:r>
      <w:r w:rsidR="00767841">
        <w:rPr>
          <w:rFonts w:eastAsiaTheme="minorHAnsi"/>
          <w:sz w:val="30"/>
          <w:szCs w:val="30"/>
        </w:rPr>
        <w:t xml:space="preserve"> </w:t>
      </w:r>
      <w:r w:rsidR="00275D7C">
        <w:rPr>
          <w:sz w:val="30"/>
          <w:szCs w:val="30"/>
        </w:rPr>
        <w:t>в редакции согласно приложению</w:t>
      </w:r>
      <w:r w:rsidR="00F035BF">
        <w:rPr>
          <w:sz w:val="30"/>
          <w:szCs w:val="30"/>
        </w:rPr>
        <w:t xml:space="preserve"> </w:t>
      </w:r>
      <w:r w:rsidR="00926E9E">
        <w:rPr>
          <w:sz w:val="30"/>
          <w:szCs w:val="30"/>
        </w:rPr>
        <w:t>к настоящему распоряжению</w:t>
      </w:r>
      <w:r>
        <w:rPr>
          <w:sz w:val="30"/>
          <w:szCs w:val="30"/>
        </w:rPr>
        <w:t>.</w:t>
      </w:r>
    </w:p>
    <w:p w:rsidP="000129E2" w:rsidR="00767841" w:rsidRDefault="00767841" w:rsidRPr="00374D6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rPr>
          <w:rFonts w:eastAsiaTheme="minorHAnsi"/>
          <w:sz w:val="30"/>
          <w:szCs w:val="30"/>
        </w:rPr>
      </w:pPr>
      <w:r w:rsidRPr="00317133">
        <w:rPr>
          <w:rFonts w:eastAsiaTheme="minorHAnsi"/>
          <w:color w:themeColor="text1" w:val="000000"/>
          <w:sz w:val="30"/>
          <w:szCs w:val="30"/>
        </w:rPr>
        <w:t>2.</w:t>
      </w:r>
      <w:r w:rsidRPr="00317133">
        <w:rPr>
          <w:color w:themeColor="text1" w:val="000000"/>
          <w:sz w:val="30"/>
          <w:szCs w:val="30"/>
        </w:rPr>
        <w:t xml:space="preserve"> Настоящее распоряжение опубликовать в газете «Городские новости» и разместить на официальном сайте администрации города</w:t>
      </w:r>
      <w:r w:rsidR="00B736E7">
        <w:rPr>
          <w:color w:themeColor="text1" w:val="000000"/>
          <w:sz w:val="30"/>
          <w:szCs w:val="30"/>
        </w:rPr>
        <w:t xml:space="preserve"> Красноярска</w:t>
      </w:r>
      <w:r w:rsidRPr="00317133">
        <w:rPr>
          <w:color w:themeColor="text1" w:val="000000"/>
          <w:sz w:val="30"/>
          <w:szCs w:val="30"/>
        </w:rPr>
        <w:t>.</w:t>
      </w:r>
    </w:p>
    <w:p w:rsidP="000129E2" w:rsidR="00767841" w:rsidRDefault="00767841" w:rsidRPr="00275D7C">
      <w:pPr>
        <w:pStyle w:val="ab"/>
        <w:suppressAutoHyphens/>
        <w:rPr>
          <w:color w:themeColor="text1" w:val="000000"/>
          <w:sz w:val="20"/>
          <w:szCs w:val="20"/>
        </w:rPr>
      </w:pPr>
    </w:p>
    <w:p w:rsidP="000129E2" w:rsidR="00767841" w:rsidRDefault="00767841" w:rsidRPr="00275D7C">
      <w:pPr>
        <w:pStyle w:val="ab"/>
        <w:suppressAutoHyphens/>
        <w:rPr>
          <w:color w:themeColor="text1" w:val="000000"/>
          <w:sz w:val="20"/>
          <w:szCs w:val="20"/>
        </w:rPr>
      </w:pPr>
    </w:p>
    <w:p w:rsidP="00245915" w:rsidR="00245915" w:rsidRDefault="00245915">
      <w:pPr>
        <w:tabs>
          <w:tab w:pos="6096" w:val="left"/>
        </w:tabs>
        <w:spacing w:after="0" w:line="240" w:lineRule="auto"/>
        <w:rPr>
          <w:rFonts w:cs="Times New Roman" w:eastAsia="Times New Roman"/>
          <w:sz w:val="30"/>
          <w:szCs w:val="30"/>
          <w:lang w:eastAsia="ru-RU"/>
        </w:rPr>
      </w:pPr>
      <w:r w:rsidRPr="00245915">
        <w:rPr>
          <w:rFonts w:cs="Times New Roman" w:eastAsia="Times New Roman"/>
          <w:sz w:val="30"/>
          <w:szCs w:val="30"/>
          <w:lang w:eastAsia="ru-RU"/>
        </w:rPr>
        <w:t xml:space="preserve">Глава города </w:t>
      </w:r>
      <w:r w:rsidRPr="00245915">
        <w:rPr>
          <w:rFonts w:cs="Times New Roman" w:eastAsia="Times New Roman"/>
          <w:sz w:val="30"/>
          <w:szCs w:val="30"/>
          <w:lang w:eastAsia="ru-RU"/>
        </w:rPr>
        <w:tab/>
      </w:r>
      <w:r w:rsidRPr="00245915">
        <w:rPr>
          <w:rFonts w:cs="Times New Roman" w:eastAsia="Times New Roman"/>
          <w:sz w:val="30"/>
          <w:szCs w:val="30"/>
          <w:lang w:eastAsia="ru-RU"/>
        </w:rPr>
        <w:tab/>
      </w:r>
      <w:r w:rsidRPr="00245915">
        <w:rPr>
          <w:rFonts w:cs="Times New Roman" w:eastAsia="Times New Roman"/>
          <w:sz w:val="30"/>
          <w:szCs w:val="30"/>
          <w:lang w:eastAsia="ru-RU"/>
        </w:rPr>
        <w:tab/>
        <w:t xml:space="preserve">  С.В. Верещагин</w:t>
      </w:r>
    </w:p>
    <w:p w:rsidP="00245915" w:rsidR="00245915" w:rsidRDefault="00245915" w:rsidRPr="00275D7C">
      <w:pPr>
        <w:tabs>
          <w:tab w:pos="6096" w:val="left"/>
        </w:tabs>
        <w:spacing w:after="0" w:line="240" w:lineRule="auto"/>
        <w:rPr>
          <w:rFonts w:cs="Times New Roman" w:eastAsia="Times New Roman"/>
          <w:sz w:val="2"/>
          <w:szCs w:val="2"/>
          <w:lang w:eastAsia="ru-RU"/>
        </w:rPr>
      </w:pPr>
    </w:p>
    <w:p w:rsidR="00245915" w:rsidRDefault="00245915" w:rsidRPr="00275D7C">
      <w:pPr>
        <w:jc w:val="left"/>
        <w:rPr>
          <w:sz w:val="2"/>
          <w:szCs w:val="2"/>
        </w:rPr>
      </w:pPr>
      <w:r w:rsidRPr="00275D7C">
        <w:rPr>
          <w:sz w:val="2"/>
          <w:szCs w:val="2"/>
        </w:rPr>
        <w:br w:type="page"/>
      </w:r>
    </w:p>
    <w:p w:rsidP="00245915" w:rsidR="00245915" w:rsidRDefault="00245915" w:rsidRPr="00245915">
      <w:pPr>
        <w:spacing w:after="0"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245915">
        <w:rPr>
          <w:rFonts w:cs="Times New Roman" w:eastAsia="Times New Roman"/>
          <w:sz w:val="30"/>
          <w:szCs w:val="30"/>
          <w:lang w:eastAsia="ru-RU"/>
        </w:rPr>
        <w:lastRenderedPageBreak/>
        <w:t>Приложение</w:t>
      </w:r>
    </w:p>
    <w:p w:rsidP="00245915" w:rsidR="00245915" w:rsidRDefault="00245915" w:rsidRPr="00245915">
      <w:pPr>
        <w:spacing w:after="0"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245915">
        <w:rPr>
          <w:rFonts w:cs="Times New Roman" w:eastAsia="Times New Roman"/>
          <w:sz w:val="30"/>
          <w:szCs w:val="30"/>
          <w:lang w:eastAsia="ru-RU"/>
        </w:rPr>
        <w:t>к распоряжению</w:t>
      </w:r>
    </w:p>
    <w:p w:rsidP="00245915" w:rsidR="00245915" w:rsidRDefault="00245915" w:rsidRPr="00245915">
      <w:pPr>
        <w:tabs>
          <w:tab w:pos="9354" w:val="right"/>
        </w:tabs>
        <w:spacing w:after="0"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245915">
        <w:rPr>
          <w:rFonts w:cs="Times New Roman" w:eastAsia="Times New Roman"/>
          <w:sz w:val="30"/>
          <w:szCs w:val="30"/>
          <w:lang w:eastAsia="ru-RU"/>
        </w:rPr>
        <w:t xml:space="preserve">администрации </w:t>
      </w:r>
    </w:p>
    <w:p w:rsidP="00245915" w:rsidR="00245915" w:rsidRDefault="00245915" w:rsidRPr="00245915">
      <w:pPr>
        <w:tabs>
          <w:tab w:pos="9354" w:val="right"/>
        </w:tabs>
        <w:spacing w:after="0"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245915">
        <w:rPr>
          <w:rFonts w:cs="Times New Roman" w:eastAsia="Times New Roman"/>
          <w:sz w:val="30"/>
          <w:szCs w:val="30"/>
          <w:lang w:eastAsia="ru-RU"/>
        </w:rPr>
        <w:t>города Красноярска</w:t>
      </w:r>
      <w:r w:rsidRPr="00245915">
        <w:rPr>
          <w:rFonts w:cs="Times New Roman" w:eastAsia="Times New Roman"/>
          <w:sz w:val="30"/>
          <w:szCs w:val="30"/>
          <w:lang w:eastAsia="ru-RU"/>
        </w:rPr>
        <w:tab/>
      </w:r>
    </w:p>
    <w:p w:rsidP="00245915" w:rsidR="00245915" w:rsidRDefault="00245915" w:rsidRPr="00245915">
      <w:pPr>
        <w:spacing w:after="0" w:line="192" w:lineRule="auto"/>
        <w:ind w:firstLine="5387"/>
        <w:rPr>
          <w:rFonts w:cs="Times New Roman" w:eastAsia="Times New Roman"/>
          <w:sz w:val="30"/>
          <w:szCs w:val="30"/>
          <w:lang w:eastAsia="ru-RU"/>
        </w:rPr>
      </w:pPr>
      <w:r w:rsidRPr="00245915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p w:rsidP="00445AA9" w:rsidR="001E46AB" w:rsidRDefault="001E46AB">
      <w:pPr>
        <w:widowControl w:val="false"/>
        <w:spacing w:after="0" w:line="192" w:lineRule="auto"/>
        <w:rPr>
          <w:sz w:val="30"/>
          <w:szCs w:val="30"/>
        </w:rPr>
      </w:pPr>
    </w:p>
    <w:p w:rsidP="00245915" w:rsidR="00102709" w:rsidRDefault="001E46AB" w:rsidRPr="00860C9F">
      <w:pPr>
        <w:widowControl w:val="false"/>
        <w:spacing w:after="0"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«</w:t>
      </w:r>
      <w:r w:rsidR="006A5F8A" w:rsidRPr="00860C9F">
        <w:rPr>
          <w:sz w:val="30"/>
          <w:szCs w:val="30"/>
        </w:rPr>
        <w:t xml:space="preserve">Приложение 1     </w:t>
      </w:r>
    </w:p>
    <w:p w:rsidP="00245915" w:rsidR="00057FFD" w:rsidRDefault="00102709">
      <w:pPr>
        <w:widowControl w:val="false"/>
        <w:spacing w:after="0" w:line="192" w:lineRule="auto"/>
        <w:ind w:firstLine="5387"/>
        <w:rPr>
          <w:sz w:val="30"/>
          <w:szCs w:val="30"/>
        </w:rPr>
      </w:pPr>
      <w:r w:rsidRPr="00860C9F">
        <w:rPr>
          <w:sz w:val="30"/>
          <w:szCs w:val="30"/>
        </w:rPr>
        <w:t xml:space="preserve">к Административному </w:t>
      </w:r>
    </w:p>
    <w:p w:rsidP="00245915" w:rsidR="00057FFD" w:rsidRDefault="00102709">
      <w:pPr>
        <w:widowControl w:val="false"/>
        <w:spacing w:after="0" w:line="192" w:lineRule="auto"/>
        <w:ind w:firstLine="5387"/>
        <w:rPr>
          <w:sz w:val="30"/>
          <w:szCs w:val="30"/>
        </w:rPr>
      </w:pPr>
      <w:r w:rsidRPr="00860C9F">
        <w:rPr>
          <w:sz w:val="30"/>
          <w:szCs w:val="30"/>
        </w:rPr>
        <w:t xml:space="preserve">регламенту предоставления </w:t>
      </w:r>
    </w:p>
    <w:p w:rsidP="00245915" w:rsidR="00057FFD" w:rsidRDefault="00102709">
      <w:pPr>
        <w:widowControl w:val="false"/>
        <w:spacing w:after="0" w:line="192" w:lineRule="auto"/>
        <w:ind w:firstLine="5387"/>
        <w:rPr>
          <w:sz w:val="30"/>
          <w:szCs w:val="30"/>
        </w:rPr>
      </w:pPr>
      <w:r w:rsidRPr="00860C9F">
        <w:rPr>
          <w:sz w:val="30"/>
          <w:szCs w:val="30"/>
        </w:rPr>
        <w:t xml:space="preserve">муниципальной </w:t>
      </w:r>
      <w:r w:rsidR="007610D2" w:rsidRPr="00860C9F">
        <w:rPr>
          <w:sz w:val="30"/>
          <w:szCs w:val="30"/>
        </w:rPr>
        <w:t xml:space="preserve">услуги </w:t>
      </w:r>
    </w:p>
    <w:p w:rsidP="00245915" w:rsidR="00057FFD" w:rsidRDefault="007610D2">
      <w:pPr>
        <w:widowControl w:val="false"/>
        <w:spacing w:after="0" w:line="192" w:lineRule="auto"/>
        <w:ind w:firstLine="5387"/>
        <w:rPr>
          <w:sz w:val="30"/>
          <w:szCs w:val="30"/>
        </w:rPr>
      </w:pPr>
      <w:r w:rsidRPr="00860C9F">
        <w:rPr>
          <w:sz w:val="30"/>
          <w:szCs w:val="30"/>
        </w:rPr>
        <w:t>по передаче</w:t>
      </w:r>
      <w:r w:rsidR="00860C9F">
        <w:rPr>
          <w:sz w:val="30"/>
          <w:szCs w:val="30"/>
        </w:rPr>
        <w:t xml:space="preserve"> в </w:t>
      </w:r>
      <w:r w:rsidR="00102709" w:rsidRPr="00860C9F">
        <w:rPr>
          <w:sz w:val="30"/>
          <w:szCs w:val="30"/>
        </w:rPr>
        <w:t>собственность</w:t>
      </w:r>
      <w:r w:rsidR="00057FFD">
        <w:rPr>
          <w:sz w:val="30"/>
          <w:szCs w:val="30"/>
        </w:rPr>
        <w:t xml:space="preserve"> </w:t>
      </w:r>
    </w:p>
    <w:p w:rsidP="00245915" w:rsidR="00245915" w:rsidRDefault="00102709">
      <w:pPr>
        <w:widowControl w:val="false"/>
        <w:spacing w:after="0" w:line="192" w:lineRule="auto"/>
        <w:ind w:firstLine="5387"/>
        <w:rPr>
          <w:sz w:val="30"/>
          <w:szCs w:val="30"/>
        </w:rPr>
      </w:pPr>
      <w:r w:rsidRPr="00860C9F">
        <w:rPr>
          <w:sz w:val="30"/>
          <w:szCs w:val="30"/>
        </w:rPr>
        <w:t xml:space="preserve">граждан занимаемых </w:t>
      </w:r>
    </w:p>
    <w:p w:rsidP="00245915" w:rsidR="00245915" w:rsidRDefault="00102709">
      <w:pPr>
        <w:widowControl w:val="false"/>
        <w:spacing w:after="0" w:line="192" w:lineRule="auto"/>
        <w:ind w:firstLine="5387"/>
        <w:rPr>
          <w:sz w:val="30"/>
          <w:szCs w:val="30"/>
        </w:rPr>
      </w:pPr>
      <w:r w:rsidRPr="00860C9F">
        <w:rPr>
          <w:sz w:val="30"/>
          <w:szCs w:val="30"/>
        </w:rPr>
        <w:t xml:space="preserve">ими жилых помещений </w:t>
      </w:r>
    </w:p>
    <w:p w:rsidP="00245915" w:rsidR="00245915" w:rsidRDefault="00102709">
      <w:pPr>
        <w:widowControl w:val="false"/>
        <w:spacing w:after="0" w:line="192" w:lineRule="auto"/>
        <w:ind w:firstLine="5387"/>
        <w:rPr>
          <w:sz w:val="30"/>
          <w:szCs w:val="30"/>
        </w:rPr>
      </w:pPr>
      <w:r w:rsidRPr="00860C9F">
        <w:rPr>
          <w:sz w:val="30"/>
          <w:szCs w:val="30"/>
        </w:rPr>
        <w:t xml:space="preserve">жилищного фонда </w:t>
      </w:r>
    </w:p>
    <w:p w:rsidP="00245915" w:rsidR="00245915" w:rsidRDefault="00102709">
      <w:pPr>
        <w:widowControl w:val="false"/>
        <w:spacing w:after="0" w:line="192" w:lineRule="auto"/>
        <w:ind w:firstLine="5387"/>
        <w:rPr>
          <w:sz w:val="30"/>
          <w:szCs w:val="30"/>
        </w:rPr>
      </w:pPr>
      <w:proofErr w:type="gramStart"/>
      <w:r w:rsidRPr="00860C9F">
        <w:rPr>
          <w:sz w:val="30"/>
          <w:szCs w:val="30"/>
        </w:rPr>
        <w:t>(приватизация жилищного</w:t>
      </w:r>
      <w:proofErr w:type="gramEnd"/>
    </w:p>
    <w:p w:rsidP="009776E2" w:rsidR="00675805" w:rsidRDefault="00102709">
      <w:pPr>
        <w:widowControl w:val="false"/>
        <w:spacing w:after="0" w:line="192" w:lineRule="auto"/>
        <w:ind w:firstLine="5387"/>
        <w:rPr>
          <w:sz w:val="30"/>
          <w:szCs w:val="30"/>
        </w:rPr>
      </w:pPr>
      <w:r w:rsidRPr="00860C9F">
        <w:rPr>
          <w:sz w:val="30"/>
          <w:szCs w:val="30"/>
        </w:rPr>
        <w:t>фонда)</w:t>
      </w:r>
    </w:p>
    <w:p w:rsidP="009776E2" w:rsidR="00675805" w:rsidRDefault="00675805">
      <w:pPr>
        <w:widowControl w:val="false"/>
        <w:spacing w:after="0" w:line="240" w:lineRule="auto"/>
        <w:rPr>
          <w:sz w:val="30"/>
          <w:szCs w:val="30"/>
        </w:rPr>
      </w:pPr>
    </w:p>
    <w:p w:rsidP="009776E2" w:rsidR="00675805" w:rsidRDefault="00675805">
      <w:pPr>
        <w:widowControl w:val="false"/>
        <w:spacing w:after="0" w:line="240" w:lineRule="auto"/>
        <w:rPr>
          <w:sz w:val="30"/>
          <w:szCs w:val="30"/>
        </w:rPr>
      </w:pPr>
    </w:p>
    <w:tbl>
      <w:tblPr>
        <w:tblStyle w:val="afa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652"/>
        <w:gridCol w:w="284"/>
        <w:gridCol w:w="5528"/>
      </w:tblGrid>
      <w:tr w:rsidR="00B809BF" w:rsidTr="004D74A3">
        <w:tc>
          <w:tcPr>
            <w:tcW w:type="dxa" w:w="3652"/>
          </w:tcPr>
          <w:p w:rsidP="00675805" w:rsidR="00B809BF" w:rsidRDefault="00675805" w:rsidRPr="00BB3E51">
            <w:pPr>
              <w:widowControl w:val="false"/>
              <w:jc w:val="center"/>
              <w:rPr>
                <w:sz w:val="30"/>
                <w:szCs w:val="30"/>
              </w:rPr>
            </w:pPr>
            <w:r w:rsidRPr="00BB3E51">
              <w:rPr>
                <w:sz w:val="30"/>
                <w:szCs w:val="30"/>
              </w:rPr>
              <w:t>03/00/043</w:t>
            </w: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vMerge w:val="restart"/>
            <w:tcBorders>
              <w:bottom w:color="auto" w:space="0" w:sz="4" w:val="single"/>
            </w:tcBorders>
          </w:tcPr>
          <w:p w:rsidP="00621107" w:rsidR="00B809BF" w:rsidRDefault="00B809BF" w:rsidRPr="00B809B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left"/>
              <w:rPr>
                <w:rFonts w:cs="Times New Roman"/>
                <w:sz w:val="30"/>
                <w:szCs w:val="30"/>
              </w:rPr>
            </w:pPr>
            <w:r w:rsidRPr="00B809BF">
              <w:rPr>
                <w:rFonts w:cs="Times New Roman"/>
                <w:sz w:val="30"/>
                <w:szCs w:val="30"/>
              </w:rPr>
              <w:t>Заместителю Главы города –</w:t>
            </w:r>
          </w:p>
          <w:p w:rsidP="00621107" w:rsidR="00B809BF" w:rsidRDefault="00B809BF" w:rsidRPr="00B809B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left"/>
              <w:rPr>
                <w:rFonts w:cs="Times New Roman"/>
                <w:sz w:val="30"/>
                <w:szCs w:val="30"/>
              </w:rPr>
            </w:pPr>
            <w:r w:rsidRPr="00B809BF">
              <w:rPr>
                <w:rFonts w:cs="Times New Roman"/>
                <w:sz w:val="30"/>
                <w:szCs w:val="30"/>
              </w:rPr>
              <w:t xml:space="preserve">руководителю департамента </w:t>
            </w:r>
          </w:p>
          <w:p w:rsidP="00621107" w:rsidR="00B809BF" w:rsidRDefault="00B809BF" w:rsidRPr="00B809B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left"/>
              <w:rPr>
                <w:rFonts w:cs="Times New Roman"/>
                <w:sz w:val="30"/>
                <w:szCs w:val="30"/>
              </w:rPr>
            </w:pPr>
            <w:r w:rsidRPr="00B809BF">
              <w:rPr>
                <w:rFonts w:cs="Times New Roman"/>
                <w:sz w:val="30"/>
                <w:szCs w:val="30"/>
              </w:rPr>
              <w:t>муниципального имущества</w:t>
            </w:r>
          </w:p>
          <w:p w:rsidP="00621107" w:rsidR="00B809BF" w:rsidRDefault="00B809BF" w:rsidRPr="00B809B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left"/>
              <w:rPr>
                <w:rFonts w:cs="Times New Roman"/>
                <w:sz w:val="30"/>
                <w:szCs w:val="30"/>
              </w:rPr>
            </w:pPr>
            <w:r w:rsidRPr="00B809BF">
              <w:rPr>
                <w:rFonts w:cs="Times New Roman"/>
                <w:sz w:val="30"/>
                <w:szCs w:val="30"/>
              </w:rPr>
              <w:t>и земельных отношений</w:t>
            </w:r>
          </w:p>
          <w:p w:rsidP="00621107" w:rsidR="00B809BF" w:rsidRDefault="00B809BF" w:rsidRPr="00B809B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B809BF">
              <w:rPr>
                <w:rFonts w:cs="Times New Roman"/>
                <w:sz w:val="30"/>
                <w:szCs w:val="30"/>
              </w:rPr>
              <w:t>администрации города</w:t>
            </w:r>
            <w:r w:rsidR="00793132">
              <w:rPr>
                <w:rFonts w:cs="Times New Roman"/>
                <w:sz w:val="30"/>
                <w:szCs w:val="30"/>
              </w:rPr>
              <w:t xml:space="preserve"> Красноярска</w:t>
            </w:r>
          </w:p>
          <w:p w:rsidP="00621107" w:rsidR="00B809BF" w:rsidRDefault="00B809BF" w:rsidRPr="00B809BF">
            <w:pPr>
              <w:widowControl w:val="false"/>
              <w:spacing w:line="192" w:lineRule="auto"/>
              <w:rPr>
                <w:sz w:val="30"/>
                <w:szCs w:val="30"/>
              </w:rPr>
            </w:pPr>
          </w:p>
        </w:tc>
      </w:tr>
      <w:tr w:rsidR="00B809BF" w:rsidTr="004D74A3">
        <w:tc>
          <w:tcPr>
            <w:tcW w:type="dxa" w:w="3652"/>
          </w:tcPr>
          <w:p w:rsidP="00675805" w:rsidR="00B809BF" w:rsidRDefault="004D74A3" w:rsidRPr="00675805">
            <w:pPr>
              <w:widowControl w:val="false"/>
              <w:jc w:val="center"/>
              <w:rPr>
                <w:szCs w:val="24"/>
                <w:u w:val="single"/>
              </w:rPr>
            </w:pPr>
            <w:r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740E1BF3" wp14:editId="5C533C8D">
                      <wp:simplePos x="0" y="0"/>
                      <wp:positionH relativeFrom="column">
                        <wp:posOffset>57521</wp:posOffset>
                      </wp:positionH>
                      <wp:positionV relativeFrom="paragraph">
                        <wp:posOffset>-3810</wp:posOffset>
                      </wp:positionV>
                      <wp:extent cx="2044233" cy="0"/>
                      <wp:effectExtent b="19050" l="0" r="13335" t="0"/>
                      <wp:wrapNone/>
                      <wp:docPr id="2" name="Прямая соединительная линия 2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4233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from="4.55pt,-.3pt" id="Прямая соединительная линия 2" o:spid="_x0000_s1026" strokecolor="black [3213]" strokeweight=".5pt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o="165.5pt,-.3pt"/>
                  </w:pict>
                </mc:Fallback>
              </mc:AlternateContent>
            </w:r>
            <w:r w:rsidR="00675805">
              <w:rPr>
                <w:szCs w:val="24"/>
              </w:rPr>
              <w:t>(р</w:t>
            </w:r>
            <w:r>
              <w:rPr>
                <w:szCs w:val="24"/>
              </w:rPr>
              <w:t>еестровый номер услуги</w:t>
            </w:r>
            <w:r w:rsidR="00675805">
              <w:rPr>
                <w:szCs w:val="24"/>
              </w:rPr>
              <w:t>)</w:t>
            </w: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vMerge/>
            <w:tcBorders>
              <w:bottom w:color="auto" w:space="0" w:sz="4" w:val="single"/>
            </w:tcBorders>
          </w:tcPr>
          <w:p w:rsidP="00621107" w:rsidR="00B809BF" w:rsidRDefault="00B809BF" w:rsidRPr="00B809BF">
            <w:pPr>
              <w:widowControl w:val="false"/>
              <w:spacing w:line="192" w:lineRule="auto"/>
              <w:rPr>
                <w:sz w:val="30"/>
                <w:szCs w:val="30"/>
              </w:rPr>
            </w:pPr>
          </w:p>
        </w:tc>
      </w:tr>
      <w:tr w:rsidR="00B809BF" w:rsidTr="009776E2">
        <w:tc>
          <w:tcPr>
            <w:tcW w:type="dxa" w:w="3652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vMerge/>
            <w:tcBorders>
              <w:bottom w:color="auto" w:space="0" w:sz="4" w:val="single"/>
            </w:tcBorders>
          </w:tcPr>
          <w:p w:rsidP="00621107" w:rsidR="00B809BF" w:rsidRDefault="00B809BF" w:rsidRPr="00B809BF">
            <w:pPr>
              <w:widowControl w:val="false"/>
              <w:spacing w:line="192" w:lineRule="auto"/>
              <w:rPr>
                <w:sz w:val="30"/>
                <w:szCs w:val="30"/>
              </w:rPr>
            </w:pPr>
          </w:p>
        </w:tc>
      </w:tr>
      <w:tr w:rsidR="00B809BF" w:rsidTr="009776E2">
        <w:tc>
          <w:tcPr>
            <w:tcW w:type="dxa" w:w="3652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vMerge/>
            <w:tcBorders>
              <w:bottom w:color="auto" w:space="0" w:sz="4" w:val="single"/>
            </w:tcBorders>
          </w:tcPr>
          <w:p w:rsidP="00621107" w:rsidR="00B809BF" w:rsidRDefault="00B809BF" w:rsidRPr="00B809BF">
            <w:pPr>
              <w:widowControl w:val="false"/>
              <w:spacing w:line="192" w:lineRule="auto"/>
              <w:rPr>
                <w:sz w:val="30"/>
                <w:szCs w:val="30"/>
              </w:rPr>
            </w:pPr>
          </w:p>
        </w:tc>
      </w:tr>
      <w:tr w:rsidR="00057FFD" w:rsidTr="009776E2">
        <w:tc>
          <w:tcPr>
            <w:tcW w:type="dxa" w:w="3652"/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top w:color="auto" w:space="0" w:sz="4" w:val="single"/>
            </w:tcBorders>
          </w:tcPr>
          <w:p w:rsidP="009776E2" w:rsidR="00057FFD" w:rsidRDefault="00675805" w:rsidRPr="00B809BF">
            <w:pPr>
              <w:widowControl w:val="false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B809BF" w:rsidRPr="00B809BF">
              <w:rPr>
                <w:szCs w:val="24"/>
              </w:rPr>
              <w:t>Ф.И.О</w:t>
            </w:r>
            <w:r w:rsidR="00275D7C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  <w:p w:rsidP="00621107" w:rsidR="00B809BF" w:rsidRDefault="00B809BF">
            <w:pPr>
              <w:pStyle w:val="a3"/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  <w:p w:rsidP="00275D7C" w:rsidR="00B809BF" w:rsidRDefault="00B809BF" w:rsidRPr="00B809BF">
            <w:pPr>
              <w:pStyle w:val="a3"/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25530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</w:t>
            </w:r>
            <w:r w:rsidR="00275D7C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825530">
              <w:rPr>
                <w:rFonts w:ascii="Times New Roman" w:cs="Times New Roman" w:hAnsi="Times New Roman"/>
                <w:sz w:val="30"/>
                <w:szCs w:val="30"/>
              </w:rPr>
              <w:t>аявителе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  <w:tr w:rsidR="00057FFD" w:rsidTr="009776E2">
        <w:tc>
          <w:tcPr>
            <w:tcW w:type="dxa" w:w="3652"/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</w:tr>
      <w:tr w:rsidR="00057FFD" w:rsidTr="009776E2">
        <w:tc>
          <w:tcPr>
            <w:tcW w:type="dxa" w:w="3652"/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top w:color="auto" w:space="0" w:sz="4" w:val="single"/>
              <w:bottom w:color="auto" w:space="0" w:sz="4" w:val="single"/>
            </w:tcBorders>
          </w:tcPr>
          <w:p w:rsidP="009776E2" w:rsidR="00B809BF" w:rsidRDefault="00B809BF" w:rsidRPr="00B809BF">
            <w:pPr>
              <w:pStyle w:val="a3"/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09BF">
              <w:rPr>
                <w:rFonts w:ascii="Times New Roman" w:cs="Times New Roman" w:hAnsi="Times New Roman"/>
                <w:sz w:val="24"/>
                <w:szCs w:val="24"/>
              </w:rPr>
              <w:t>(Ф.И.О.)</w:t>
            </w:r>
          </w:p>
          <w:p w:rsidP="00621107" w:rsidR="00B809BF" w:rsidRDefault="00B809BF">
            <w:pPr>
              <w:widowControl w:val="false"/>
              <w:spacing w:line="192" w:lineRule="auto"/>
              <w:rPr>
                <w:rFonts w:cs="Times New Roman"/>
                <w:sz w:val="30"/>
                <w:szCs w:val="30"/>
              </w:rPr>
            </w:pPr>
          </w:p>
          <w:p w:rsidP="00621107" w:rsidR="00057FFD" w:rsidRDefault="00B809BF">
            <w:pPr>
              <w:widowControl w:val="false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825530">
              <w:rPr>
                <w:rFonts w:cs="Times New Roman"/>
                <w:sz w:val="30"/>
                <w:szCs w:val="30"/>
              </w:rPr>
              <w:t>Документ, удостоверяющий личность</w:t>
            </w:r>
            <w:r>
              <w:rPr>
                <w:rFonts w:cs="Times New Roman"/>
                <w:sz w:val="30"/>
                <w:szCs w:val="30"/>
              </w:rPr>
              <w:t>:</w:t>
            </w:r>
          </w:p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</w:tr>
      <w:tr w:rsidR="00057FFD" w:rsidTr="009776E2">
        <w:tc>
          <w:tcPr>
            <w:tcW w:type="dxa" w:w="3652"/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057FFD" w:rsidRDefault="00057FFD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top w:color="auto" w:space="0" w:sz="4" w:val="single"/>
              <w:bottom w:color="auto" w:space="0" w:sz="4" w:val="single"/>
            </w:tcBorders>
          </w:tcPr>
          <w:p w:rsidP="009776E2" w:rsidR="00B809BF" w:rsidRDefault="00675805">
            <w:pPr>
              <w:widowControl w:val="false"/>
              <w:spacing w:line="192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(вид документа,</w:t>
            </w:r>
            <w:proofErr w:type="gramEnd"/>
          </w:p>
          <w:p w:rsidP="00621107" w:rsidR="00B809BF" w:rsidRDefault="00B809BF" w:rsidRPr="00B809BF">
            <w:pPr>
              <w:widowControl w:val="false"/>
              <w:spacing w:line="192" w:lineRule="auto"/>
              <w:jc w:val="center"/>
              <w:rPr>
                <w:sz w:val="30"/>
                <w:szCs w:val="30"/>
                <w:u w:val="single"/>
              </w:rPr>
            </w:pPr>
          </w:p>
        </w:tc>
      </w:tr>
      <w:tr w:rsidR="00B809BF" w:rsidTr="009776E2">
        <w:tc>
          <w:tcPr>
            <w:tcW w:type="dxa" w:w="3652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top w:color="auto" w:space="0" w:sz="4" w:val="single"/>
              <w:bottom w:color="auto" w:space="0" w:sz="4" w:val="single"/>
            </w:tcBorders>
          </w:tcPr>
          <w:p w:rsidP="009776E2" w:rsidR="00B809BF" w:rsidRDefault="00675805" w:rsidRPr="00B809BF">
            <w:pPr>
              <w:pStyle w:val="a3"/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серия, номер,</w:t>
            </w:r>
          </w:p>
          <w:p w:rsidP="00621107" w:rsidR="00B809BF" w:rsidRDefault="00B809BF" w:rsidRPr="00B809B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</w:p>
        </w:tc>
      </w:tr>
      <w:tr w:rsidR="00B809BF" w:rsidTr="009776E2">
        <w:tc>
          <w:tcPr>
            <w:tcW w:type="dxa" w:w="3652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top w:color="auto" w:space="0" w:sz="4" w:val="single"/>
              <w:bottom w:color="auto" w:space="0" w:sz="4" w:val="single"/>
            </w:tcBorders>
          </w:tcPr>
          <w:p w:rsidP="009776E2" w:rsidR="00B809BF" w:rsidRDefault="00B809BF" w:rsidRPr="00B809BF">
            <w:pPr>
              <w:pStyle w:val="a3"/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09BF">
              <w:rPr>
                <w:rFonts w:ascii="Times New Roman" w:cs="Times New Roman" w:hAnsi="Times New Roman"/>
                <w:sz w:val="24"/>
                <w:szCs w:val="24"/>
              </w:rPr>
              <w:t xml:space="preserve">кем, когда </w:t>
            </w:r>
            <w:proofErr w:type="gramStart"/>
            <w:r w:rsidRPr="00B809BF">
              <w:rPr>
                <w:rFonts w:ascii="Times New Roman" w:cs="Times New Roman" w:hAnsi="Times New Roman"/>
                <w:sz w:val="24"/>
                <w:szCs w:val="24"/>
              </w:rPr>
              <w:t>выдан</w:t>
            </w:r>
            <w:proofErr w:type="gramEnd"/>
            <w:r w:rsidRPr="00B809BF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 w:rsidP="00621107" w:rsidR="00B809BF" w:rsidRDefault="00B809BF" w:rsidRPr="00B809B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</w:p>
        </w:tc>
      </w:tr>
      <w:tr w:rsidR="00B809BF" w:rsidTr="009776E2">
        <w:tc>
          <w:tcPr>
            <w:tcW w:type="dxa" w:w="3652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top w:color="auto" w:space="0" w:sz="4" w:val="single"/>
              <w:bottom w:color="auto" w:space="0" w:sz="4" w:val="single"/>
            </w:tcBorders>
          </w:tcPr>
          <w:p w:rsidP="009776E2" w:rsidR="00B809BF" w:rsidRDefault="00B809BF" w:rsidRPr="00B809BF">
            <w:pPr>
              <w:pStyle w:val="a3"/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09BF">
              <w:rPr>
                <w:rFonts w:ascii="Times New Roman" w:cs="Times New Roman" w:hAnsi="Times New Roman"/>
                <w:sz w:val="24"/>
                <w:szCs w:val="24"/>
              </w:rPr>
              <w:t>(СНИЛС)</w:t>
            </w:r>
          </w:p>
          <w:p w:rsidP="00621107" w:rsidR="00B809BF" w:rsidRDefault="00B809BF" w:rsidRPr="00B809B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</w:p>
        </w:tc>
      </w:tr>
      <w:tr w:rsidR="00B809BF" w:rsidTr="009776E2">
        <w:tc>
          <w:tcPr>
            <w:tcW w:type="dxa" w:w="3652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top w:color="auto" w:space="0" w:sz="4" w:val="single"/>
              <w:bottom w:color="auto" w:space="0" w:sz="4" w:val="single"/>
            </w:tcBorders>
          </w:tcPr>
          <w:p w:rsidP="009776E2" w:rsidR="00B809BF" w:rsidRDefault="00B809BF" w:rsidRPr="00B809BF">
            <w:pPr>
              <w:widowControl w:val="false"/>
              <w:spacing w:line="192" w:lineRule="auto"/>
              <w:jc w:val="center"/>
              <w:rPr>
                <w:rFonts w:cs="Times New Roman"/>
                <w:szCs w:val="24"/>
              </w:rPr>
            </w:pPr>
            <w:r w:rsidRPr="00B809BF">
              <w:rPr>
                <w:rFonts w:cs="Times New Roman"/>
                <w:szCs w:val="24"/>
              </w:rPr>
              <w:t>(адрес регистрации по месту жительства)</w:t>
            </w:r>
          </w:p>
          <w:p w:rsidP="00621107" w:rsidR="00B809BF" w:rsidRDefault="00B809BF" w:rsidRPr="00B809B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</w:p>
        </w:tc>
      </w:tr>
      <w:tr w:rsidR="00B809BF" w:rsidTr="009776E2">
        <w:tc>
          <w:tcPr>
            <w:tcW w:type="dxa" w:w="3652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284"/>
          </w:tcPr>
          <w:p w:rsidP="00621107" w:rsidR="00B809BF" w:rsidRDefault="00B809BF">
            <w:pPr>
              <w:widowControl w:val="false"/>
              <w:spacing w:line="192" w:lineRule="auto"/>
              <w:rPr>
                <w:sz w:val="30"/>
                <w:szCs w:val="30"/>
                <w:u w:val="single"/>
              </w:rPr>
            </w:pPr>
          </w:p>
        </w:tc>
        <w:tc>
          <w:tcPr>
            <w:tcW w:type="dxa" w:w="5528"/>
            <w:tcBorders>
              <w:top w:color="auto" w:space="0" w:sz="4" w:val="single"/>
            </w:tcBorders>
          </w:tcPr>
          <w:p w:rsidP="009776E2" w:rsidR="00B809BF" w:rsidRDefault="00B809BF" w:rsidRPr="009776E2">
            <w:pPr>
              <w:pStyle w:val="a3"/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809BF">
              <w:rPr>
                <w:rFonts w:ascii="Times New Roman" w:cs="Times New Roman" w:hAnsi="Times New Roman"/>
                <w:sz w:val="24"/>
                <w:szCs w:val="24"/>
              </w:rPr>
              <w:t>(контактная информация, телефон, эл. почта)</w:t>
            </w:r>
          </w:p>
        </w:tc>
      </w:tr>
    </w:tbl>
    <w:p w:rsidP="00621107" w:rsidR="009776E2" w:rsidRDefault="009776E2">
      <w:pPr>
        <w:widowControl w:val="false"/>
        <w:spacing w:after="0" w:line="192" w:lineRule="auto"/>
        <w:rPr>
          <w:sz w:val="30"/>
          <w:szCs w:val="30"/>
          <w:u w:val="single"/>
        </w:rPr>
      </w:pPr>
    </w:p>
    <w:p w:rsidP="00621107" w:rsidR="009776E2" w:rsidRDefault="009776E2">
      <w:pPr>
        <w:widowControl w:val="false"/>
        <w:spacing w:after="0" w:line="192" w:lineRule="auto"/>
        <w:rPr>
          <w:sz w:val="30"/>
          <w:szCs w:val="30"/>
          <w:u w:val="single"/>
        </w:rPr>
      </w:pPr>
    </w:p>
    <w:p w:rsidP="00621107" w:rsidR="00102709" w:rsidRDefault="009776E2" w:rsidRPr="009776E2">
      <w:pPr>
        <w:widowControl w:val="false"/>
        <w:spacing w:after="0" w:line="240" w:lineRule="auto"/>
        <w:jc w:val="center"/>
        <w:rPr>
          <w:sz w:val="30"/>
          <w:szCs w:val="30"/>
        </w:rPr>
      </w:pPr>
      <w:r w:rsidRPr="009776E2">
        <w:rPr>
          <w:sz w:val="30"/>
          <w:szCs w:val="30"/>
        </w:rPr>
        <w:t>ЗАЯВЛЕНИЕ</w:t>
      </w:r>
    </w:p>
    <w:p w:rsidP="00621107" w:rsidR="009776E2" w:rsidRDefault="009776E2">
      <w:pPr>
        <w:widowControl w:val="false"/>
        <w:spacing w:after="0" w:line="240" w:lineRule="auto"/>
        <w:rPr>
          <w:rFonts w:cs="Times New Roman"/>
          <w:sz w:val="30"/>
          <w:szCs w:val="30"/>
        </w:rPr>
      </w:pPr>
    </w:p>
    <w:p w:rsidP="00621107" w:rsidR="009776E2" w:rsidRDefault="009776E2" w:rsidRPr="009776E2">
      <w:pPr>
        <w:widowControl w:val="false"/>
        <w:spacing w:after="0" w:line="240" w:lineRule="auto"/>
        <w:rPr>
          <w:rFonts w:cs="Times New Roman"/>
          <w:sz w:val="30"/>
          <w:szCs w:val="30"/>
        </w:rPr>
      </w:pPr>
    </w:p>
    <w:p w:rsidP="000129E2" w:rsidR="000129E2" w:rsidRDefault="00102709">
      <w:pPr>
        <w:widowControl w:val="false"/>
        <w:suppressAutoHyphens/>
        <w:spacing w:after="0" w:line="240" w:lineRule="auto"/>
        <w:ind w:firstLine="709"/>
        <w:rPr>
          <w:rFonts w:cs="Times New Roman"/>
          <w:sz w:val="30"/>
          <w:szCs w:val="30"/>
        </w:rPr>
      </w:pPr>
      <w:r w:rsidRPr="009776E2">
        <w:rPr>
          <w:rFonts w:cs="Times New Roman"/>
          <w:sz w:val="30"/>
          <w:szCs w:val="30"/>
        </w:rPr>
        <w:t xml:space="preserve">Прошу предоставить </w:t>
      </w:r>
      <w:r w:rsidR="00BC2BFF" w:rsidRPr="009776E2">
        <w:rPr>
          <w:rFonts w:cs="Times New Roman"/>
          <w:sz w:val="30"/>
          <w:szCs w:val="30"/>
        </w:rPr>
        <w:t xml:space="preserve">муниципальную </w:t>
      </w:r>
      <w:r w:rsidR="00813278" w:rsidRPr="009776E2">
        <w:rPr>
          <w:rFonts w:cs="Times New Roman"/>
          <w:sz w:val="30"/>
          <w:szCs w:val="30"/>
        </w:rPr>
        <w:t xml:space="preserve">услугу «Передача </w:t>
      </w:r>
      <w:r w:rsidR="009776E2">
        <w:rPr>
          <w:rFonts w:cs="Times New Roman"/>
          <w:sz w:val="30"/>
          <w:szCs w:val="30"/>
        </w:rPr>
        <w:t xml:space="preserve">                          </w:t>
      </w:r>
      <w:r w:rsidR="00813278" w:rsidRPr="009776E2">
        <w:rPr>
          <w:rFonts w:cs="Times New Roman"/>
          <w:sz w:val="30"/>
          <w:szCs w:val="30"/>
        </w:rPr>
        <w:t xml:space="preserve">в </w:t>
      </w:r>
      <w:r w:rsidRPr="009776E2">
        <w:rPr>
          <w:rFonts w:cs="Times New Roman"/>
          <w:sz w:val="30"/>
          <w:szCs w:val="30"/>
        </w:rPr>
        <w:t>собственность граждан занимаемых ими жилых помещений жилищного фонда (приватизация жилищного фонда)</w:t>
      </w:r>
      <w:r w:rsidR="00813278" w:rsidRPr="009776E2">
        <w:rPr>
          <w:rFonts w:cs="Times New Roman"/>
          <w:sz w:val="30"/>
          <w:szCs w:val="30"/>
        </w:rPr>
        <w:t>»</w:t>
      </w:r>
      <w:r w:rsidRPr="009776E2">
        <w:rPr>
          <w:rFonts w:cs="Times New Roman"/>
          <w:sz w:val="30"/>
          <w:szCs w:val="30"/>
        </w:rPr>
        <w:t xml:space="preserve"> в отношении </w:t>
      </w:r>
      <w:r w:rsidRPr="009776E2">
        <w:rPr>
          <w:rFonts w:cs="Times New Roman"/>
          <w:sz w:val="30"/>
          <w:szCs w:val="30"/>
        </w:rPr>
        <w:lastRenderedPageBreak/>
        <w:t>жилого помещения</w:t>
      </w:r>
      <w:r w:rsidR="005869BB" w:rsidRPr="009776E2">
        <w:rPr>
          <w:rFonts w:cs="Times New Roman"/>
          <w:sz w:val="30"/>
          <w:szCs w:val="30"/>
        </w:rPr>
        <w:t xml:space="preserve">, </w:t>
      </w:r>
      <w:r w:rsidR="00813278" w:rsidRPr="009776E2">
        <w:rPr>
          <w:rFonts w:cs="Times New Roman"/>
          <w:sz w:val="30"/>
          <w:szCs w:val="30"/>
        </w:rPr>
        <w:t>расположенного</w:t>
      </w:r>
      <w:r w:rsidRPr="009776E2">
        <w:rPr>
          <w:rFonts w:cs="Times New Roman"/>
          <w:sz w:val="30"/>
          <w:szCs w:val="30"/>
        </w:rPr>
        <w:t xml:space="preserve"> по адресу:</w:t>
      </w:r>
      <w:r w:rsidR="009776E2">
        <w:rPr>
          <w:rFonts w:cs="Times New Roman"/>
          <w:sz w:val="30"/>
          <w:szCs w:val="30"/>
        </w:rPr>
        <w:t xml:space="preserve"> </w:t>
      </w:r>
      <w:r w:rsidR="00BC2BFF" w:rsidRPr="009776E2">
        <w:rPr>
          <w:rFonts w:cs="Times New Roman"/>
          <w:sz w:val="30"/>
          <w:szCs w:val="30"/>
        </w:rPr>
        <w:t>_</w:t>
      </w:r>
      <w:r w:rsidR="009776E2">
        <w:rPr>
          <w:rFonts w:cs="Times New Roman"/>
          <w:sz w:val="30"/>
          <w:szCs w:val="30"/>
        </w:rPr>
        <w:t>___________________</w:t>
      </w:r>
    </w:p>
    <w:p w:rsidP="000129E2" w:rsidR="00813278" w:rsidRDefault="00BC2BFF" w:rsidRPr="009776E2">
      <w:pPr>
        <w:widowControl w:val="false"/>
        <w:suppressAutoHyphens/>
        <w:spacing w:after="0" w:line="240" w:lineRule="auto"/>
        <w:ind w:right="-57"/>
        <w:rPr>
          <w:rFonts w:cs="Times New Roman"/>
          <w:sz w:val="30"/>
          <w:szCs w:val="30"/>
        </w:rPr>
      </w:pPr>
      <w:r w:rsidRPr="009776E2">
        <w:rPr>
          <w:rFonts w:cs="Times New Roman"/>
          <w:sz w:val="30"/>
          <w:szCs w:val="30"/>
        </w:rPr>
        <w:t>_______________________________________________________</w:t>
      </w:r>
      <w:r w:rsidR="00813278" w:rsidRPr="009776E2">
        <w:rPr>
          <w:rFonts w:cs="Times New Roman"/>
          <w:sz w:val="30"/>
          <w:szCs w:val="30"/>
        </w:rPr>
        <w:t>____</w:t>
      </w:r>
      <w:r w:rsidR="009776E2">
        <w:rPr>
          <w:rFonts w:cs="Times New Roman"/>
          <w:sz w:val="30"/>
          <w:szCs w:val="30"/>
        </w:rPr>
        <w:t>__</w:t>
      </w:r>
      <w:r w:rsidR="000129E2">
        <w:rPr>
          <w:rFonts w:cs="Times New Roman"/>
          <w:sz w:val="30"/>
          <w:szCs w:val="30"/>
        </w:rPr>
        <w:t>_</w:t>
      </w:r>
      <w:r w:rsidR="009776E2">
        <w:rPr>
          <w:rFonts w:cs="Times New Roman"/>
          <w:sz w:val="30"/>
          <w:szCs w:val="30"/>
        </w:rPr>
        <w:t>.</w:t>
      </w:r>
    </w:p>
    <w:p w:rsidP="00675805" w:rsidR="005869BB" w:rsidRDefault="005869BB" w:rsidRPr="009776E2">
      <w:pPr>
        <w:widowControl w:val="false"/>
        <w:spacing w:after="0" w:line="240" w:lineRule="auto"/>
        <w:ind w:firstLine="709"/>
        <w:rPr>
          <w:sz w:val="30"/>
          <w:szCs w:val="30"/>
        </w:rPr>
      </w:pPr>
      <w:r w:rsidRPr="009776E2">
        <w:rPr>
          <w:sz w:val="30"/>
          <w:szCs w:val="30"/>
        </w:rPr>
        <w:t>Перечень прилагаемых</w:t>
      </w:r>
      <w:r w:rsidR="00A15172" w:rsidRPr="009776E2">
        <w:rPr>
          <w:sz w:val="30"/>
          <w:szCs w:val="30"/>
        </w:rPr>
        <w:t xml:space="preserve"> к заявлению</w:t>
      </w:r>
      <w:r w:rsidR="00675805" w:rsidRPr="009776E2">
        <w:rPr>
          <w:sz w:val="30"/>
          <w:szCs w:val="30"/>
        </w:rPr>
        <w:t xml:space="preserve"> документов </w:t>
      </w:r>
      <w:r w:rsidRPr="009776E2">
        <w:rPr>
          <w:sz w:val="30"/>
          <w:szCs w:val="30"/>
        </w:rPr>
        <w:t xml:space="preserve">(необходимое </w:t>
      </w:r>
      <w:r w:rsidR="000129E2">
        <w:rPr>
          <w:sz w:val="30"/>
          <w:szCs w:val="30"/>
        </w:rPr>
        <w:t xml:space="preserve">    </w:t>
      </w:r>
      <w:r w:rsidRPr="009776E2">
        <w:rPr>
          <w:sz w:val="30"/>
          <w:szCs w:val="30"/>
        </w:rPr>
        <w:t>отме</w:t>
      </w:r>
      <w:r w:rsidR="00675805" w:rsidRPr="009776E2">
        <w:rPr>
          <w:sz w:val="30"/>
          <w:szCs w:val="30"/>
        </w:rPr>
        <w:t>тить знаком «</w:t>
      </w:r>
      <w:r w:rsidRPr="009776E2">
        <w:rPr>
          <w:sz w:val="30"/>
          <w:szCs w:val="30"/>
        </w:rPr>
        <w:t>V</w:t>
      </w:r>
      <w:r w:rsidR="00675805" w:rsidRPr="009776E2">
        <w:rPr>
          <w:sz w:val="30"/>
          <w:szCs w:val="30"/>
        </w:rPr>
        <w:t>»</w:t>
      </w:r>
      <w:r w:rsidRPr="009776E2">
        <w:rPr>
          <w:sz w:val="30"/>
          <w:szCs w:val="30"/>
        </w:rPr>
        <w:t>)</w:t>
      </w:r>
      <w:r w:rsidR="00465FE8" w:rsidRPr="009776E2">
        <w:rPr>
          <w:sz w:val="30"/>
          <w:szCs w:val="30"/>
        </w:rPr>
        <w:t>:</w:t>
      </w:r>
    </w:p>
    <w:p w:rsidP="00621107" w:rsidR="005869BB" w:rsidRDefault="005869BB" w:rsidRPr="009776E2">
      <w:pPr>
        <w:widowControl w:val="false"/>
        <w:autoSpaceDE w:val="false"/>
        <w:autoSpaceDN w:val="false"/>
        <w:adjustRightInd w:val="false"/>
        <w:spacing w:after="0" w:line="240" w:lineRule="auto"/>
        <w:outlineLvl w:val="0"/>
        <w:rPr>
          <w:rFonts w:cs="Times New Roman"/>
          <w:sz w:val="30"/>
          <w:szCs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379"/>
        <w:gridCol w:w="1559"/>
        <w:gridCol w:w="1418"/>
      </w:tblGrid>
      <w:tr w:rsidR="005869BB" w:rsidTr="000129E2">
        <w:trPr>
          <w:trHeight w:val="679"/>
          <w:tblHeader/>
        </w:trPr>
        <w:tc>
          <w:tcPr>
            <w:tcW w:type="dxa" w:w="637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 w:rsidRPr="00AE234F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AE234F">
              <w:rPr>
                <w:rFonts w:cs="Times New Roman"/>
                <w:color w:themeColor="text1" w:val="000000"/>
                <w:sz w:val="30"/>
                <w:szCs w:val="30"/>
              </w:rPr>
              <w:t>Наименование документа</w:t>
            </w:r>
          </w:p>
        </w:tc>
        <w:tc>
          <w:tcPr>
            <w:tcW w:type="dxa" w:w="2977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B809BF" w:rsidRDefault="005869BB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AE234F">
              <w:rPr>
                <w:rFonts w:cs="Times New Roman"/>
                <w:color w:themeColor="text1" w:val="000000"/>
                <w:sz w:val="30"/>
                <w:szCs w:val="30"/>
              </w:rPr>
              <w:t xml:space="preserve">Количество </w:t>
            </w:r>
          </w:p>
          <w:p w:rsidP="000129E2" w:rsidR="005869BB" w:rsidRDefault="005869BB" w:rsidRPr="00AE234F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AE234F">
              <w:rPr>
                <w:rFonts w:cs="Times New Roman"/>
                <w:color w:themeColor="text1" w:val="000000"/>
                <w:sz w:val="30"/>
                <w:szCs w:val="30"/>
              </w:rPr>
              <w:t>экземпляров</w:t>
            </w:r>
          </w:p>
        </w:tc>
      </w:tr>
      <w:tr w:rsidR="005869BB" w:rsidTr="000129E2">
        <w:trPr>
          <w:trHeight w:val="420"/>
          <w:tblHeader/>
        </w:trPr>
        <w:tc>
          <w:tcPr>
            <w:tcW w:type="dxa" w:w="637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 w:rsidRPr="00AE234F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cs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 w:rsidRPr="00AE234F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AE234F">
              <w:rPr>
                <w:rFonts w:cs="Times New Roman"/>
                <w:color w:themeColor="text1" w:val="000000"/>
                <w:sz w:val="30"/>
                <w:szCs w:val="30"/>
              </w:rPr>
              <w:t>подлинник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 w:rsidRPr="00AE234F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AE234F">
              <w:rPr>
                <w:rFonts w:cs="Times New Roman"/>
                <w:color w:themeColor="text1" w:val="000000"/>
                <w:sz w:val="30"/>
                <w:szCs w:val="30"/>
              </w:rPr>
              <w:t>копия</w:t>
            </w: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Документ, удостоверяющий личность Заявит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ля, членов семьи Заявителя, лиц, зарегистрир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ванных в приватизируемом жилом помещении, имеющих право пользования жилым помещен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ем на условиях социального найма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 xml:space="preserve"> </w:t>
            </w:r>
            <w:r w:rsidR="00996B51" w:rsidRPr="00B94A79">
              <w:rPr>
                <w:rFonts w:cs="Times New Roman"/>
                <w:color w:themeColor="text1" w:val="000000"/>
                <w:sz w:val="30"/>
                <w:szCs w:val="30"/>
              </w:rPr>
              <w:t>(предоста</w:t>
            </w:r>
            <w:r w:rsidR="00996B51" w:rsidRPr="00B94A79">
              <w:rPr>
                <w:rFonts w:cs="Times New Roman"/>
                <w:color w:themeColor="text1" w:val="000000"/>
                <w:sz w:val="30"/>
                <w:szCs w:val="30"/>
              </w:rPr>
              <w:t>в</w:t>
            </w:r>
            <w:r w:rsidR="00996B51" w:rsidRPr="00B94A79">
              <w:rPr>
                <w:rFonts w:cs="Times New Roman"/>
                <w:color w:themeColor="text1" w:val="000000"/>
                <w:sz w:val="30"/>
                <w:szCs w:val="30"/>
              </w:rPr>
              <w:t>ляется в случае обращения за Услугой при ли</w:t>
            </w:r>
            <w:r w:rsidR="00996B51" w:rsidRPr="00B94A79">
              <w:rPr>
                <w:rFonts w:cs="Times New Roman"/>
                <w:color w:themeColor="text1" w:val="000000"/>
                <w:sz w:val="30"/>
                <w:szCs w:val="30"/>
              </w:rPr>
              <w:t>ч</w:t>
            </w:r>
            <w:r w:rsidR="00996B51" w:rsidRPr="00B94A79">
              <w:rPr>
                <w:rFonts w:cs="Times New Roman"/>
                <w:color w:themeColor="text1" w:val="000000"/>
                <w:sz w:val="30"/>
                <w:szCs w:val="30"/>
              </w:rPr>
              <w:t>ном обращении в Департамент, Учреждение)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 w:rsidRPr="00790D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val="FF0000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713AED">
            <w:pPr>
              <w:widowControl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Документ, удостоверяющий личность предст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вителя Заявителя, членов семьи Заявителя, лиц, зарегистрированных в приватизируемом жилом помещении, лиц, имеющих право пользования жилым помещением на условиях социального найма (предоставляется в случае обращения </w:t>
            </w:r>
            <w:proofErr w:type="gramEnd"/>
          </w:p>
          <w:p w:rsidP="000129E2" w:rsidR="005869BB" w:rsidRDefault="00713AED" w:rsidRPr="00B94A79">
            <w:pPr>
              <w:widowControl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за Услугой при личном обращении в Департ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мент, Учреждение)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 w:rsidRPr="00790D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val="FF0000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Документ, подтверждающий полномочия пре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ставителя Заявителя, членов семьи Заявителя, лиц, зарегистрированных в приватизируемом жилом помещении, имеющих право пользов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ния жилым помещением на условиях социал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ь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ного найма, уполномоченного в установленном порядке представлять интересы Заявителя, чл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нов семьи Заявителя, лиц, зарегистрированных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в приватизируемом жилом помещении, </w:t>
            </w: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име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ю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щих</w:t>
            </w:r>
            <w:proofErr w:type="gram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право пользования жилым помещением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на условиях социального найма</w:t>
            </w:r>
            <w:r w:rsidR="00275D7C">
              <w:rPr>
                <w:rFonts w:cs="Times New Roman"/>
                <w:color w:themeColor="text1" w:val="000000"/>
                <w:sz w:val="30"/>
                <w:szCs w:val="30"/>
              </w:rPr>
              <w:t>, в случае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если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 заявлением обращается представитель Заяв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теля, членов семьи Заявителя, лиц, зарегистр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рованных в приватизируемом жилом помещ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нии, имеющих право пользования жилым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помещением на условиях социального найма: нотариально удостоверенная доверенность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или доверенность, </w:t>
            </w:r>
            <w:proofErr w:type="spell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приравненная</w:t>
            </w:r>
            <w:proofErr w:type="spell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к ней в случ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lastRenderedPageBreak/>
              <w:t>ях, предусмотренных законодательством, по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тверждающая полномочия по представлению документов, необходимых для предоставления Услуги, и (или) подписанию заявления, и (или) подписанию Договора, и (или) получению </w:t>
            </w:r>
            <w:proofErr w:type="gramEnd"/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Договора, и (или) получению Отказа в пред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ставлении Услуги, и (или) получению оригин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лов документов, представленных Заявителем</w:t>
            </w:r>
            <w:proofErr w:type="gramEnd"/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 w:rsidRPr="00790D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val="FF0000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r w:rsidRPr="00B94A79">
              <w:rPr>
                <w:color w:themeColor="text1" w:val="000000"/>
                <w:sz w:val="30"/>
                <w:szCs w:val="30"/>
              </w:rPr>
              <w:lastRenderedPageBreak/>
              <w:t>Решение (согласие)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на приватизацию жилого помещения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 уполномоченного органа в сфере опеки</w:t>
            </w:r>
            <w:r w:rsidR="002F3621">
              <w:rPr>
                <w:color w:themeColor="text1" w:val="000000"/>
                <w:sz w:val="30"/>
                <w:szCs w:val="30"/>
              </w:rPr>
              <w:t xml:space="preserve"> и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 попечительства в отношении недеесп</w:t>
            </w:r>
            <w:r w:rsidRPr="00B94A79">
              <w:rPr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color w:themeColor="text1" w:val="000000"/>
                <w:sz w:val="30"/>
                <w:szCs w:val="30"/>
              </w:rPr>
              <w:t>собных или ограниченно дееспособных гра</w:t>
            </w:r>
            <w:r w:rsidRPr="00B94A79">
              <w:rPr>
                <w:color w:themeColor="text1" w:val="000000"/>
                <w:sz w:val="30"/>
                <w:szCs w:val="30"/>
              </w:rPr>
              <w:t>ж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дан, а также детей, оставшихся без попечения родителей, детей, </w:t>
            </w:r>
            <w:proofErr w:type="spellStart"/>
            <w:r w:rsidRPr="00B94A79">
              <w:rPr>
                <w:color w:themeColor="text1" w:val="000000"/>
                <w:sz w:val="30"/>
                <w:szCs w:val="30"/>
              </w:rPr>
              <w:t>помещенных</w:t>
            </w:r>
            <w:proofErr w:type="spellEnd"/>
            <w:r w:rsidRPr="00B94A79">
              <w:rPr>
                <w:color w:themeColor="text1" w:val="000000"/>
                <w:sz w:val="30"/>
                <w:szCs w:val="30"/>
              </w:rPr>
              <w:t xml:space="preserve"> под надзор в о</w:t>
            </w:r>
            <w:r w:rsidRPr="00B94A79">
              <w:rPr>
                <w:color w:themeColor="text1" w:val="000000"/>
                <w:sz w:val="30"/>
                <w:szCs w:val="30"/>
              </w:rPr>
              <w:t>р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ганизации для детей-сирот и детей, оставшихся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color w:themeColor="text1" w:val="000000"/>
                <w:sz w:val="30"/>
                <w:szCs w:val="30"/>
              </w:rPr>
              <w:t xml:space="preserve">без попечения родителей, 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оформленные в уст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новленном законодательством порядке и по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тверждающие полномочия по представлению документов, необходимых для предоставления Услуги, и (или) подписанию заявления, и (или) подписанию договора передачи жилого пом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щения в собственность граждан, и (или) пол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у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чению договора передачи жилого помещения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в собственность граждан, и (или) Отказа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в предоставлении Услуги, и (или) получению оригиналов документов, представленных </w:t>
            </w:r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Заявителем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>*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B809BF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Письменное согласие Заявителя на приватиз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цию занимаемого на условиях социального найма жилого помещения, члена семьи Заявит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ля, иного лица, зарегистрированного в приват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зируемом жилом помещении, лица, имеющего право пользования данным помещением </w:t>
            </w:r>
          </w:p>
          <w:p w:rsidP="000129E2" w:rsidR="00B809BF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на условиях социального найма, достигшего </w:t>
            </w:r>
          </w:p>
          <w:p w:rsidP="000129E2" w:rsidR="00B809BF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14-летнего возраста, и (или) его законного пре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ставителя или лица, уполномоченного в уст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новленном законодательством порядке, или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отказ от участия в приватизации занимаемого 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lastRenderedPageBreak/>
              <w:t xml:space="preserve">жилого помещения Заявителя, члена семьи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Заявителя, иного лица, зарегистрированного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 приватизируемом жилом помещении, дости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г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шего 18-летнего возраста, или несовершенн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летнего, действующего в лице или с согласия </w:t>
            </w:r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законного представителя, </w:t>
            </w:r>
            <w:proofErr w:type="spell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приобретшего</w:t>
            </w:r>
            <w:proofErr w:type="spell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право пользования на условиях социального найма иным жилым помещением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B809BF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r w:rsidRPr="00B94A79">
              <w:rPr>
                <w:color w:themeColor="text1" w:val="000000"/>
                <w:sz w:val="30"/>
                <w:szCs w:val="30"/>
              </w:rPr>
              <w:lastRenderedPageBreak/>
              <w:t xml:space="preserve">Вступившее в законную силу решение суда </w:t>
            </w:r>
          </w:p>
          <w:p w:rsidP="000129E2" w:rsidR="00B809BF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r w:rsidRPr="00B94A79">
              <w:rPr>
                <w:color w:themeColor="text1" w:val="000000"/>
                <w:sz w:val="30"/>
                <w:szCs w:val="30"/>
              </w:rPr>
              <w:t>о признании гражданина недееспособным или ограниченно дееспособным (копия, завере</w:t>
            </w:r>
            <w:r w:rsidR="00B809BF">
              <w:rPr>
                <w:color w:themeColor="text1" w:val="000000"/>
                <w:sz w:val="30"/>
                <w:szCs w:val="30"/>
              </w:rPr>
              <w:t xml:space="preserve">нная судом, принявшим решение) 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представляется </w:t>
            </w:r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color w:themeColor="text1" w:val="000000"/>
                <w:sz w:val="30"/>
                <w:szCs w:val="30"/>
              </w:rPr>
              <w:t>в отношении Заявителя, членов семьи Заявит</w:t>
            </w:r>
            <w:r w:rsidRPr="00B94A79">
              <w:rPr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color w:themeColor="text1" w:val="000000"/>
                <w:sz w:val="30"/>
                <w:szCs w:val="30"/>
              </w:rPr>
              <w:t>ля, лиц, зарегистрированных в приватизиру</w:t>
            </w:r>
            <w:r w:rsidRPr="00B94A79">
              <w:rPr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color w:themeColor="text1" w:val="000000"/>
                <w:sz w:val="30"/>
                <w:szCs w:val="30"/>
              </w:rPr>
              <w:t>мом жилом помещении, а также лиц, имеющих право пользования данным помещением на условиях социального найма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Документ, подтверждающий право пользования </w:t>
            </w:r>
            <w:r w:rsidR="00275D7C" w:rsidRPr="00B94A79">
              <w:rPr>
                <w:rFonts w:cs="Times New Roman"/>
                <w:color w:themeColor="text1" w:val="000000"/>
                <w:sz w:val="30"/>
                <w:szCs w:val="30"/>
              </w:rPr>
              <w:t>Заявител</w:t>
            </w:r>
            <w:r w:rsidR="00275D7C">
              <w:rPr>
                <w:rFonts w:cs="Times New Roman"/>
                <w:color w:themeColor="text1" w:val="000000"/>
                <w:sz w:val="30"/>
                <w:szCs w:val="30"/>
              </w:rPr>
              <w:t>ем</w:t>
            </w:r>
            <w:r w:rsidR="00275D7C"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жилым помещением на условиях социального найма,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 членов семьи Заявителя, лиц, зарегистрированных в приватизируемом жилом помещении, а также лиц, имеющих пр</w:t>
            </w:r>
            <w:r w:rsidRPr="00B94A79">
              <w:rPr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color w:themeColor="text1" w:val="000000"/>
                <w:sz w:val="30"/>
                <w:szCs w:val="30"/>
              </w:rPr>
              <w:t>во пользования данным помещением на услов</w:t>
            </w:r>
            <w:r w:rsidRPr="00B94A79">
              <w:rPr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ях социального найма 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(договор социального </w:t>
            </w:r>
            <w:proofErr w:type="gramEnd"/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найма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>*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, ордер на жилое помещение, решение суда)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23576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>
              <w:rPr>
                <w:rFonts w:cs="Times New Roman"/>
                <w:color w:themeColor="text1" w:val="000000"/>
                <w:sz w:val="30"/>
                <w:szCs w:val="30"/>
              </w:rPr>
              <w:t>Свидетельства</w:t>
            </w:r>
            <w:r w:rsidR="00713AED"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о государственной регистрации актов гражданского состояния (в случае если они выданы компетентными органами ин</w:t>
            </w:r>
            <w:r w:rsidR="00713AED"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="00713AED"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странного государства) и их нотариально </w:t>
            </w:r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удостоверенный перевод на русский язык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B809BF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Документ, подтверждающий сведения о прич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нах временного отсутствия в жилом помещ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нии, в случае если граждане и (или) члены их семьи являются временно отсутствующими (находящиеся на срочной военной службе, </w:t>
            </w:r>
            <w:proofErr w:type="gramEnd"/>
          </w:p>
          <w:p w:rsidP="000129E2" w:rsidR="005869BB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 местах лишения свободы и т.д.)</w:t>
            </w:r>
          </w:p>
          <w:p w:rsidP="000129E2" w:rsidR="000129E2" w:rsidRDefault="000129E2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3E41A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hyperlink r:id="rId16" w:anchor="dst100226" w:history="true">
              <w:proofErr w:type="gramStart"/>
              <w:r w:rsidR="00713AED" w:rsidRPr="00B94A79">
                <w:rPr>
                  <w:rStyle w:val="af5"/>
                  <w:color w:themeColor="text1" w:val="000000"/>
                  <w:sz w:val="30"/>
                  <w:szCs w:val="30"/>
                  <w:u w:val="none"/>
                </w:rPr>
                <w:t>Решени</w:t>
              </w:r>
            </w:hyperlink>
            <w:r w:rsidR="00713AED" w:rsidRPr="00B94A79">
              <w:rPr>
                <w:color w:themeColor="text1" w:val="000000"/>
                <w:sz w:val="30"/>
                <w:szCs w:val="30"/>
              </w:rPr>
              <w:t>е</w:t>
            </w:r>
            <w:proofErr w:type="gramEnd"/>
            <w:r w:rsidR="00713AED" w:rsidRPr="00B94A79">
              <w:rPr>
                <w:color w:themeColor="text1" w:val="000000"/>
                <w:sz w:val="30"/>
                <w:szCs w:val="30"/>
              </w:rPr>
              <w:t xml:space="preserve"> органа опеки и попечительства</w:t>
            </w:r>
            <w:r w:rsidR="00996B51">
              <w:rPr>
                <w:color w:themeColor="text1" w:val="000000"/>
                <w:sz w:val="30"/>
                <w:szCs w:val="30"/>
              </w:rPr>
              <w:t>*</w:t>
            </w:r>
            <w:r w:rsidR="00B809BF">
              <w:rPr>
                <w:color w:themeColor="text1" w:val="000000"/>
                <w:sz w:val="30"/>
                <w:szCs w:val="30"/>
              </w:rPr>
              <w:t xml:space="preserve"> –</w:t>
            </w:r>
          </w:p>
          <w:p w:rsidP="00275D7C" w:rsidR="00275D7C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proofErr w:type="gramStart"/>
            <w:r w:rsidRPr="00B94A79">
              <w:rPr>
                <w:color w:themeColor="text1" w:val="000000"/>
                <w:sz w:val="30"/>
                <w:szCs w:val="30"/>
              </w:rPr>
              <w:t>с согласия обоих родителей, усыновителей или попечителя либо при отсутствии такого согл</w:t>
            </w:r>
            <w:r w:rsidRPr="00B94A79">
              <w:rPr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color w:themeColor="text1" w:val="000000"/>
                <w:sz w:val="30"/>
                <w:szCs w:val="30"/>
              </w:rPr>
              <w:t>сия – решение суда, вступившее в законную с</w:t>
            </w:r>
            <w:r w:rsidRPr="00B94A79">
              <w:rPr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лу, 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об объявлении несовершеннолетнего полн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стью дееспособным (эмансипации) (в случае</w:t>
            </w:r>
            <w:proofErr w:type="gramEnd"/>
          </w:p>
          <w:p w:rsidP="00275D7C" w:rsidR="005869BB" w:rsidRDefault="00713AED" w:rsidRPr="000129E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если Заявитель является несовершеннолетним, </w:t>
            </w:r>
            <w:proofErr w:type="spell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приобретшим</w:t>
            </w:r>
            <w:proofErr w:type="spell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полную дееспособность в соо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ветствии с законодательством)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r w:rsidRPr="00B94A79">
              <w:rPr>
                <w:color w:themeColor="text1" w:val="000000"/>
                <w:sz w:val="30"/>
                <w:szCs w:val="30"/>
              </w:rPr>
              <w:t>Справка об освобождении гражданина, учас</w:t>
            </w:r>
            <w:r w:rsidRPr="00B94A79">
              <w:rPr>
                <w:color w:themeColor="text1" w:val="000000"/>
                <w:sz w:val="30"/>
                <w:szCs w:val="30"/>
              </w:rPr>
              <w:t>т</w:t>
            </w:r>
            <w:r w:rsidRPr="00B94A79">
              <w:rPr>
                <w:color w:themeColor="text1" w:val="000000"/>
                <w:sz w:val="30"/>
                <w:szCs w:val="30"/>
              </w:rPr>
              <w:t>вующ</w:t>
            </w:r>
            <w:r w:rsidR="00275D7C">
              <w:rPr>
                <w:color w:themeColor="text1" w:val="000000"/>
                <w:sz w:val="30"/>
                <w:szCs w:val="30"/>
              </w:rPr>
              <w:t xml:space="preserve">его в приватизации, и </w:t>
            </w:r>
            <w:proofErr w:type="spellStart"/>
            <w:r w:rsidR="00275D7C">
              <w:rPr>
                <w:color w:themeColor="text1" w:val="000000"/>
                <w:sz w:val="30"/>
                <w:szCs w:val="30"/>
              </w:rPr>
              <w:t>ее</w:t>
            </w:r>
            <w:proofErr w:type="spellEnd"/>
            <w:r w:rsidR="00275D7C">
              <w:rPr>
                <w:color w:themeColor="text1" w:val="000000"/>
                <w:sz w:val="30"/>
                <w:szCs w:val="30"/>
              </w:rPr>
              <w:t xml:space="preserve"> копия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 предста</w:t>
            </w:r>
            <w:r w:rsidRPr="00B94A79">
              <w:rPr>
                <w:color w:themeColor="text1" w:val="000000"/>
                <w:sz w:val="30"/>
                <w:szCs w:val="30"/>
              </w:rPr>
              <w:t>в</w:t>
            </w:r>
            <w:r w:rsidRPr="00B94A79">
              <w:rPr>
                <w:color w:themeColor="text1" w:val="000000"/>
                <w:sz w:val="30"/>
                <w:szCs w:val="30"/>
              </w:rPr>
              <w:t>ляется в отношении Заявителя, членов семьи Заявителя, лиц, зарегистрированных в приват</w:t>
            </w:r>
            <w:r w:rsidRPr="00B94A79">
              <w:rPr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color w:themeColor="text1" w:val="000000"/>
                <w:sz w:val="30"/>
                <w:szCs w:val="30"/>
              </w:rPr>
              <w:t xml:space="preserve">зируемом жилом помещении, лиц, имеющих право пользования данным помещением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B94A79">
              <w:rPr>
                <w:color w:themeColor="text1" w:val="000000"/>
                <w:sz w:val="30"/>
                <w:szCs w:val="30"/>
              </w:rPr>
              <w:t xml:space="preserve">на условиях социального найма (в случае </w:t>
            </w:r>
            <w:proofErr w:type="gramEnd"/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color w:themeColor="text1" w:val="000000"/>
                <w:sz w:val="30"/>
                <w:szCs w:val="30"/>
              </w:rPr>
            </w:pPr>
            <w:r w:rsidRPr="00B94A79">
              <w:rPr>
                <w:color w:themeColor="text1" w:val="000000"/>
                <w:sz w:val="30"/>
                <w:szCs w:val="30"/>
              </w:rPr>
              <w:t>отбывания наказания в местах лишения</w:t>
            </w:r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color w:themeColor="text1" w:val="000000"/>
                <w:sz w:val="30"/>
                <w:szCs w:val="30"/>
              </w:rPr>
              <w:t>свободы)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B809BF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Документ, подтверждающий регистрацию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по прежнему месту жительства в пределах </w:t>
            </w:r>
          </w:p>
          <w:p w:rsidP="000129E2" w:rsidR="00275D7C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Российской Федерации, в отношении Заявителя, членов семьи Заявителя, лиц, зарегистрирова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ных в приватизируемом жилом помещении, лиц, имеющих право пользования данным </w:t>
            </w:r>
          </w:p>
          <w:p w:rsidP="000129E2" w:rsidR="00275D7C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помещением на условиях социального найма, </w:t>
            </w:r>
          </w:p>
          <w:p w:rsidP="000129E2" w:rsidR="00275D7C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 целях подтверждения не</w:t>
            </w:r>
            <w:r w:rsidR="00B809BF">
              <w:rPr>
                <w:rFonts w:cs="Times New Roman"/>
                <w:color w:themeColor="text1" w:val="000000"/>
                <w:sz w:val="30"/>
                <w:szCs w:val="30"/>
              </w:rPr>
              <w:t xml:space="preserve">использованного </w:t>
            </w:r>
          </w:p>
          <w:p w:rsidP="000129E2" w:rsidR="00275D7C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(использованного)  права на приватизацию </w:t>
            </w:r>
          </w:p>
          <w:p w:rsidP="000129E2" w:rsidR="00275D7C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по прежнему месту жительства в пределах </w:t>
            </w:r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Российской Федерации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Распоряжение о заключении с Заявителем дог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вора социального найма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>*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Документы, содержащие сведения о составе с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мьи Заявителя (свидетельство о рождении, св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детельство о заключении (расторжении) брака, свидетельство о перемене имени (в случае 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з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менения фамилии, имени, отчества)</w:t>
            </w:r>
            <w:r w:rsidR="00275D7C">
              <w:rPr>
                <w:rFonts w:cs="Times New Roman"/>
                <w:color w:themeColor="text1" w:val="000000"/>
                <w:sz w:val="30"/>
                <w:szCs w:val="30"/>
              </w:rPr>
              <w:t>)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, за искл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ю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чением свидетельств о государственной рег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страции актов гражданского состояния, выда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lastRenderedPageBreak/>
              <w:t>ных компетентными органами иностранного государства, и их нотариально удостоверенного перевода на русский язык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>*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right="-113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lastRenderedPageBreak/>
              <w:t>Выписк</w:t>
            </w:r>
            <w:r w:rsid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из Единого государственного реестра недвижимости об основных характеристиках </w:t>
            </w:r>
          </w:p>
          <w:p w:rsidP="000129E2" w:rsidR="005869BB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right="-113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и зарегистрированных </w:t>
            </w: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правах</w:t>
            </w:r>
            <w:proofErr w:type="gram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на жилое помещ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ние, занимаемое Заявителем и членами его с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мьи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>*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5869BB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235761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>
              <w:rPr>
                <w:rFonts w:cs="Times New Roman"/>
                <w:color w:themeColor="text1" w:val="000000"/>
                <w:sz w:val="30"/>
                <w:szCs w:val="30"/>
              </w:rPr>
              <w:t>Выписка</w:t>
            </w:r>
            <w:r w:rsidR="00713AED"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из Единого государственного реестра недвижимости о правах отдельного лица на имевшиеся (имеющиеся) у него объекты недв</w:t>
            </w:r>
            <w:r w:rsidR="00713AED"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="00713AED" w:rsidRPr="00B94A79">
              <w:rPr>
                <w:rFonts w:cs="Times New Roman"/>
                <w:color w:themeColor="text1" w:val="000000"/>
                <w:sz w:val="30"/>
                <w:szCs w:val="30"/>
              </w:rPr>
              <w:t>жимости в отношении Заявителя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>*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5869BB" w:rsidRDefault="005869B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713AED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Выписк</w:t>
            </w:r>
            <w:r w:rsidR="00235761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из финансово-лицевого счета на пр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ватизируемое жилое помещение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>*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713AED" w:rsidTr="000129E2">
        <w:trPr>
          <w:trHeight w:val="484"/>
        </w:trPr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Информация, содержащаяся в базовом госуда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р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ственном информационном ресурсе регистр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а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ционного </w:t>
            </w:r>
            <w:proofErr w:type="spell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учета</w:t>
            </w:r>
            <w:proofErr w:type="spell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граждан Российской Федерации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по месту пребывания и по месту жительства </w:t>
            </w:r>
          </w:p>
          <w:p w:rsidP="000129E2" w:rsidR="000129E2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в пределах Красноярского края в настоящее время, в отношении Заявителя, членов семьи </w:t>
            </w:r>
          </w:p>
          <w:p w:rsidP="000129E2" w:rsidR="00713AED" w:rsidRDefault="00713AED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Заявителя, лиц, зарегистрированных в приват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зируемом жилом помещении, лиц, имеющих право пользования данным помещением на </w:t>
            </w: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ус</w:t>
            </w:r>
            <w:r w:rsidR="000129E2">
              <w:rPr>
                <w:rFonts w:cs="Times New Roman"/>
                <w:color w:themeColor="text1" w:val="000000"/>
                <w:sz w:val="30"/>
                <w:szCs w:val="30"/>
              </w:rPr>
              <w:t>-</w:t>
            </w:r>
            <w:proofErr w:type="spell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ловиях</w:t>
            </w:r>
            <w:proofErr w:type="spellEnd"/>
            <w:proofErr w:type="gram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социального найма</w:t>
            </w:r>
            <w:r w:rsidR="00996B51">
              <w:rPr>
                <w:rFonts w:cs="Times New Roman"/>
                <w:color w:themeColor="text1" w:val="000000"/>
                <w:sz w:val="30"/>
                <w:szCs w:val="30"/>
              </w:rPr>
              <w:t>*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713AED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B94A79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Распоряжение уполномоченного органа в сфере опеки</w:t>
            </w:r>
            <w:r w:rsidR="002F3621">
              <w:rPr>
                <w:rFonts w:cs="Times New Roman"/>
                <w:color w:themeColor="text1" w:val="000000"/>
                <w:sz w:val="30"/>
                <w:szCs w:val="30"/>
              </w:rPr>
              <w:t xml:space="preserve"> 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попечительства на установление опеки над недееспособным или ограниченно деесп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собным гражданином, несовершеннолетним гражданином, оставшимся без попечения род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телей, несовершеннолетним гражданином, </w:t>
            </w:r>
            <w:proofErr w:type="spell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п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мещенным</w:t>
            </w:r>
            <w:proofErr w:type="spell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под надзор в организации для детей-сирот и детей, оставшихся без попечения род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телей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  <w:tr w:rsidR="00713AED" w:rsidTr="000129E2"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0129E2" w:rsidRDefault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Распоряжение уполномоченного органа в сфере опеки</w:t>
            </w:r>
            <w:r w:rsidR="002F3621">
              <w:rPr>
                <w:rFonts w:cs="Times New Roman"/>
                <w:color w:themeColor="text1" w:val="000000"/>
                <w:sz w:val="30"/>
                <w:szCs w:val="30"/>
              </w:rPr>
              <w:t xml:space="preserve"> и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попечительства об объявлении нес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о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вершеннолетнего полностью деес</w:t>
            </w:r>
            <w:r w:rsidR="00275D7C">
              <w:rPr>
                <w:rFonts w:cs="Times New Roman"/>
                <w:color w:themeColor="text1" w:val="000000"/>
                <w:sz w:val="30"/>
                <w:szCs w:val="30"/>
              </w:rPr>
              <w:t>пособным (эмансипации) в случае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если Заявитель является несовершеннолетним, </w:t>
            </w:r>
            <w:proofErr w:type="spell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приобретшим</w:t>
            </w:r>
            <w:proofErr w:type="spell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</w:t>
            </w:r>
            <w:proofErr w:type="gramStart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полную</w:t>
            </w:r>
            <w:proofErr w:type="gramEnd"/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 xml:space="preserve"> </w:t>
            </w:r>
          </w:p>
          <w:p w:rsidP="000129E2" w:rsidR="00713AED" w:rsidRDefault="00B94A79" w:rsidRPr="00B94A7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lastRenderedPageBreak/>
              <w:t>дееспособность в соответствии с законодател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ь</w:t>
            </w:r>
            <w:r w:rsidRPr="00B94A79">
              <w:rPr>
                <w:rFonts w:cs="Times New Roman"/>
                <w:color w:themeColor="text1" w:val="000000"/>
                <w:sz w:val="30"/>
                <w:szCs w:val="30"/>
              </w:rPr>
              <w:t>ством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129E2" w:rsidR="00713AED" w:rsidRDefault="00713AE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left"/>
              <w:rPr>
                <w:rFonts w:cs="Times New Roman"/>
                <w:sz w:val="30"/>
                <w:szCs w:val="30"/>
              </w:rPr>
            </w:pPr>
          </w:p>
        </w:tc>
      </w:tr>
    </w:tbl>
    <w:p w:rsidP="000129E2" w:rsidR="000129E2" w:rsidRDefault="000129E2" w:rsidRPr="004D74A3">
      <w:pPr>
        <w:widowControl w:val="false"/>
        <w:autoSpaceDE w:val="false"/>
        <w:autoSpaceDN w:val="false"/>
        <w:adjustRightInd w:val="false"/>
        <w:spacing w:after="0" w:line="240" w:lineRule="auto"/>
        <w:rPr>
          <w:rFonts w:cs="Times New Roman"/>
          <w:sz w:val="30"/>
          <w:szCs w:val="30"/>
        </w:rPr>
      </w:pPr>
    </w:p>
    <w:p w:rsidP="000129E2" w:rsidR="00996B51" w:rsidRDefault="00996B51" w:rsidRPr="0067580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675805">
        <w:rPr>
          <w:rFonts w:cs="Times New Roman"/>
          <w:sz w:val="28"/>
          <w:szCs w:val="28"/>
        </w:rPr>
        <w:t>*</w:t>
      </w:r>
      <w:r w:rsidR="000129E2">
        <w:rPr>
          <w:rFonts w:cs="Times New Roman"/>
          <w:sz w:val="28"/>
          <w:szCs w:val="28"/>
        </w:rPr>
        <w:t xml:space="preserve"> </w:t>
      </w:r>
      <w:r w:rsidRPr="00675805">
        <w:rPr>
          <w:rFonts w:cs="Times New Roman"/>
          <w:sz w:val="28"/>
          <w:szCs w:val="28"/>
        </w:rPr>
        <w:t xml:space="preserve">Заявитель вправе представить документ по собственной инициативе. </w:t>
      </w:r>
    </w:p>
    <w:p w:rsidP="00621107" w:rsidR="00675805" w:rsidRDefault="00675805" w:rsidRPr="004D74A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rPr>
          <w:rFonts w:cs="Times New Roman"/>
          <w:sz w:val="30"/>
          <w:szCs w:val="30"/>
        </w:rPr>
      </w:pPr>
    </w:p>
    <w:p w:rsidP="004D74A3" w:rsidR="00102709" w:rsidRDefault="00102709">
      <w:pPr>
        <w:widowControl w:val="false"/>
        <w:suppressAutoHyphens/>
        <w:spacing w:after="0" w:line="240" w:lineRule="auto"/>
        <w:ind w:firstLine="709"/>
        <w:rPr>
          <w:rFonts w:cs="Times New Roman"/>
          <w:sz w:val="30"/>
          <w:szCs w:val="30"/>
        </w:rPr>
      </w:pPr>
      <w:r w:rsidRPr="00813278">
        <w:rPr>
          <w:rFonts w:cs="Times New Roman"/>
          <w:sz w:val="30"/>
          <w:szCs w:val="30"/>
        </w:rPr>
        <w:t xml:space="preserve">Настоящим подтверждаю, что ранее право на участие </w:t>
      </w:r>
      <w:r w:rsidR="004D74A3">
        <w:rPr>
          <w:rFonts w:cs="Times New Roman"/>
          <w:sz w:val="30"/>
          <w:szCs w:val="30"/>
        </w:rPr>
        <w:t xml:space="preserve">                                </w:t>
      </w:r>
      <w:r w:rsidRPr="00813278">
        <w:rPr>
          <w:rFonts w:cs="Times New Roman"/>
          <w:sz w:val="30"/>
          <w:szCs w:val="30"/>
        </w:rPr>
        <w:t xml:space="preserve">в приватизации на территории Российской Федерации </w:t>
      </w:r>
      <w:r w:rsidR="004D74A3">
        <w:rPr>
          <w:rFonts w:cs="Times New Roman"/>
          <w:sz w:val="30"/>
          <w:szCs w:val="30"/>
        </w:rPr>
        <w:t xml:space="preserve">                                       </w:t>
      </w:r>
      <w:r w:rsidRPr="00813278">
        <w:rPr>
          <w:rFonts w:cs="Times New Roman"/>
          <w:sz w:val="30"/>
          <w:szCs w:val="30"/>
        </w:rPr>
        <w:t>не использовал</w:t>
      </w:r>
      <w:r w:rsidR="00675805">
        <w:rPr>
          <w:rFonts w:cs="Times New Roman"/>
          <w:sz w:val="30"/>
          <w:szCs w:val="30"/>
        </w:rPr>
        <w:t xml:space="preserve"> </w:t>
      </w:r>
      <w:r w:rsidR="00275D7C">
        <w:rPr>
          <w:rFonts w:cs="Times New Roman"/>
          <w:sz w:val="30"/>
          <w:szCs w:val="30"/>
        </w:rPr>
        <w:t>(</w:t>
      </w:r>
      <w:r w:rsidR="00BB20DF">
        <w:rPr>
          <w:rFonts w:cs="Times New Roman"/>
          <w:sz w:val="30"/>
          <w:szCs w:val="30"/>
        </w:rPr>
        <w:t>а)</w:t>
      </w:r>
      <w:r w:rsidRPr="00813278">
        <w:rPr>
          <w:rFonts w:cs="Times New Roman"/>
          <w:sz w:val="30"/>
          <w:szCs w:val="30"/>
        </w:rPr>
        <w:t>.</w:t>
      </w:r>
    </w:p>
    <w:p w:rsidP="004D74A3" w:rsidR="007A3733" w:rsidRDefault="007A3733" w:rsidRPr="00813278">
      <w:pPr>
        <w:widowControl w:val="false"/>
        <w:suppressAutoHyphens/>
        <w:spacing w:after="0" w:line="240" w:lineRule="auto"/>
        <w:ind w:firstLine="709"/>
        <w:rPr>
          <w:rFonts w:cs="Times New Roman"/>
          <w:sz w:val="30"/>
          <w:szCs w:val="30"/>
        </w:rPr>
      </w:pPr>
    </w:p>
    <w:p w:rsidP="007A3733" w:rsidR="00E51389" w:rsidRDefault="00A76EFB">
      <w:pPr>
        <w:widowControl w:val="false"/>
        <w:suppressAutoHyphens/>
        <w:spacing w:after="0" w:line="240" w:lineRule="auto"/>
        <w:ind w:firstLine="709"/>
        <w:rPr>
          <w:rFonts w:cs="Times New Roman"/>
          <w:color w:themeColor="text1" w:val="000000"/>
          <w:sz w:val="30"/>
          <w:szCs w:val="30"/>
        </w:rPr>
      </w:pPr>
      <w:r w:rsidRPr="00A76EFB">
        <w:rPr>
          <w:rFonts w:cs="Times New Roman"/>
          <w:color w:themeColor="text1" w:val="000000"/>
          <w:sz w:val="30"/>
          <w:szCs w:val="30"/>
        </w:rPr>
        <w:t>Договор о передаче жилого помещения в собственность</w:t>
      </w:r>
      <w:r w:rsidR="00F26FE2" w:rsidRPr="00F26FE2">
        <w:rPr>
          <w:rFonts w:cs="Times New Roman"/>
          <w:color w:themeColor="text1" w:val="000000"/>
          <w:sz w:val="30"/>
          <w:szCs w:val="30"/>
        </w:rPr>
        <w:t xml:space="preserve"> </w:t>
      </w:r>
      <w:r w:rsidR="00F26FE2">
        <w:rPr>
          <w:rFonts w:cs="Times New Roman"/>
          <w:color w:themeColor="text1" w:val="000000"/>
          <w:sz w:val="30"/>
          <w:szCs w:val="30"/>
        </w:rPr>
        <w:t>граждан</w:t>
      </w:r>
      <w:r w:rsidRPr="00A76EFB">
        <w:rPr>
          <w:rFonts w:cs="Times New Roman"/>
          <w:color w:themeColor="text1" w:val="000000"/>
          <w:sz w:val="30"/>
          <w:szCs w:val="30"/>
        </w:rPr>
        <w:t>:</w:t>
      </w:r>
    </w:p>
    <w:p w:rsidP="007A3733" w:rsidR="007A3733" w:rsidRDefault="007A3733" w:rsidRPr="007A3733">
      <w:pPr>
        <w:widowControl w:val="false"/>
        <w:suppressAutoHyphens/>
        <w:spacing w:after="0" w:line="240" w:lineRule="auto"/>
        <w:ind w:firstLine="709"/>
        <w:rPr>
          <w:rFonts w:cs="Times New Roman"/>
          <w:color w:themeColor="text1" w:val="000000"/>
          <w:sz w:val="4"/>
          <w:szCs w:val="4"/>
        </w:rPr>
      </w:pPr>
    </w:p>
    <w:tbl>
      <w:tblPr>
        <w:tblStyle w:val="afa"/>
        <w:tblW w:type="dxa" w:w="8647"/>
        <w:tblInd w:type="dxa" w:w="81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567"/>
        <w:gridCol w:w="8080"/>
      </w:tblGrid>
      <w:tr w:rsidR="00A76EFB" w:rsidRPr="00A76EFB" w:rsidTr="004D74A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D74A3" w:rsidR="00A76EFB" w:rsidRDefault="00A76EFB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tcBorders>
              <w:left w:color="auto" w:space="0" w:sz="4" w:val="single"/>
            </w:tcBorders>
          </w:tcPr>
          <w:p w:rsidP="004D74A3" w:rsidR="00A76EFB" w:rsidRDefault="00A76EFB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>получу на бумажном носителе лично при подписании;</w:t>
            </w:r>
          </w:p>
        </w:tc>
      </w:tr>
      <w:tr w:rsidR="00675805" w:rsidRPr="00A76EFB" w:rsidTr="004D74A3">
        <w:tc>
          <w:tcPr>
            <w:tcW w:type="dxa" w:w="567"/>
            <w:tcBorders>
              <w:top w:color="auto" w:space="0" w:sz="4" w:val="single"/>
              <w:bottom w:color="auto" w:space="0" w:sz="4" w:val="single"/>
            </w:tcBorders>
          </w:tcPr>
          <w:p w:rsidP="004D74A3" w:rsidR="00675805" w:rsidRDefault="00675805" w:rsidRPr="004D74A3">
            <w:pPr>
              <w:widowControl w:val="false"/>
              <w:suppressAutoHyphens/>
              <w:rPr>
                <w:rFonts w:cs="Times New Roman"/>
                <w:b/>
                <w:sz w:val="4"/>
                <w:szCs w:val="4"/>
              </w:rPr>
            </w:pPr>
          </w:p>
        </w:tc>
        <w:tc>
          <w:tcPr>
            <w:tcW w:type="dxa" w:w="8080"/>
          </w:tcPr>
          <w:p w:rsidP="004D74A3" w:rsidR="00675805" w:rsidRDefault="00675805" w:rsidRPr="004D74A3">
            <w:pPr>
              <w:widowControl w:val="false"/>
              <w:suppressAutoHyphens/>
              <w:rPr>
                <w:rFonts w:cs="Times New Roman"/>
                <w:color w:themeColor="text1" w:val="000000"/>
                <w:sz w:val="4"/>
                <w:szCs w:val="4"/>
              </w:rPr>
            </w:pPr>
          </w:p>
        </w:tc>
      </w:tr>
      <w:tr w:rsidR="00675805" w:rsidRPr="00A76EFB" w:rsidTr="004D74A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D74A3" w:rsidR="00675805" w:rsidRDefault="00675805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vMerge w:val="restart"/>
            <w:tcBorders>
              <w:left w:color="auto" w:space="0" w:sz="4" w:val="single"/>
            </w:tcBorders>
          </w:tcPr>
          <w:p w:rsidP="004D74A3" w:rsidR="004D74A3" w:rsidRDefault="00675805" w:rsidRPr="00275D7C">
            <w:pPr>
              <w:widowControl w:val="false"/>
              <w:suppressAutoHyphens/>
              <w:rPr>
                <w:rFonts w:cs="Times New Roman"/>
                <w:color w:themeColor="text1" w:val="000000"/>
                <w:sz w:val="30"/>
                <w:szCs w:val="30"/>
              </w:rPr>
            </w:pP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представить в форме электронного документа </w:t>
            </w:r>
            <w:r>
              <w:rPr>
                <w:rFonts w:cs="Times New Roman"/>
                <w:color w:themeColor="text1" w:val="000000"/>
                <w:sz w:val="30"/>
                <w:szCs w:val="30"/>
              </w:rPr>
              <w:t>(</w:t>
            </w: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в </w:t>
            </w:r>
            <w:r w:rsidR="004D74A3">
              <w:rPr>
                <w:rFonts w:cs="Times New Roman"/>
                <w:sz w:val="30"/>
                <w:szCs w:val="30"/>
              </w:rPr>
              <w:t xml:space="preserve">случае </w:t>
            </w:r>
            <w:r>
              <w:rPr>
                <w:rFonts w:cs="Times New Roman"/>
                <w:sz w:val="30"/>
                <w:szCs w:val="30"/>
              </w:rPr>
              <w:t xml:space="preserve">подачи </w:t>
            </w:r>
            <w:r w:rsidR="00275D7C">
              <w:rPr>
                <w:rFonts w:cs="Times New Roman"/>
                <w:sz w:val="30"/>
                <w:szCs w:val="30"/>
              </w:rPr>
              <w:t>з</w:t>
            </w:r>
            <w:r>
              <w:rPr>
                <w:rFonts w:cs="Times New Roman"/>
                <w:sz w:val="30"/>
                <w:szCs w:val="30"/>
              </w:rPr>
              <w:t>аявления в электронной форме</w:t>
            </w: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 на </w:t>
            </w:r>
            <w:r w:rsidR="003A7B91">
              <w:rPr>
                <w:rFonts w:cs="Times New Roman"/>
                <w:color w:themeColor="text1" w:val="000000"/>
                <w:sz w:val="30"/>
                <w:szCs w:val="30"/>
              </w:rPr>
              <w:t>ЕПГУ</w:t>
            </w:r>
            <w:r>
              <w:rPr>
                <w:rFonts w:cs="Times New Roman"/>
                <w:color w:themeColor="text1" w:val="000000"/>
                <w:sz w:val="30"/>
                <w:szCs w:val="30"/>
              </w:rPr>
              <w:t>).</w:t>
            </w:r>
          </w:p>
        </w:tc>
      </w:tr>
      <w:tr w:rsidR="00675805" w:rsidTr="004D74A3">
        <w:tc>
          <w:tcPr>
            <w:tcW w:type="dxa" w:w="567"/>
            <w:tcBorders>
              <w:top w:color="auto" w:space="0" w:sz="4" w:val="single"/>
            </w:tcBorders>
          </w:tcPr>
          <w:p w:rsidP="004D74A3" w:rsidR="00675805" w:rsidRDefault="00675805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vMerge/>
          </w:tcPr>
          <w:p w:rsidP="004D74A3" w:rsidR="00675805" w:rsidRDefault="00675805" w:rsidRPr="00A76EFB">
            <w:pPr>
              <w:widowControl w:val="false"/>
              <w:suppressAutoHyphens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4D74A3" w:rsidR="00275D7C" w:rsidRDefault="00275D7C">
      <w:pPr>
        <w:widowControl w:val="false"/>
        <w:suppressAutoHyphens/>
        <w:spacing w:after="0" w:line="240" w:lineRule="auto"/>
        <w:ind w:firstLine="709"/>
        <w:rPr>
          <w:rFonts w:cs="Times New Roman"/>
          <w:color w:themeColor="text1" w:val="000000"/>
          <w:sz w:val="30"/>
          <w:szCs w:val="30"/>
        </w:rPr>
      </w:pPr>
    </w:p>
    <w:p w:rsidP="004D74A3" w:rsidR="00A76EFB" w:rsidRDefault="00A76EFB">
      <w:pPr>
        <w:widowControl w:val="false"/>
        <w:suppressAutoHyphens/>
        <w:spacing w:after="0" w:line="240" w:lineRule="auto"/>
        <w:ind w:firstLine="709"/>
        <w:rPr>
          <w:rFonts w:cs="Times New Roman"/>
          <w:color w:themeColor="text1" w:val="000000"/>
          <w:sz w:val="30"/>
          <w:szCs w:val="30"/>
        </w:rPr>
      </w:pPr>
      <w:r w:rsidRPr="00A76EFB">
        <w:rPr>
          <w:rFonts w:cs="Times New Roman"/>
          <w:color w:themeColor="text1" w:val="000000"/>
          <w:sz w:val="30"/>
          <w:szCs w:val="30"/>
        </w:rPr>
        <w:t xml:space="preserve">Решение об отказе в </w:t>
      </w:r>
      <w:proofErr w:type="spellStart"/>
      <w:r w:rsidRPr="00A76EFB">
        <w:rPr>
          <w:rFonts w:cs="Times New Roman"/>
          <w:color w:themeColor="text1" w:val="000000"/>
          <w:sz w:val="30"/>
          <w:szCs w:val="30"/>
        </w:rPr>
        <w:t>приеме</w:t>
      </w:r>
      <w:proofErr w:type="spellEnd"/>
      <w:r w:rsidRPr="00A76EFB">
        <w:rPr>
          <w:rFonts w:cs="Times New Roman"/>
          <w:color w:themeColor="text1" w:val="000000"/>
          <w:sz w:val="30"/>
          <w:szCs w:val="30"/>
        </w:rPr>
        <w:t xml:space="preserve"> к рассмотрению документов, необходимых для предоставления Услуги, прошу:</w:t>
      </w:r>
    </w:p>
    <w:p w:rsidP="004D74A3" w:rsidR="004D74A3" w:rsidRDefault="004D74A3" w:rsidRPr="004D74A3">
      <w:pPr>
        <w:widowControl w:val="false"/>
        <w:suppressAutoHyphens/>
        <w:spacing w:after="0" w:line="240" w:lineRule="auto"/>
        <w:ind w:firstLine="709"/>
        <w:rPr>
          <w:rFonts w:cs="Times New Roman"/>
          <w:b/>
          <w:sz w:val="4"/>
          <w:szCs w:val="4"/>
        </w:rPr>
      </w:pPr>
    </w:p>
    <w:tbl>
      <w:tblPr>
        <w:tblStyle w:val="afa"/>
        <w:tblW w:type="dxa" w:w="8647"/>
        <w:tblInd w:type="dxa" w:w="81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567"/>
        <w:gridCol w:w="8080"/>
      </w:tblGrid>
      <w:tr w:rsidR="00A76EFB" w:rsidRPr="00A76EFB" w:rsidTr="00426C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D74A3" w:rsidR="00A76EFB" w:rsidRDefault="00A76EFB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tcBorders>
              <w:left w:color="auto" w:space="0" w:sz="4" w:val="single"/>
            </w:tcBorders>
          </w:tcPr>
          <w:p w:rsidP="004D74A3" w:rsidR="00A76EFB" w:rsidRDefault="00A76EFB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>вручить лично;</w:t>
            </w:r>
          </w:p>
        </w:tc>
      </w:tr>
      <w:tr w:rsidR="00675805" w:rsidRPr="00675805" w:rsidTr="008360C7">
        <w:tc>
          <w:tcPr>
            <w:tcW w:type="dxa" w:w="567"/>
            <w:tcBorders>
              <w:top w:color="auto" w:space="0" w:sz="4" w:val="single"/>
              <w:bottom w:color="auto" w:space="0" w:sz="4" w:val="single"/>
            </w:tcBorders>
          </w:tcPr>
          <w:p w:rsidP="004D74A3" w:rsidR="00675805" w:rsidRDefault="00675805" w:rsidRPr="004D74A3">
            <w:pPr>
              <w:widowControl w:val="false"/>
              <w:suppressAutoHyphens/>
              <w:rPr>
                <w:rFonts w:cs="Times New Roman"/>
                <w:b/>
                <w:sz w:val="4"/>
                <w:szCs w:val="4"/>
              </w:rPr>
            </w:pPr>
          </w:p>
        </w:tc>
        <w:tc>
          <w:tcPr>
            <w:tcW w:type="dxa" w:w="8080"/>
          </w:tcPr>
          <w:p w:rsidP="004D74A3" w:rsidR="00675805" w:rsidRDefault="00675805" w:rsidRPr="004D74A3">
            <w:pPr>
              <w:widowControl w:val="false"/>
              <w:suppressAutoHyphens/>
              <w:rPr>
                <w:rFonts w:cs="Times New Roman"/>
                <w:color w:themeColor="text1" w:val="000000"/>
                <w:sz w:val="4"/>
                <w:szCs w:val="4"/>
              </w:rPr>
            </w:pPr>
          </w:p>
        </w:tc>
      </w:tr>
      <w:tr w:rsidR="00675805" w:rsidRPr="00A76EFB" w:rsidTr="008360C7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D74A3" w:rsidR="00675805" w:rsidRDefault="00675805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vMerge w:val="restart"/>
            <w:tcBorders>
              <w:left w:color="auto" w:space="0" w:sz="4" w:val="single"/>
            </w:tcBorders>
          </w:tcPr>
          <w:p w:rsidP="004D74A3" w:rsidR="00675805" w:rsidRDefault="00675805">
            <w:pPr>
              <w:widowControl w:val="false"/>
              <w:suppressAutoHyphens/>
              <w:rPr>
                <w:rFonts w:cs="Times New Roman"/>
                <w:sz w:val="30"/>
                <w:szCs w:val="30"/>
              </w:rPr>
            </w:pP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представить в форме электронного документа </w:t>
            </w:r>
            <w:r>
              <w:rPr>
                <w:rFonts w:cs="Times New Roman"/>
                <w:color w:themeColor="text1" w:val="000000"/>
                <w:sz w:val="30"/>
                <w:szCs w:val="30"/>
              </w:rPr>
              <w:t>(</w:t>
            </w: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в </w:t>
            </w:r>
            <w:r>
              <w:rPr>
                <w:rFonts w:cs="Times New Roman"/>
                <w:sz w:val="30"/>
                <w:szCs w:val="30"/>
              </w:rPr>
              <w:t xml:space="preserve">случае подачи </w:t>
            </w:r>
            <w:r w:rsidR="00275D7C">
              <w:rPr>
                <w:rFonts w:cs="Times New Roman"/>
                <w:sz w:val="30"/>
                <w:szCs w:val="30"/>
              </w:rPr>
              <w:t>з</w:t>
            </w:r>
            <w:r>
              <w:rPr>
                <w:rFonts w:cs="Times New Roman"/>
                <w:sz w:val="30"/>
                <w:szCs w:val="30"/>
              </w:rPr>
              <w:t>аявления в электронной форме</w:t>
            </w: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 </w:t>
            </w:r>
            <w:r w:rsidR="00D324BA">
              <w:rPr>
                <w:rFonts w:cs="Times New Roman"/>
                <w:color w:themeColor="text1" w:val="000000"/>
                <w:sz w:val="30"/>
                <w:szCs w:val="30"/>
              </w:rPr>
              <w:t>на ЕПГУ</w:t>
            </w:r>
            <w:r>
              <w:rPr>
                <w:rFonts w:cs="Times New Roman"/>
                <w:sz w:val="30"/>
                <w:szCs w:val="30"/>
              </w:rPr>
              <w:t>).</w:t>
            </w:r>
          </w:p>
          <w:p w:rsidP="004D74A3" w:rsidR="004D74A3" w:rsidRDefault="004D74A3" w:rsidRPr="00275D7C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</w:tr>
      <w:tr w:rsidR="00675805" w:rsidRPr="00A76EFB" w:rsidTr="008360C7">
        <w:tc>
          <w:tcPr>
            <w:tcW w:type="dxa" w:w="567"/>
            <w:tcBorders>
              <w:top w:color="auto" w:space="0" w:sz="4" w:val="single"/>
            </w:tcBorders>
          </w:tcPr>
          <w:p w:rsidP="004D74A3" w:rsidR="00675805" w:rsidRDefault="00675805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vMerge/>
            <w:tcBorders>
              <w:left w:val="nil"/>
            </w:tcBorders>
          </w:tcPr>
          <w:p w:rsidP="004D74A3" w:rsidR="00675805" w:rsidRDefault="00675805" w:rsidRPr="00A76EFB">
            <w:pPr>
              <w:widowControl w:val="false"/>
              <w:suppressAutoHyphens/>
              <w:autoSpaceDE w:val="false"/>
              <w:autoSpaceDN w:val="false"/>
              <w:adjustRightInd w:val="false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4D74A3" w:rsidR="00A76EFB" w:rsidRDefault="00A76EFB">
      <w:pPr>
        <w:widowControl w:val="false"/>
        <w:suppressAutoHyphens/>
        <w:spacing w:after="0" w:line="240" w:lineRule="auto"/>
        <w:ind w:firstLine="709"/>
        <w:rPr>
          <w:rFonts w:cs="Times New Roman"/>
          <w:color w:themeColor="text1" w:val="000000"/>
          <w:sz w:val="30"/>
          <w:szCs w:val="30"/>
        </w:rPr>
      </w:pPr>
      <w:r w:rsidRPr="00A76EFB">
        <w:rPr>
          <w:rFonts w:cs="Times New Roman"/>
          <w:color w:themeColor="text1" w:val="000000"/>
          <w:sz w:val="30"/>
          <w:szCs w:val="30"/>
        </w:rPr>
        <w:t>Отказ в предоставлении Услуги прошу:</w:t>
      </w:r>
    </w:p>
    <w:p w:rsidP="004D74A3" w:rsidR="004D74A3" w:rsidRDefault="004D74A3" w:rsidRPr="004D74A3">
      <w:pPr>
        <w:widowControl w:val="false"/>
        <w:suppressAutoHyphens/>
        <w:spacing w:after="0" w:line="240" w:lineRule="auto"/>
        <w:ind w:firstLine="709"/>
        <w:rPr>
          <w:rFonts w:cs="Times New Roman"/>
          <w:b/>
          <w:sz w:val="4"/>
          <w:szCs w:val="4"/>
        </w:rPr>
      </w:pPr>
    </w:p>
    <w:tbl>
      <w:tblPr>
        <w:tblStyle w:val="afa"/>
        <w:tblW w:type="dxa" w:w="8647"/>
        <w:tblInd w:type="dxa" w:w="81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567"/>
        <w:gridCol w:w="8080"/>
      </w:tblGrid>
      <w:tr w:rsidR="00A76EFB" w:rsidRPr="00A76EFB" w:rsidTr="00426CE0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D74A3" w:rsidR="00A76EFB" w:rsidRDefault="00A76EFB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tcBorders>
              <w:left w:color="auto" w:space="0" w:sz="4" w:val="single"/>
            </w:tcBorders>
          </w:tcPr>
          <w:p w:rsidP="004D74A3" w:rsidR="00A76EFB" w:rsidRDefault="00A76EFB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>вручить лично;</w:t>
            </w:r>
          </w:p>
        </w:tc>
      </w:tr>
      <w:tr w:rsidR="00675805" w:rsidRPr="004D74A3" w:rsidTr="00426CE0">
        <w:tc>
          <w:tcPr>
            <w:tcW w:type="dxa" w:w="567"/>
            <w:tcBorders>
              <w:top w:color="auto" w:space="0" w:sz="4" w:val="single"/>
              <w:bottom w:color="auto" w:space="0" w:sz="4" w:val="single"/>
            </w:tcBorders>
          </w:tcPr>
          <w:p w:rsidP="004D74A3" w:rsidR="00675805" w:rsidRDefault="00675805" w:rsidRPr="004D74A3">
            <w:pPr>
              <w:widowControl w:val="false"/>
              <w:suppressAutoHyphens/>
              <w:rPr>
                <w:rFonts w:cs="Times New Roman"/>
                <w:b/>
                <w:sz w:val="4"/>
                <w:szCs w:val="4"/>
              </w:rPr>
            </w:pPr>
          </w:p>
        </w:tc>
        <w:tc>
          <w:tcPr>
            <w:tcW w:type="dxa" w:w="8080"/>
          </w:tcPr>
          <w:p w:rsidP="004D74A3" w:rsidR="00675805" w:rsidRDefault="00675805" w:rsidRPr="004D74A3">
            <w:pPr>
              <w:widowControl w:val="false"/>
              <w:suppressAutoHyphens/>
              <w:rPr>
                <w:rFonts w:cs="Times New Roman"/>
                <w:color w:themeColor="text1" w:val="000000"/>
                <w:sz w:val="4"/>
                <w:szCs w:val="4"/>
              </w:rPr>
            </w:pPr>
          </w:p>
        </w:tc>
      </w:tr>
      <w:tr w:rsidR="00675805" w:rsidRPr="00A76EFB" w:rsidTr="008360C7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D74A3" w:rsidR="00675805" w:rsidRDefault="00675805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vMerge w:val="restart"/>
            <w:tcBorders>
              <w:left w:color="auto" w:space="0" w:sz="4" w:val="single"/>
            </w:tcBorders>
          </w:tcPr>
          <w:p w:rsidP="00275D7C" w:rsidR="00675805" w:rsidRDefault="00675805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представить в форме электронного документа </w:t>
            </w:r>
            <w:r>
              <w:rPr>
                <w:rFonts w:cs="Times New Roman"/>
                <w:color w:themeColor="text1" w:val="000000"/>
                <w:sz w:val="30"/>
                <w:szCs w:val="30"/>
              </w:rPr>
              <w:t>(</w:t>
            </w: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в </w:t>
            </w:r>
            <w:r>
              <w:rPr>
                <w:rFonts w:cs="Times New Roman"/>
                <w:sz w:val="30"/>
                <w:szCs w:val="30"/>
              </w:rPr>
              <w:t xml:space="preserve">случае подачи </w:t>
            </w:r>
            <w:r w:rsidR="00275D7C">
              <w:rPr>
                <w:rFonts w:cs="Times New Roman"/>
                <w:sz w:val="30"/>
                <w:szCs w:val="30"/>
              </w:rPr>
              <w:t>з</w:t>
            </w:r>
            <w:r>
              <w:rPr>
                <w:rFonts w:cs="Times New Roman"/>
                <w:sz w:val="30"/>
                <w:szCs w:val="30"/>
              </w:rPr>
              <w:t>аявления в электронной форме</w:t>
            </w:r>
            <w:r w:rsidRPr="00A76EFB">
              <w:rPr>
                <w:rFonts w:cs="Times New Roman"/>
                <w:color w:themeColor="text1" w:val="000000"/>
                <w:sz w:val="30"/>
                <w:szCs w:val="30"/>
              </w:rPr>
              <w:t xml:space="preserve"> </w:t>
            </w:r>
            <w:r>
              <w:rPr>
                <w:rFonts w:cs="Times New Roman"/>
                <w:color w:themeColor="text1" w:val="000000"/>
                <w:sz w:val="30"/>
                <w:szCs w:val="30"/>
              </w:rPr>
              <w:t>на ЕПГУ</w:t>
            </w:r>
            <w:r>
              <w:rPr>
                <w:rFonts w:cs="Times New Roman"/>
                <w:sz w:val="30"/>
                <w:szCs w:val="30"/>
              </w:rPr>
              <w:t>).</w:t>
            </w:r>
          </w:p>
        </w:tc>
      </w:tr>
      <w:tr w:rsidR="00675805" w:rsidTr="008360C7">
        <w:tc>
          <w:tcPr>
            <w:tcW w:type="dxa" w:w="567"/>
            <w:tcBorders>
              <w:top w:color="auto" w:space="0" w:sz="4" w:val="single"/>
            </w:tcBorders>
          </w:tcPr>
          <w:p w:rsidP="004D74A3" w:rsidR="00675805" w:rsidRDefault="00675805" w:rsidRPr="00A76EFB">
            <w:pPr>
              <w:widowControl w:val="false"/>
              <w:suppressAutoHyphens/>
              <w:rPr>
                <w:rFonts w:cs="Times New Roman"/>
                <w:b/>
                <w:sz w:val="30"/>
                <w:szCs w:val="30"/>
              </w:rPr>
            </w:pPr>
          </w:p>
        </w:tc>
        <w:tc>
          <w:tcPr>
            <w:tcW w:type="dxa" w:w="8080"/>
            <w:vMerge/>
            <w:tcBorders>
              <w:left w:val="nil"/>
            </w:tcBorders>
          </w:tcPr>
          <w:p w:rsidP="004D74A3" w:rsidR="00675805" w:rsidRDefault="00675805" w:rsidRPr="00A76EFB">
            <w:pPr>
              <w:widowControl w:val="false"/>
              <w:suppressAutoHyphens/>
              <w:autoSpaceDE w:val="false"/>
              <w:autoSpaceDN w:val="false"/>
              <w:adjustRightInd w:val="false"/>
              <w:jc w:val="left"/>
              <w:rPr>
                <w:rFonts w:cs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4D74A3" w:rsidR="00102709" w:rsidRDefault="00102709" w:rsidRPr="002964D1">
      <w:pPr>
        <w:widowControl w:val="false"/>
        <w:suppressAutoHyphens/>
        <w:spacing w:after="0" w:line="240" w:lineRule="auto"/>
        <w:rPr>
          <w:rFonts w:cs="Times New Roman"/>
          <w:sz w:val="22"/>
        </w:rPr>
      </w:pPr>
    </w:p>
    <w:p w:rsidP="00621107" w:rsidR="00BC2BFF" w:rsidRDefault="00B809BF">
      <w:pPr>
        <w:pStyle w:val="a3"/>
        <w:widowControl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</w:t>
      </w:r>
      <w:r w:rsidR="00BC2BFF">
        <w:rPr>
          <w:rFonts w:ascii="Times New Roman" w:cs="Times New Roman" w:hAnsi="Times New Roman"/>
          <w:sz w:val="24"/>
          <w:szCs w:val="24"/>
        </w:rPr>
        <w:t xml:space="preserve">_________         </w:t>
      </w:r>
      <w:r>
        <w:rPr>
          <w:rFonts w:ascii="Times New Roman" w:cs="Times New Roman" w:hAnsi="Times New Roman"/>
          <w:sz w:val="24"/>
          <w:szCs w:val="24"/>
        </w:rPr>
        <w:t>___</w:t>
      </w:r>
      <w:r w:rsidR="00BC2BFF">
        <w:rPr>
          <w:rFonts w:ascii="Times New Roman" w:cs="Times New Roman" w:hAnsi="Times New Roman"/>
          <w:sz w:val="24"/>
          <w:szCs w:val="24"/>
        </w:rPr>
        <w:t>____________________________________________________</w:t>
      </w:r>
    </w:p>
    <w:p w:rsidP="004D74A3" w:rsidR="00016510" w:rsidRDefault="00B809BF" w:rsidRPr="00440A08">
      <w:pPr>
        <w:pStyle w:val="a3"/>
        <w:widowControl w:val="false"/>
        <w:spacing w:line="192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</w:t>
      </w:r>
      <w:r w:rsidR="00016510" w:rsidRPr="00440A08">
        <w:rPr>
          <w:rFonts w:ascii="Times New Roman" w:cs="Times New Roman" w:hAnsi="Times New Roman"/>
          <w:sz w:val="24"/>
          <w:szCs w:val="24"/>
        </w:rPr>
        <w:t>(подпись)</w:t>
      </w:r>
      <w:r w:rsidR="00BC2BFF" w:rsidRPr="00440A08">
        <w:rPr>
          <w:rFonts w:ascii="Times New Roman" w:cs="Times New Roman" w:hAnsi="Times New Roman"/>
          <w:sz w:val="24"/>
          <w:szCs w:val="24"/>
        </w:rPr>
        <w:t xml:space="preserve">           </w:t>
      </w:r>
      <w:r w:rsidR="00BD2BD3"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  <w:r w:rsidR="004D74A3">
        <w:rPr>
          <w:rFonts w:ascii="Times New Roman" w:cs="Times New Roman" w:hAnsi="Times New Roman"/>
          <w:sz w:val="24"/>
          <w:szCs w:val="24"/>
        </w:rPr>
        <w:t xml:space="preserve">                   </w:t>
      </w:r>
      <w:r w:rsidR="00BC2BFF" w:rsidRPr="00440A08">
        <w:rPr>
          <w:rFonts w:ascii="Times New Roman" w:cs="Times New Roman" w:hAnsi="Times New Roman"/>
          <w:sz w:val="24"/>
          <w:szCs w:val="24"/>
        </w:rPr>
        <w:t>(расшифровка подписи)</w:t>
      </w:r>
    </w:p>
    <w:p w:rsidP="00E51389" w:rsidR="004D74A3" w:rsidRDefault="004D74A3">
      <w:pPr>
        <w:pStyle w:val="a3"/>
        <w:widowControl w:val="false"/>
        <w:rPr>
          <w:rFonts w:ascii="Times New Roman" w:cs="Times New Roman" w:hAnsi="Times New Roman"/>
          <w:sz w:val="30"/>
          <w:szCs w:val="30"/>
        </w:rPr>
      </w:pPr>
    </w:p>
    <w:p w:rsidP="00E51389" w:rsidR="008360C7" w:rsidRDefault="00102709" w:rsidRPr="008360C7">
      <w:pPr>
        <w:pStyle w:val="a3"/>
        <w:widowControl w:val="false"/>
        <w:rPr>
          <w:rFonts w:ascii="Times New Roman" w:cs="Times New Roman" w:hAnsi="Times New Roman"/>
          <w:sz w:val="24"/>
          <w:szCs w:val="24"/>
        </w:rPr>
      </w:pPr>
      <w:r w:rsidRPr="00FE68F9">
        <w:rPr>
          <w:rFonts w:ascii="Times New Roman" w:cs="Times New Roman" w:hAnsi="Times New Roman"/>
          <w:sz w:val="30"/>
          <w:szCs w:val="30"/>
        </w:rPr>
        <w:t>Дата</w:t>
      </w:r>
      <w:r w:rsidR="00BC2BFF">
        <w:rPr>
          <w:rFonts w:ascii="Times New Roman" w:cs="Times New Roman" w:hAnsi="Times New Roman"/>
          <w:sz w:val="24"/>
          <w:szCs w:val="24"/>
        </w:rPr>
        <w:t xml:space="preserve"> ______________</w:t>
      </w:r>
      <w:r w:rsidRPr="003237FB">
        <w:rPr>
          <w:rFonts w:ascii="Times New Roman" w:cs="Times New Roman" w:hAnsi="Times New Roman"/>
          <w:sz w:val="24"/>
          <w:szCs w:val="24"/>
        </w:rPr>
        <w:t xml:space="preserve"> </w:t>
      </w:r>
    </w:p>
    <w:p w:rsidP="00621107" w:rsidR="008360C7" w:rsidRDefault="008360C7">
      <w:pPr>
        <w:widowControl w:val="false"/>
        <w:spacing w:after="0" w:line="240" w:lineRule="auto"/>
        <w:ind w:firstLine="709"/>
        <w:rPr>
          <w:sz w:val="30"/>
          <w:szCs w:val="30"/>
        </w:rPr>
      </w:pPr>
    </w:p>
    <w:p w:rsidP="004D74A3" w:rsidR="002B5A8F" w:rsidRDefault="00B809BF" w:rsidRPr="004D74A3">
      <w:pPr>
        <w:widowControl w:val="false"/>
        <w:suppressAutoHyphens/>
        <w:spacing w:after="0" w:line="240" w:lineRule="auto"/>
        <w:ind w:firstLine="709"/>
        <w:rPr>
          <w:sz w:val="30"/>
          <w:szCs w:val="30"/>
        </w:rPr>
      </w:pPr>
      <w:r w:rsidRPr="004D74A3">
        <w:rPr>
          <w:sz w:val="30"/>
          <w:szCs w:val="30"/>
        </w:rPr>
        <w:t>При вселении в жилое</w:t>
      </w:r>
      <w:r w:rsidR="002B5A8F" w:rsidRPr="004D74A3">
        <w:rPr>
          <w:sz w:val="30"/>
          <w:szCs w:val="30"/>
        </w:rPr>
        <w:t xml:space="preserve"> помещение других членов семьи после подачи заявления  на предоставление Услуги  </w:t>
      </w:r>
      <w:r w:rsidR="0092059F" w:rsidRPr="004D74A3">
        <w:rPr>
          <w:sz w:val="30"/>
          <w:szCs w:val="30"/>
        </w:rPr>
        <w:t>обязуюсь</w:t>
      </w:r>
      <w:r w:rsidR="002B5A8F" w:rsidRPr="004D74A3">
        <w:rPr>
          <w:sz w:val="30"/>
          <w:szCs w:val="30"/>
        </w:rPr>
        <w:t xml:space="preserve"> сообщить </w:t>
      </w:r>
      <w:r w:rsidR="004D74A3">
        <w:rPr>
          <w:sz w:val="30"/>
          <w:szCs w:val="30"/>
        </w:rPr>
        <w:t xml:space="preserve">                </w:t>
      </w:r>
      <w:r w:rsidR="002B5A8F" w:rsidRPr="004D74A3">
        <w:rPr>
          <w:sz w:val="30"/>
          <w:szCs w:val="30"/>
        </w:rPr>
        <w:t>об этом в Департамент или Учреждение.</w:t>
      </w:r>
    </w:p>
    <w:p w:rsidP="004D74A3" w:rsidR="002B5A8F" w:rsidRDefault="002B4B8A" w:rsidRPr="004D74A3">
      <w:pPr>
        <w:widowControl w:val="false"/>
        <w:suppressAutoHyphens/>
        <w:spacing w:after="0" w:line="240" w:lineRule="auto"/>
        <w:ind w:firstLine="709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Извещен</w:t>
      </w:r>
      <w:proofErr w:type="spellEnd"/>
      <w:r>
        <w:rPr>
          <w:sz w:val="30"/>
          <w:szCs w:val="30"/>
        </w:rPr>
        <w:t xml:space="preserve"> (</w:t>
      </w:r>
      <w:r w:rsidR="0092059F" w:rsidRPr="004D74A3">
        <w:rPr>
          <w:sz w:val="30"/>
          <w:szCs w:val="30"/>
        </w:rPr>
        <w:t>а)</w:t>
      </w:r>
      <w:r w:rsidR="00B809BF" w:rsidRPr="004D74A3">
        <w:rPr>
          <w:sz w:val="30"/>
          <w:szCs w:val="30"/>
        </w:rPr>
        <w:t xml:space="preserve"> о том, </w:t>
      </w:r>
      <w:r w:rsidR="002B5A8F" w:rsidRPr="004D74A3">
        <w:rPr>
          <w:sz w:val="30"/>
          <w:szCs w:val="30"/>
        </w:rPr>
        <w:t>что в</w:t>
      </w:r>
      <w:r w:rsidR="0092059F" w:rsidRPr="004D74A3">
        <w:rPr>
          <w:sz w:val="30"/>
          <w:szCs w:val="30"/>
        </w:rPr>
        <w:t xml:space="preserve"> </w:t>
      </w:r>
      <w:r w:rsidR="00B809BF" w:rsidRPr="004D74A3">
        <w:rPr>
          <w:sz w:val="30"/>
          <w:szCs w:val="30"/>
        </w:rPr>
        <w:t>соответствии</w:t>
      </w:r>
      <w:r w:rsidR="002B5A8F" w:rsidRPr="004D74A3">
        <w:rPr>
          <w:sz w:val="30"/>
          <w:szCs w:val="30"/>
        </w:rPr>
        <w:t xml:space="preserve"> с </w:t>
      </w:r>
      <w:hyperlink r:id="rId17" w:history="true">
        <w:r w:rsidR="00685B92" w:rsidRPr="004D74A3">
          <w:rPr>
            <w:color w:themeColor="text1" w:val="000000"/>
            <w:sz w:val="30"/>
            <w:szCs w:val="30"/>
          </w:rPr>
          <w:t>ч</w:t>
        </w:r>
        <w:r w:rsidR="00B809BF" w:rsidRPr="004D74A3">
          <w:rPr>
            <w:color w:themeColor="text1" w:val="000000"/>
            <w:sz w:val="30"/>
            <w:szCs w:val="30"/>
          </w:rPr>
          <w:t>.</w:t>
        </w:r>
        <w:r w:rsidR="0092059F" w:rsidRPr="004D74A3">
          <w:rPr>
            <w:color w:themeColor="text1" w:val="000000"/>
            <w:sz w:val="30"/>
            <w:szCs w:val="30"/>
          </w:rPr>
          <w:t xml:space="preserve"> </w:t>
        </w:r>
        <w:r w:rsidR="002B5A8F" w:rsidRPr="004D74A3">
          <w:rPr>
            <w:color w:themeColor="text1" w:val="000000"/>
            <w:sz w:val="30"/>
            <w:szCs w:val="30"/>
          </w:rPr>
          <w:t>6 ст. 1</w:t>
        </w:r>
      </w:hyperlink>
      <w:r w:rsidR="00B809BF" w:rsidRPr="004D74A3">
        <w:rPr>
          <w:color w:themeColor="text1" w:val="000000"/>
          <w:sz w:val="30"/>
          <w:szCs w:val="30"/>
        </w:rPr>
        <w:t xml:space="preserve"> </w:t>
      </w:r>
      <w:r w:rsidR="0092059F" w:rsidRPr="004D74A3">
        <w:rPr>
          <w:sz w:val="30"/>
          <w:szCs w:val="30"/>
        </w:rPr>
        <w:t xml:space="preserve">Федерального </w:t>
      </w:r>
      <w:r w:rsidR="009313FC" w:rsidRPr="004D74A3">
        <w:rPr>
          <w:sz w:val="30"/>
          <w:szCs w:val="30"/>
        </w:rPr>
        <w:t xml:space="preserve">закона </w:t>
      </w:r>
      <w:r w:rsidR="002B5A8F" w:rsidRPr="004D74A3">
        <w:rPr>
          <w:sz w:val="30"/>
          <w:szCs w:val="30"/>
        </w:rPr>
        <w:t xml:space="preserve">от 13.07.2015 № 218-ФЗ «О государственной регистрации недвижимости» </w:t>
      </w:r>
      <w:r w:rsidR="009313FC" w:rsidRPr="004D74A3">
        <w:rPr>
          <w:sz w:val="30"/>
          <w:szCs w:val="30"/>
        </w:rPr>
        <w:t>права</w:t>
      </w:r>
      <w:r w:rsidR="002B5A8F" w:rsidRPr="004D74A3">
        <w:rPr>
          <w:sz w:val="30"/>
          <w:szCs w:val="30"/>
        </w:rPr>
        <w:t xml:space="preserve"> собственности и другие вещные права </w:t>
      </w:r>
      <w:r w:rsidR="004D74A3">
        <w:rPr>
          <w:sz w:val="30"/>
          <w:szCs w:val="30"/>
        </w:rPr>
        <w:t xml:space="preserve">                              </w:t>
      </w:r>
      <w:r w:rsidR="002B5A8F" w:rsidRPr="004D74A3">
        <w:rPr>
          <w:sz w:val="30"/>
          <w:szCs w:val="30"/>
        </w:rPr>
        <w:t>на недвижимое имущество и сделки с ним подлежат государственной регистрации.</w:t>
      </w:r>
      <w:proofErr w:type="gramEnd"/>
    </w:p>
    <w:p w:rsidP="004D74A3" w:rsidR="002B5A8F" w:rsidRDefault="002B4B8A" w:rsidRPr="004D74A3">
      <w:pPr>
        <w:widowControl w:val="false"/>
        <w:suppressAutoHyphens/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Поставлен (</w:t>
      </w:r>
      <w:r w:rsidR="0092059F" w:rsidRPr="004D74A3">
        <w:rPr>
          <w:sz w:val="30"/>
          <w:szCs w:val="30"/>
        </w:rPr>
        <w:t>а) в известность</w:t>
      </w:r>
      <w:r w:rsidR="00B809BF" w:rsidRPr="004D74A3">
        <w:rPr>
          <w:sz w:val="30"/>
          <w:szCs w:val="30"/>
        </w:rPr>
        <w:t xml:space="preserve">, что в соответствии </w:t>
      </w:r>
      <w:r w:rsidR="002B5A8F" w:rsidRPr="004D74A3">
        <w:rPr>
          <w:color w:themeColor="text1" w:val="000000"/>
          <w:sz w:val="30"/>
          <w:szCs w:val="30"/>
        </w:rPr>
        <w:t xml:space="preserve">с </w:t>
      </w:r>
      <w:hyperlink r:id="rId18" w:history="true">
        <w:r w:rsidR="00685B92" w:rsidRPr="004D74A3">
          <w:rPr>
            <w:color w:themeColor="text1" w:val="000000"/>
            <w:sz w:val="30"/>
            <w:szCs w:val="30"/>
          </w:rPr>
          <w:t>ч</w:t>
        </w:r>
        <w:r w:rsidR="002B5A8F" w:rsidRPr="004D74A3">
          <w:rPr>
            <w:color w:themeColor="text1" w:val="000000"/>
            <w:sz w:val="30"/>
            <w:szCs w:val="30"/>
          </w:rPr>
          <w:t>. 2 ст. 19</w:t>
        </w:r>
      </w:hyperlink>
      <w:r w:rsidR="002B5A8F" w:rsidRPr="004D74A3">
        <w:rPr>
          <w:color w:themeColor="text1" w:val="000000"/>
          <w:sz w:val="30"/>
          <w:szCs w:val="30"/>
        </w:rPr>
        <w:t xml:space="preserve"> Фе</w:t>
      </w:r>
      <w:r w:rsidR="00B809BF" w:rsidRPr="004D74A3">
        <w:rPr>
          <w:color w:themeColor="text1" w:val="000000"/>
          <w:sz w:val="30"/>
          <w:szCs w:val="30"/>
        </w:rPr>
        <w:t>дерального закона</w:t>
      </w:r>
      <w:r w:rsidR="002B5A8F" w:rsidRPr="004D74A3">
        <w:rPr>
          <w:color w:themeColor="text1" w:val="000000"/>
          <w:sz w:val="30"/>
          <w:szCs w:val="30"/>
        </w:rPr>
        <w:t xml:space="preserve"> от 13.07.2</w:t>
      </w:r>
      <w:r w:rsidR="0092059F" w:rsidRPr="004D74A3">
        <w:rPr>
          <w:color w:themeColor="text1" w:val="000000"/>
          <w:sz w:val="30"/>
          <w:szCs w:val="30"/>
        </w:rPr>
        <w:t xml:space="preserve">015 № 218-ФЗ </w:t>
      </w:r>
      <w:r w:rsidR="002B5A8F" w:rsidRPr="004D74A3">
        <w:rPr>
          <w:sz w:val="30"/>
          <w:szCs w:val="30"/>
        </w:rPr>
        <w:t>«О государственной регистрации недвижимости»</w:t>
      </w:r>
      <w:r w:rsidR="00B809BF" w:rsidRPr="004D74A3">
        <w:rPr>
          <w:sz w:val="30"/>
          <w:szCs w:val="30"/>
        </w:rPr>
        <w:t xml:space="preserve"> </w:t>
      </w:r>
      <w:r w:rsidR="002B5A8F" w:rsidRPr="004D74A3">
        <w:rPr>
          <w:sz w:val="30"/>
          <w:szCs w:val="30"/>
        </w:rPr>
        <w:t xml:space="preserve">орган местного </w:t>
      </w:r>
      <w:proofErr w:type="gramStart"/>
      <w:r w:rsidR="002B5A8F" w:rsidRPr="004D74A3">
        <w:rPr>
          <w:sz w:val="30"/>
          <w:szCs w:val="30"/>
        </w:rPr>
        <w:t>самоуправления</w:t>
      </w:r>
      <w:proofErr w:type="gramEnd"/>
      <w:r w:rsidR="002B5A8F" w:rsidRPr="004D74A3">
        <w:rPr>
          <w:sz w:val="30"/>
          <w:szCs w:val="30"/>
        </w:rPr>
        <w:t xml:space="preserve"> в случае если право на объект </w:t>
      </w:r>
      <w:r w:rsidR="00B809BF" w:rsidRPr="004D74A3">
        <w:rPr>
          <w:sz w:val="30"/>
          <w:szCs w:val="30"/>
        </w:rPr>
        <w:t>недвижимости возникает на основании</w:t>
      </w:r>
      <w:r w:rsidR="002B5A8F" w:rsidRPr="004D74A3">
        <w:rPr>
          <w:sz w:val="30"/>
          <w:szCs w:val="30"/>
        </w:rPr>
        <w:t xml:space="preserve"> </w:t>
      </w:r>
      <w:r w:rsidR="00B809BF" w:rsidRPr="004D74A3">
        <w:rPr>
          <w:sz w:val="30"/>
          <w:szCs w:val="30"/>
        </w:rPr>
        <w:t xml:space="preserve">сделки </w:t>
      </w:r>
      <w:r w:rsidR="004D74A3">
        <w:rPr>
          <w:sz w:val="30"/>
          <w:szCs w:val="30"/>
        </w:rPr>
        <w:t xml:space="preserve">             </w:t>
      </w:r>
      <w:r w:rsidR="00B809BF" w:rsidRPr="004D74A3">
        <w:rPr>
          <w:sz w:val="30"/>
          <w:szCs w:val="30"/>
        </w:rPr>
        <w:t>с</w:t>
      </w:r>
      <w:r w:rsidR="002B5A8F" w:rsidRPr="004D74A3">
        <w:rPr>
          <w:sz w:val="30"/>
          <w:szCs w:val="30"/>
        </w:rPr>
        <w:t xml:space="preserve"> ор</w:t>
      </w:r>
      <w:r w:rsidR="00B809BF" w:rsidRPr="004D74A3">
        <w:rPr>
          <w:sz w:val="30"/>
          <w:szCs w:val="30"/>
        </w:rPr>
        <w:t>ганом</w:t>
      </w:r>
      <w:r w:rsidR="002B5A8F" w:rsidRPr="004D74A3">
        <w:rPr>
          <w:sz w:val="30"/>
          <w:szCs w:val="30"/>
        </w:rPr>
        <w:t xml:space="preserve"> местного самоуправления, в срок не позднее </w:t>
      </w:r>
      <w:r w:rsidR="00675805" w:rsidRPr="004D74A3">
        <w:rPr>
          <w:sz w:val="30"/>
          <w:szCs w:val="30"/>
        </w:rPr>
        <w:t>пяти</w:t>
      </w:r>
      <w:r w:rsidR="002B5A8F" w:rsidRPr="004D74A3">
        <w:rPr>
          <w:sz w:val="30"/>
          <w:szCs w:val="30"/>
        </w:rPr>
        <w:t xml:space="preserve"> рабочих дней с даты совершения такой </w:t>
      </w:r>
      <w:r w:rsidR="00B809BF" w:rsidRPr="004D74A3">
        <w:rPr>
          <w:sz w:val="30"/>
          <w:szCs w:val="30"/>
        </w:rPr>
        <w:t xml:space="preserve">сделки </w:t>
      </w:r>
      <w:r w:rsidR="002B5A8F" w:rsidRPr="004D74A3">
        <w:rPr>
          <w:sz w:val="30"/>
          <w:szCs w:val="30"/>
        </w:rPr>
        <w:t>о</w:t>
      </w:r>
      <w:r w:rsidR="00B809BF" w:rsidRPr="004D74A3">
        <w:rPr>
          <w:sz w:val="30"/>
          <w:szCs w:val="30"/>
        </w:rPr>
        <w:t xml:space="preserve">бязан направить в орган </w:t>
      </w:r>
      <w:r w:rsidR="002B5A8F" w:rsidRPr="004D74A3">
        <w:rPr>
          <w:sz w:val="30"/>
          <w:szCs w:val="30"/>
        </w:rPr>
        <w:t>регистра</w:t>
      </w:r>
      <w:r w:rsidR="00426CE0" w:rsidRPr="004D74A3">
        <w:rPr>
          <w:sz w:val="30"/>
          <w:szCs w:val="30"/>
        </w:rPr>
        <w:t xml:space="preserve">ции </w:t>
      </w:r>
      <w:r w:rsidR="00B809BF" w:rsidRPr="004D74A3">
        <w:rPr>
          <w:sz w:val="30"/>
          <w:szCs w:val="30"/>
        </w:rPr>
        <w:t xml:space="preserve">прав заявление </w:t>
      </w:r>
      <w:r w:rsidR="002B5A8F" w:rsidRPr="004D74A3">
        <w:rPr>
          <w:sz w:val="30"/>
          <w:szCs w:val="30"/>
        </w:rPr>
        <w:t xml:space="preserve">о государственной регистрации прав </w:t>
      </w:r>
      <w:r w:rsidR="004D74A3">
        <w:rPr>
          <w:sz w:val="30"/>
          <w:szCs w:val="30"/>
        </w:rPr>
        <w:t xml:space="preserve">                     </w:t>
      </w:r>
      <w:r w:rsidR="002B5A8F" w:rsidRPr="004D74A3">
        <w:rPr>
          <w:sz w:val="30"/>
          <w:szCs w:val="30"/>
        </w:rPr>
        <w:t>и прилагаемые к нему документы в отношении соответствующего объекта недвижимости.</w:t>
      </w:r>
    </w:p>
    <w:p w:rsidP="004D74A3" w:rsidR="00A76BE9" w:rsidRDefault="0092059F" w:rsidRPr="004D74A3">
      <w:pPr>
        <w:widowControl w:val="false"/>
        <w:suppressAutoHyphens/>
        <w:spacing w:after="0" w:line="240" w:lineRule="auto"/>
        <w:ind w:firstLine="709"/>
        <w:rPr>
          <w:sz w:val="30"/>
          <w:szCs w:val="30"/>
        </w:rPr>
      </w:pPr>
      <w:proofErr w:type="gramStart"/>
      <w:r w:rsidRPr="004D74A3">
        <w:rPr>
          <w:sz w:val="30"/>
          <w:szCs w:val="30"/>
        </w:rPr>
        <w:t>Согласен (а)</w:t>
      </w:r>
      <w:r w:rsidR="002B5A8F" w:rsidRPr="004D74A3">
        <w:rPr>
          <w:sz w:val="30"/>
          <w:szCs w:val="30"/>
        </w:rPr>
        <w:t xml:space="preserve"> на направление  Департаментом дог</w:t>
      </w:r>
      <w:r w:rsidR="00A76BE9" w:rsidRPr="004D74A3">
        <w:rPr>
          <w:sz w:val="30"/>
          <w:szCs w:val="30"/>
        </w:rPr>
        <w:t xml:space="preserve">овора передачи жилого </w:t>
      </w:r>
      <w:r w:rsidR="002B5A8F" w:rsidRPr="004D74A3">
        <w:rPr>
          <w:sz w:val="30"/>
          <w:szCs w:val="30"/>
        </w:rPr>
        <w:t xml:space="preserve">помещения в собственность </w:t>
      </w:r>
      <w:r w:rsidR="00A76BE9" w:rsidRPr="004D74A3">
        <w:rPr>
          <w:sz w:val="30"/>
          <w:szCs w:val="30"/>
        </w:rPr>
        <w:t>граждан в о</w:t>
      </w:r>
      <w:r w:rsidR="00B809BF" w:rsidRPr="004D74A3">
        <w:rPr>
          <w:sz w:val="30"/>
          <w:szCs w:val="30"/>
        </w:rPr>
        <w:t xml:space="preserve">рган </w:t>
      </w:r>
      <w:proofErr w:type="spellStart"/>
      <w:r w:rsidR="00B809BF" w:rsidRPr="004D74A3">
        <w:rPr>
          <w:sz w:val="30"/>
          <w:szCs w:val="30"/>
        </w:rPr>
        <w:t>Росреестра</w:t>
      </w:r>
      <w:proofErr w:type="spellEnd"/>
      <w:r w:rsidR="00B809BF" w:rsidRPr="004D74A3">
        <w:rPr>
          <w:sz w:val="30"/>
          <w:szCs w:val="30"/>
        </w:rPr>
        <w:t xml:space="preserve"> </w:t>
      </w:r>
      <w:r w:rsidR="004D74A3">
        <w:rPr>
          <w:sz w:val="30"/>
          <w:szCs w:val="30"/>
        </w:rPr>
        <w:t xml:space="preserve">                    </w:t>
      </w:r>
      <w:r w:rsidR="00B809BF" w:rsidRPr="004D74A3">
        <w:rPr>
          <w:sz w:val="30"/>
          <w:szCs w:val="30"/>
        </w:rPr>
        <w:t>по Красноярскому краю</w:t>
      </w:r>
      <w:r w:rsidR="002B5A8F" w:rsidRPr="004D74A3">
        <w:rPr>
          <w:sz w:val="30"/>
          <w:szCs w:val="30"/>
        </w:rPr>
        <w:t xml:space="preserve"> </w:t>
      </w:r>
      <w:r w:rsidR="00B809BF" w:rsidRPr="004D74A3">
        <w:rPr>
          <w:sz w:val="30"/>
          <w:szCs w:val="30"/>
        </w:rPr>
        <w:t xml:space="preserve">для </w:t>
      </w:r>
      <w:r w:rsidR="00A76BE9" w:rsidRPr="004D74A3">
        <w:rPr>
          <w:sz w:val="30"/>
          <w:szCs w:val="30"/>
        </w:rPr>
        <w:t xml:space="preserve">регистрации прав на объект недвижимого </w:t>
      </w:r>
      <w:r w:rsidR="002B5A8F" w:rsidRPr="004D74A3">
        <w:rPr>
          <w:sz w:val="30"/>
          <w:szCs w:val="30"/>
        </w:rPr>
        <w:t>имущества</w:t>
      </w:r>
      <w:r w:rsidR="00A76BE9" w:rsidRPr="004D74A3">
        <w:rPr>
          <w:sz w:val="30"/>
          <w:szCs w:val="30"/>
        </w:rPr>
        <w:t>.</w:t>
      </w:r>
      <w:proofErr w:type="gramEnd"/>
    </w:p>
    <w:p w:rsidP="00621107" w:rsidR="00914E6A" w:rsidRDefault="00914E6A" w:rsidRPr="004D74A3">
      <w:pPr>
        <w:widowControl w:val="false"/>
        <w:spacing w:after="0" w:line="240" w:lineRule="auto"/>
        <w:rPr>
          <w:sz w:val="30"/>
          <w:szCs w:val="30"/>
        </w:rPr>
      </w:pPr>
    </w:p>
    <w:p w:rsidP="00621107" w:rsidR="00B809BF" w:rsidRDefault="00B809BF">
      <w:pPr>
        <w:pStyle w:val="a3"/>
        <w:widowControl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         _______________________________________________________</w:t>
      </w:r>
    </w:p>
    <w:p w:rsidP="004D74A3" w:rsidR="00B809BF" w:rsidRDefault="00B809BF" w:rsidRPr="00440A08">
      <w:pPr>
        <w:pStyle w:val="a3"/>
        <w:widowControl w:val="false"/>
        <w:spacing w:line="192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</w:t>
      </w:r>
      <w:r w:rsidR="004D74A3">
        <w:rPr>
          <w:rFonts w:ascii="Times New Roman" w:cs="Times New Roman" w:hAnsi="Times New Roman"/>
          <w:sz w:val="24"/>
          <w:szCs w:val="24"/>
        </w:rPr>
        <w:t xml:space="preserve"> </w:t>
      </w:r>
      <w:r w:rsidRPr="00440A08">
        <w:rPr>
          <w:rFonts w:ascii="Times New Roman" w:cs="Times New Roman" w:hAnsi="Times New Roman"/>
          <w:sz w:val="24"/>
          <w:szCs w:val="24"/>
        </w:rPr>
        <w:t xml:space="preserve">(подпись)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 w:rsidR="004D74A3">
        <w:rPr>
          <w:rFonts w:ascii="Times New Roman" w:cs="Times New Roman" w:hAnsi="Times New Roman"/>
          <w:sz w:val="24"/>
          <w:szCs w:val="24"/>
        </w:rPr>
        <w:t xml:space="preserve">                     </w:t>
      </w:r>
      <w:r w:rsidRPr="00440A08">
        <w:rPr>
          <w:rFonts w:ascii="Times New Roman" w:cs="Times New Roman" w:hAnsi="Times New Roman"/>
          <w:sz w:val="24"/>
          <w:szCs w:val="24"/>
        </w:rPr>
        <w:t>(расшифровка подписи)</w:t>
      </w:r>
    </w:p>
    <w:p w:rsidP="00621107" w:rsidR="00B809BF" w:rsidRDefault="00B809BF" w:rsidRPr="004D74A3">
      <w:pPr>
        <w:pStyle w:val="a3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</w:p>
    <w:p w:rsidP="00675805" w:rsidR="00914E6A" w:rsidRDefault="00914E6A" w:rsidRPr="00FE68F9">
      <w:pPr>
        <w:pStyle w:val="a3"/>
        <w:widowControl w:val="false"/>
        <w:rPr>
          <w:rFonts w:ascii="Times New Roman" w:cs="Times New Roman" w:hAnsi="Times New Roman"/>
          <w:sz w:val="30"/>
          <w:szCs w:val="30"/>
        </w:rPr>
      </w:pPr>
      <w:r w:rsidRPr="00FE68F9">
        <w:rPr>
          <w:rFonts w:ascii="Times New Roman" w:cs="Times New Roman" w:hAnsi="Times New Roman"/>
          <w:sz w:val="30"/>
          <w:szCs w:val="30"/>
        </w:rPr>
        <w:t>Дата</w:t>
      </w:r>
      <w:r w:rsidR="004D74A3">
        <w:rPr>
          <w:rFonts w:ascii="Times New Roman" w:cs="Times New Roman" w:hAnsi="Times New Roman"/>
          <w:sz w:val="30"/>
          <w:szCs w:val="30"/>
        </w:rPr>
        <w:t xml:space="preserve"> </w:t>
      </w:r>
      <w:r w:rsidRPr="00FE68F9">
        <w:rPr>
          <w:rFonts w:ascii="Times New Roman" w:cs="Times New Roman" w:hAnsi="Times New Roman"/>
          <w:sz w:val="30"/>
          <w:szCs w:val="30"/>
        </w:rPr>
        <w:t>___________________</w:t>
      </w:r>
    </w:p>
    <w:p w:rsidP="00621107" w:rsidR="002B5A8F" w:rsidRDefault="002B5A8F" w:rsidRPr="004D74A3">
      <w:pPr>
        <w:pStyle w:val="a3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</w:p>
    <w:p w:rsidP="00621107" w:rsidR="00102709" w:rsidRDefault="00EE5643" w:rsidRPr="00FE68F9">
      <w:pPr>
        <w:pStyle w:val="a3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FE68F9">
        <w:rPr>
          <w:rFonts w:ascii="Times New Roman" w:cs="Times New Roman" w:hAnsi="Times New Roman"/>
          <w:sz w:val="30"/>
          <w:szCs w:val="30"/>
        </w:rPr>
        <w:t>З</w:t>
      </w:r>
      <w:r w:rsidR="00F54F10" w:rsidRPr="00FE68F9">
        <w:rPr>
          <w:rFonts w:ascii="Times New Roman" w:cs="Times New Roman" w:hAnsi="Times New Roman"/>
          <w:sz w:val="30"/>
          <w:szCs w:val="30"/>
        </w:rPr>
        <w:t>аявление</w:t>
      </w:r>
      <w:r w:rsidR="00102709" w:rsidRPr="00FE68F9">
        <w:rPr>
          <w:rFonts w:ascii="Times New Roman" w:cs="Times New Roman" w:hAnsi="Times New Roman"/>
          <w:sz w:val="30"/>
          <w:szCs w:val="30"/>
        </w:rPr>
        <w:t xml:space="preserve"> принят</w:t>
      </w:r>
      <w:r w:rsidR="00F54F10" w:rsidRPr="00FE68F9">
        <w:rPr>
          <w:rFonts w:ascii="Times New Roman" w:cs="Times New Roman" w:hAnsi="Times New Roman"/>
          <w:sz w:val="30"/>
          <w:szCs w:val="30"/>
        </w:rPr>
        <w:t>о</w:t>
      </w:r>
      <w:r w:rsidR="00102709" w:rsidRPr="00FE68F9">
        <w:rPr>
          <w:rFonts w:ascii="Times New Roman" w:cs="Times New Roman" w:hAnsi="Times New Roman"/>
          <w:sz w:val="30"/>
          <w:szCs w:val="30"/>
        </w:rPr>
        <w:t>:</w:t>
      </w:r>
    </w:p>
    <w:p w:rsidP="00621107" w:rsidR="00EE5643" w:rsidRDefault="00EE5643" w:rsidRPr="00FE68F9">
      <w:pPr>
        <w:pStyle w:val="a3"/>
        <w:widowControl w:val="false"/>
        <w:rPr>
          <w:rFonts w:ascii="Times New Roman" w:cs="Times New Roman" w:hAnsi="Times New Roman"/>
          <w:sz w:val="30"/>
          <w:szCs w:val="30"/>
        </w:rPr>
      </w:pPr>
      <w:r w:rsidRPr="00FE68F9">
        <w:rPr>
          <w:rFonts w:ascii="Times New Roman" w:cs="Times New Roman" w:hAnsi="Times New Roman"/>
          <w:sz w:val="30"/>
          <w:szCs w:val="30"/>
        </w:rPr>
        <w:t>_________________________</w:t>
      </w:r>
      <w:r w:rsidR="00FE68F9">
        <w:rPr>
          <w:rFonts w:ascii="Times New Roman" w:cs="Times New Roman" w:hAnsi="Times New Roman"/>
          <w:sz w:val="30"/>
          <w:szCs w:val="30"/>
        </w:rPr>
        <w:t>_______________________________</w:t>
      </w:r>
      <w:r w:rsidR="00B809BF">
        <w:rPr>
          <w:rFonts w:ascii="Times New Roman" w:cs="Times New Roman" w:hAnsi="Times New Roman"/>
          <w:sz w:val="30"/>
          <w:szCs w:val="30"/>
        </w:rPr>
        <w:t>_____</w:t>
      </w:r>
      <w:r w:rsidR="00FE68F9">
        <w:rPr>
          <w:rFonts w:ascii="Times New Roman" w:cs="Times New Roman" w:hAnsi="Times New Roman"/>
          <w:sz w:val="30"/>
          <w:szCs w:val="30"/>
        </w:rPr>
        <w:t>_</w:t>
      </w:r>
    </w:p>
    <w:p w:rsidP="004D74A3" w:rsidR="00102709" w:rsidRDefault="00EE5643" w:rsidRPr="00440A08">
      <w:pPr>
        <w:pStyle w:val="a3"/>
        <w:widowControl w:val="false"/>
        <w:spacing w:line="192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440A08">
        <w:rPr>
          <w:rFonts w:ascii="Times New Roman" w:cs="Times New Roman" w:hAnsi="Times New Roman"/>
          <w:sz w:val="24"/>
          <w:szCs w:val="24"/>
        </w:rPr>
        <w:t>(</w:t>
      </w:r>
      <w:r w:rsidR="00102709" w:rsidRPr="00440A08">
        <w:rPr>
          <w:rFonts w:ascii="Times New Roman" w:cs="Times New Roman" w:hAnsi="Times New Roman"/>
          <w:sz w:val="24"/>
          <w:szCs w:val="24"/>
        </w:rPr>
        <w:t>Ф.И.О. должностного лица (работника), уполномоченного на</w:t>
      </w:r>
      <w:r w:rsidR="00B809BF">
        <w:rPr>
          <w:rFonts w:ascii="Times New Roman" w:cs="Times New Roman" w:hAnsi="Times New Roman"/>
          <w:sz w:val="24"/>
          <w:szCs w:val="24"/>
        </w:rPr>
        <w:t xml:space="preserve"> </w:t>
      </w:r>
      <w:proofErr w:type="spellStart"/>
      <w:r w:rsidR="00102709" w:rsidRPr="00440A08">
        <w:rPr>
          <w:rFonts w:ascii="Times New Roman" w:cs="Times New Roman" w:hAnsi="Times New Roman"/>
          <w:sz w:val="24"/>
          <w:szCs w:val="24"/>
        </w:rPr>
        <w:t>прием</w:t>
      </w:r>
      <w:proofErr w:type="spellEnd"/>
      <w:r w:rsidR="00102709" w:rsidRPr="00440A08">
        <w:rPr>
          <w:rFonts w:ascii="Times New Roman" w:cs="Times New Roman" w:hAnsi="Times New Roman"/>
          <w:sz w:val="24"/>
          <w:szCs w:val="24"/>
        </w:rPr>
        <w:t xml:space="preserve"> </w:t>
      </w:r>
      <w:r w:rsidR="00F54F10" w:rsidRPr="00440A08">
        <w:rPr>
          <w:rFonts w:ascii="Times New Roman" w:cs="Times New Roman" w:hAnsi="Times New Roman"/>
          <w:sz w:val="24"/>
          <w:szCs w:val="24"/>
        </w:rPr>
        <w:t>заявления</w:t>
      </w:r>
      <w:r w:rsidRPr="00440A08">
        <w:rPr>
          <w:rFonts w:ascii="Times New Roman" w:cs="Times New Roman" w:hAnsi="Times New Roman"/>
          <w:sz w:val="24"/>
          <w:szCs w:val="24"/>
        </w:rPr>
        <w:t>)</w:t>
      </w:r>
    </w:p>
    <w:p w:rsidP="00621107" w:rsidR="009313FC" w:rsidRDefault="009313FC" w:rsidRPr="004D74A3">
      <w:pPr>
        <w:widowControl w:val="false"/>
        <w:spacing w:after="0" w:line="240" w:lineRule="auto"/>
        <w:rPr>
          <w:sz w:val="30"/>
          <w:szCs w:val="30"/>
        </w:rPr>
      </w:pPr>
    </w:p>
    <w:p w:rsidP="00621107" w:rsidR="009313FC" w:rsidRDefault="009313FC">
      <w:pPr>
        <w:pStyle w:val="a3"/>
        <w:widowControl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         _______________________________________________________</w:t>
      </w:r>
    </w:p>
    <w:p w:rsidP="004D74A3" w:rsidR="009313FC" w:rsidRDefault="009313FC" w:rsidRPr="00440A08">
      <w:pPr>
        <w:pStyle w:val="a3"/>
        <w:widowControl w:val="false"/>
        <w:spacing w:line="192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</w:t>
      </w:r>
      <w:r w:rsidRPr="00440A08">
        <w:rPr>
          <w:rFonts w:ascii="Times New Roman" w:cs="Times New Roman" w:hAnsi="Times New Roman"/>
          <w:sz w:val="24"/>
          <w:szCs w:val="24"/>
        </w:rPr>
        <w:t xml:space="preserve">(подпись)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</w:t>
      </w:r>
      <w:r w:rsidR="004D74A3">
        <w:rPr>
          <w:rFonts w:ascii="Times New Roman" w:cs="Times New Roman" w:hAnsi="Times New Roman"/>
          <w:sz w:val="24"/>
          <w:szCs w:val="24"/>
        </w:rPr>
        <w:t xml:space="preserve">      </w:t>
      </w:r>
      <w:r w:rsidRPr="00440A08">
        <w:rPr>
          <w:rFonts w:ascii="Times New Roman" w:cs="Times New Roman" w:hAnsi="Times New Roman"/>
          <w:sz w:val="24"/>
          <w:szCs w:val="24"/>
        </w:rPr>
        <w:t>(расшифровка подписи)</w:t>
      </w:r>
    </w:p>
    <w:p w:rsidP="00621107" w:rsidR="009313FC" w:rsidRDefault="009313FC" w:rsidRPr="004D74A3">
      <w:pPr>
        <w:pStyle w:val="a3"/>
        <w:widowControl w:val="false"/>
        <w:rPr>
          <w:rFonts w:ascii="Times New Roman" w:cs="Times New Roman" w:hAnsi="Times New Roman"/>
          <w:sz w:val="30"/>
          <w:szCs w:val="30"/>
        </w:rPr>
      </w:pPr>
    </w:p>
    <w:p w:rsidP="00D65F2A" w:rsidR="00445AA9" w:rsidRDefault="00102709" w:rsidRPr="00D65F2A">
      <w:pPr>
        <w:pStyle w:val="a3"/>
        <w:widowControl w:val="false"/>
        <w:rPr>
          <w:rFonts w:ascii="Times New Roman" w:cs="Times New Roman" w:hAnsi="Times New Roman"/>
          <w:sz w:val="30"/>
          <w:szCs w:val="30"/>
        </w:rPr>
      </w:pPr>
      <w:r w:rsidRPr="00FE68F9">
        <w:rPr>
          <w:rFonts w:ascii="Times New Roman" w:cs="Times New Roman" w:hAnsi="Times New Roman"/>
          <w:sz w:val="30"/>
          <w:szCs w:val="30"/>
        </w:rPr>
        <w:t>Дата</w:t>
      </w:r>
      <w:r w:rsidR="00EE5643" w:rsidRPr="00FE68F9">
        <w:rPr>
          <w:rFonts w:ascii="Times New Roman" w:cs="Times New Roman" w:hAnsi="Times New Roman"/>
          <w:sz w:val="30"/>
          <w:szCs w:val="30"/>
        </w:rPr>
        <w:t>_____________________</w:t>
      </w:r>
      <w:r w:rsidR="00D65F2A" w:rsidRPr="00D65F2A">
        <w:rPr>
          <w:rFonts w:ascii="Times New Roman" w:cs="Times New Roman" w:hAnsi="Times New Roman"/>
          <w:sz w:val="30"/>
          <w:szCs w:val="30"/>
        </w:rPr>
        <w:t>»</w:t>
      </w:r>
    </w:p>
    <w:p w:rsidP="00445AA9" w:rsidR="00445AA9" w:rsidRDefault="00445AA9" w:rsidRPr="00445AA9"/>
    <w:p w:rsidP="00445AA9" w:rsidR="00445AA9" w:rsidRDefault="00445AA9">
      <w:pPr>
        <w:widowControl w:val="false"/>
        <w:spacing w:line="192" w:lineRule="auto"/>
        <w:ind w:firstLine="4820"/>
        <w:rPr>
          <w:sz w:val="30"/>
          <w:szCs w:val="30"/>
        </w:rPr>
      </w:pPr>
    </w:p>
    <w:sectPr w:rsidR="00445AA9" w:rsidSect="009776E2">
      <w:headerReference r:id="rId19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E41A1" w:rsidP="00132A4B" w:rsidRDefault="003E41A1">
      <w:pPr>
        <w:spacing w:after="0" w:line="240" w:lineRule="auto"/>
      </w:pPr>
      <w:r>
        <w:separator/>
      </w:r>
    </w:p>
  </w:endnote>
  <w:endnote w:type="continuationSeparator" w:id="0">
    <w:p w:rsidR="003E41A1" w:rsidP="00132A4B" w:rsidRDefault="003E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E41A1" w:rsidP="00132A4B" w:rsidRDefault="003E41A1">
      <w:pPr>
        <w:spacing w:after="0" w:line="240" w:lineRule="auto"/>
      </w:pPr>
      <w:r>
        <w:separator/>
      </w:r>
    </w:p>
  </w:footnote>
  <w:footnote w:type="continuationSeparator" w:id="0">
    <w:p w:rsidR="003E41A1" w:rsidP="00132A4B" w:rsidRDefault="003E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45430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04087" w:rsidR="00D324BA" w:rsidP="00704087" w:rsidRDefault="00D324BA">
        <w:pPr>
          <w:pStyle w:val="af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40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40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40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13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040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8.85pt;height:14.25pt;visibility:visible;mso-wrap-style:square" o:bullet="t">
        <v:imagedata r:id="rId1" o:title=""/>
      </v:shape>
    </w:pict>
  </w:numPicBullet>
  <w:abstractNum w:abstractNumId="0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8410BE"/>
    <w:multiLevelType w:val="hybridMultilevel"/>
    <w:tmpl w:val="D61C6D56"/>
    <w:lvl w:ilvl="0" w:tplc="14F8C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6F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782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584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82D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580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29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2D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22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CD"/>
    <w:rsid w:val="000006A4"/>
    <w:rsid w:val="000009FA"/>
    <w:rsid w:val="0000286E"/>
    <w:rsid w:val="000077F7"/>
    <w:rsid w:val="000129E2"/>
    <w:rsid w:val="00016510"/>
    <w:rsid w:val="00021F07"/>
    <w:rsid w:val="00031B4B"/>
    <w:rsid w:val="00032309"/>
    <w:rsid w:val="000356F4"/>
    <w:rsid w:val="000431F5"/>
    <w:rsid w:val="00046F8A"/>
    <w:rsid w:val="000502AD"/>
    <w:rsid w:val="000504D2"/>
    <w:rsid w:val="000510AB"/>
    <w:rsid w:val="000532BC"/>
    <w:rsid w:val="00057FFD"/>
    <w:rsid w:val="000623D2"/>
    <w:rsid w:val="00063E49"/>
    <w:rsid w:val="00066A62"/>
    <w:rsid w:val="000743D0"/>
    <w:rsid w:val="00086BFD"/>
    <w:rsid w:val="00097953"/>
    <w:rsid w:val="00097D2B"/>
    <w:rsid w:val="000A1700"/>
    <w:rsid w:val="000B20B6"/>
    <w:rsid w:val="000B5F37"/>
    <w:rsid w:val="000B6D6C"/>
    <w:rsid w:val="000C1F31"/>
    <w:rsid w:val="000C2A1F"/>
    <w:rsid w:val="000C3688"/>
    <w:rsid w:val="000C47E3"/>
    <w:rsid w:val="000C5453"/>
    <w:rsid w:val="000C5DC1"/>
    <w:rsid w:val="000E00FB"/>
    <w:rsid w:val="000E2A02"/>
    <w:rsid w:val="000E7708"/>
    <w:rsid w:val="000F231C"/>
    <w:rsid w:val="000F51F4"/>
    <w:rsid w:val="00102709"/>
    <w:rsid w:val="001028DB"/>
    <w:rsid w:val="0010305C"/>
    <w:rsid w:val="00104815"/>
    <w:rsid w:val="00105CB8"/>
    <w:rsid w:val="00110FCD"/>
    <w:rsid w:val="00114F7B"/>
    <w:rsid w:val="00126131"/>
    <w:rsid w:val="0012718B"/>
    <w:rsid w:val="00130ECD"/>
    <w:rsid w:val="00131D3E"/>
    <w:rsid w:val="00132A4B"/>
    <w:rsid w:val="00140264"/>
    <w:rsid w:val="001428C0"/>
    <w:rsid w:val="0014354C"/>
    <w:rsid w:val="00145E9E"/>
    <w:rsid w:val="00150459"/>
    <w:rsid w:val="00152A50"/>
    <w:rsid w:val="001538A2"/>
    <w:rsid w:val="00154061"/>
    <w:rsid w:val="00154EEB"/>
    <w:rsid w:val="00155AFD"/>
    <w:rsid w:val="0015771D"/>
    <w:rsid w:val="001637EE"/>
    <w:rsid w:val="00163CFB"/>
    <w:rsid w:val="001748DC"/>
    <w:rsid w:val="00180774"/>
    <w:rsid w:val="001814EC"/>
    <w:rsid w:val="00183B3F"/>
    <w:rsid w:val="001962E7"/>
    <w:rsid w:val="001970AF"/>
    <w:rsid w:val="001A0CAF"/>
    <w:rsid w:val="001A35FD"/>
    <w:rsid w:val="001B1F5C"/>
    <w:rsid w:val="001B7FBB"/>
    <w:rsid w:val="001C5459"/>
    <w:rsid w:val="001C7391"/>
    <w:rsid w:val="001D561C"/>
    <w:rsid w:val="001D7E18"/>
    <w:rsid w:val="001E2B94"/>
    <w:rsid w:val="001E3E07"/>
    <w:rsid w:val="001E46AB"/>
    <w:rsid w:val="001F06A0"/>
    <w:rsid w:val="001F245E"/>
    <w:rsid w:val="001F2D25"/>
    <w:rsid w:val="002003A9"/>
    <w:rsid w:val="00206E51"/>
    <w:rsid w:val="00207344"/>
    <w:rsid w:val="00211E22"/>
    <w:rsid w:val="00224721"/>
    <w:rsid w:val="002268DD"/>
    <w:rsid w:val="0023066A"/>
    <w:rsid w:val="00231C6F"/>
    <w:rsid w:val="00235761"/>
    <w:rsid w:val="0023730A"/>
    <w:rsid w:val="00240C2D"/>
    <w:rsid w:val="002424E6"/>
    <w:rsid w:val="00244F60"/>
    <w:rsid w:val="00245915"/>
    <w:rsid w:val="00252DF2"/>
    <w:rsid w:val="00255CF0"/>
    <w:rsid w:val="00265E27"/>
    <w:rsid w:val="002661DE"/>
    <w:rsid w:val="0027080B"/>
    <w:rsid w:val="00270C23"/>
    <w:rsid w:val="0027220D"/>
    <w:rsid w:val="002730B7"/>
    <w:rsid w:val="00275D7C"/>
    <w:rsid w:val="0028600A"/>
    <w:rsid w:val="0029498D"/>
    <w:rsid w:val="00296272"/>
    <w:rsid w:val="002964D1"/>
    <w:rsid w:val="002A015E"/>
    <w:rsid w:val="002B4B8A"/>
    <w:rsid w:val="002B5A8F"/>
    <w:rsid w:val="002C238F"/>
    <w:rsid w:val="002C4FCC"/>
    <w:rsid w:val="002C6656"/>
    <w:rsid w:val="002C7583"/>
    <w:rsid w:val="002D054B"/>
    <w:rsid w:val="002D2590"/>
    <w:rsid w:val="002D264C"/>
    <w:rsid w:val="002D43EC"/>
    <w:rsid w:val="002D6A85"/>
    <w:rsid w:val="002E6DC9"/>
    <w:rsid w:val="002F025E"/>
    <w:rsid w:val="002F3621"/>
    <w:rsid w:val="002F5FD1"/>
    <w:rsid w:val="002F6084"/>
    <w:rsid w:val="0030184A"/>
    <w:rsid w:val="003237FB"/>
    <w:rsid w:val="00332452"/>
    <w:rsid w:val="00333A62"/>
    <w:rsid w:val="00342648"/>
    <w:rsid w:val="00342F0B"/>
    <w:rsid w:val="0035005D"/>
    <w:rsid w:val="003543BB"/>
    <w:rsid w:val="0035481F"/>
    <w:rsid w:val="00361EB6"/>
    <w:rsid w:val="00363974"/>
    <w:rsid w:val="00366411"/>
    <w:rsid w:val="00367598"/>
    <w:rsid w:val="00390E3F"/>
    <w:rsid w:val="00392F45"/>
    <w:rsid w:val="00394745"/>
    <w:rsid w:val="00394EB9"/>
    <w:rsid w:val="003976DB"/>
    <w:rsid w:val="003978EC"/>
    <w:rsid w:val="003A0CF9"/>
    <w:rsid w:val="003A10E0"/>
    <w:rsid w:val="003A4FC8"/>
    <w:rsid w:val="003A7B91"/>
    <w:rsid w:val="003A7BD8"/>
    <w:rsid w:val="003B0B38"/>
    <w:rsid w:val="003B235F"/>
    <w:rsid w:val="003B3305"/>
    <w:rsid w:val="003B3CBE"/>
    <w:rsid w:val="003C0D76"/>
    <w:rsid w:val="003C3677"/>
    <w:rsid w:val="003E33A8"/>
    <w:rsid w:val="003E41A1"/>
    <w:rsid w:val="003F05FC"/>
    <w:rsid w:val="003F0FE4"/>
    <w:rsid w:val="003F36D4"/>
    <w:rsid w:val="003F5759"/>
    <w:rsid w:val="003F580A"/>
    <w:rsid w:val="003F7F0C"/>
    <w:rsid w:val="00404C0C"/>
    <w:rsid w:val="004102C0"/>
    <w:rsid w:val="004105F0"/>
    <w:rsid w:val="00412DC8"/>
    <w:rsid w:val="004144CD"/>
    <w:rsid w:val="0042145C"/>
    <w:rsid w:val="00424097"/>
    <w:rsid w:val="004258D0"/>
    <w:rsid w:val="00426CE0"/>
    <w:rsid w:val="00436199"/>
    <w:rsid w:val="00440A08"/>
    <w:rsid w:val="00443131"/>
    <w:rsid w:val="00445AA9"/>
    <w:rsid w:val="00446CD7"/>
    <w:rsid w:val="00453E71"/>
    <w:rsid w:val="004556F0"/>
    <w:rsid w:val="00463824"/>
    <w:rsid w:val="00465FE8"/>
    <w:rsid w:val="0046624A"/>
    <w:rsid w:val="004728AC"/>
    <w:rsid w:val="00484D1D"/>
    <w:rsid w:val="004859D2"/>
    <w:rsid w:val="00485B60"/>
    <w:rsid w:val="00490245"/>
    <w:rsid w:val="0049602F"/>
    <w:rsid w:val="004B2914"/>
    <w:rsid w:val="004B308F"/>
    <w:rsid w:val="004C1F3A"/>
    <w:rsid w:val="004C2195"/>
    <w:rsid w:val="004C3E5D"/>
    <w:rsid w:val="004C4822"/>
    <w:rsid w:val="004D0AF4"/>
    <w:rsid w:val="004D5198"/>
    <w:rsid w:val="004D5446"/>
    <w:rsid w:val="004D65D6"/>
    <w:rsid w:val="004D74A3"/>
    <w:rsid w:val="004E0E1F"/>
    <w:rsid w:val="004E1DAF"/>
    <w:rsid w:val="004F4FDC"/>
    <w:rsid w:val="005035FA"/>
    <w:rsid w:val="00507112"/>
    <w:rsid w:val="005101CD"/>
    <w:rsid w:val="0051053B"/>
    <w:rsid w:val="00522776"/>
    <w:rsid w:val="00523D5D"/>
    <w:rsid w:val="00531399"/>
    <w:rsid w:val="00536F4B"/>
    <w:rsid w:val="00540105"/>
    <w:rsid w:val="0054340C"/>
    <w:rsid w:val="00545494"/>
    <w:rsid w:val="00546E64"/>
    <w:rsid w:val="00547B8E"/>
    <w:rsid w:val="00547E31"/>
    <w:rsid w:val="00550679"/>
    <w:rsid w:val="00554845"/>
    <w:rsid w:val="00560EFB"/>
    <w:rsid w:val="005627F5"/>
    <w:rsid w:val="005742F1"/>
    <w:rsid w:val="00575114"/>
    <w:rsid w:val="00582131"/>
    <w:rsid w:val="00582F95"/>
    <w:rsid w:val="00583F82"/>
    <w:rsid w:val="00585631"/>
    <w:rsid w:val="005869BB"/>
    <w:rsid w:val="00590DDA"/>
    <w:rsid w:val="005915CD"/>
    <w:rsid w:val="00591C68"/>
    <w:rsid w:val="005A7895"/>
    <w:rsid w:val="005B01C3"/>
    <w:rsid w:val="005B14FD"/>
    <w:rsid w:val="005B7082"/>
    <w:rsid w:val="005B7A6A"/>
    <w:rsid w:val="005C417D"/>
    <w:rsid w:val="005D1AF4"/>
    <w:rsid w:val="005D26FF"/>
    <w:rsid w:val="005D748F"/>
    <w:rsid w:val="005E79C6"/>
    <w:rsid w:val="005F4F3E"/>
    <w:rsid w:val="006074A0"/>
    <w:rsid w:val="0061097E"/>
    <w:rsid w:val="00611DC1"/>
    <w:rsid w:val="006139E9"/>
    <w:rsid w:val="00621107"/>
    <w:rsid w:val="00627191"/>
    <w:rsid w:val="00630DBC"/>
    <w:rsid w:val="006341AF"/>
    <w:rsid w:val="006362CD"/>
    <w:rsid w:val="00640FD0"/>
    <w:rsid w:val="00644386"/>
    <w:rsid w:val="006468CF"/>
    <w:rsid w:val="006469FB"/>
    <w:rsid w:val="00656682"/>
    <w:rsid w:val="006708F2"/>
    <w:rsid w:val="00672FD6"/>
    <w:rsid w:val="00673D1F"/>
    <w:rsid w:val="00675805"/>
    <w:rsid w:val="00676172"/>
    <w:rsid w:val="00677E48"/>
    <w:rsid w:val="0068361D"/>
    <w:rsid w:val="00685B92"/>
    <w:rsid w:val="00685BAF"/>
    <w:rsid w:val="0069267B"/>
    <w:rsid w:val="0069596A"/>
    <w:rsid w:val="006A084E"/>
    <w:rsid w:val="006A5F8A"/>
    <w:rsid w:val="006B299A"/>
    <w:rsid w:val="006B4FF0"/>
    <w:rsid w:val="006B5B1E"/>
    <w:rsid w:val="006C3CB1"/>
    <w:rsid w:val="006C4A4B"/>
    <w:rsid w:val="006D36BC"/>
    <w:rsid w:val="006D7E8B"/>
    <w:rsid w:val="006E2A69"/>
    <w:rsid w:val="006E43AA"/>
    <w:rsid w:val="006E647F"/>
    <w:rsid w:val="006E6F07"/>
    <w:rsid w:val="006E7942"/>
    <w:rsid w:val="006F1C7A"/>
    <w:rsid w:val="006F3D22"/>
    <w:rsid w:val="007000B5"/>
    <w:rsid w:val="00704087"/>
    <w:rsid w:val="00712925"/>
    <w:rsid w:val="007134E6"/>
    <w:rsid w:val="00713AED"/>
    <w:rsid w:val="00714B93"/>
    <w:rsid w:val="00715173"/>
    <w:rsid w:val="00720021"/>
    <w:rsid w:val="00721725"/>
    <w:rsid w:val="00740972"/>
    <w:rsid w:val="00747DC3"/>
    <w:rsid w:val="0075012D"/>
    <w:rsid w:val="00754CC1"/>
    <w:rsid w:val="00755FA3"/>
    <w:rsid w:val="00757893"/>
    <w:rsid w:val="007610D2"/>
    <w:rsid w:val="00763F8C"/>
    <w:rsid w:val="00764293"/>
    <w:rsid w:val="0076464C"/>
    <w:rsid w:val="007657B7"/>
    <w:rsid w:val="00767841"/>
    <w:rsid w:val="007679C9"/>
    <w:rsid w:val="007708C7"/>
    <w:rsid w:val="007764F5"/>
    <w:rsid w:val="00776F4B"/>
    <w:rsid w:val="0078001D"/>
    <w:rsid w:val="00782249"/>
    <w:rsid w:val="007839B0"/>
    <w:rsid w:val="00785009"/>
    <w:rsid w:val="00785396"/>
    <w:rsid w:val="00790DE3"/>
    <w:rsid w:val="00790DED"/>
    <w:rsid w:val="00793132"/>
    <w:rsid w:val="0079592E"/>
    <w:rsid w:val="00796676"/>
    <w:rsid w:val="007A03D9"/>
    <w:rsid w:val="007A3733"/>
    <w:rsid w:val="007B1A29"/>
    <w:rsid w:val="007B5F81"/>
    <w:rsid w:val="007B6794"/>
    <w:rsid w:val="007B7459"/>
    <w:rsid w:val="007C03BD"/>
    <w:rsid w:val="007C04DA"/>
    <w:rsid w:val="007C433F"/>
    <w:rsid w:val="007C502F"/>
    <w:rsid w:val="007D2347"/>
    <w:rsid w:val="007D29DA"/>
    <w:rsid w:val="007D2EB7"/>
    <w:rsid w:val="007D52AD"/>
    <w:rsid w:val="007E1E6D"/>
    <w:rsid w:val="007F40BC"/>
    <w:rsid w:val="007F553A"/>
    <w:rsid w:val="007F5EF3"/>
    <w:rsid w:val="007F7DD1"/>
    <w:rsid w:val="00801C39"/>
    <w:rsid w:val="00802FA1"/>
    <w:rsid w:val="00804CE9"/>
    <w:rsid w:val="008113DC"/>
    <w:rsid w:val="00812033"/>
    <w:rsid w:val="00812BFE"/>
    <w:rsid w:val="00813278"/>
    <w:rsid w:val="00814D6B"/>
    <w:rsid w:val="008156F5"/>
    <w:rsid w:val="008167B5"/>
    <w:rsid w:val="008168DE"/>
    <w:rsid w:val="00817339"/>
    <w:rsid w:val="00817C2D"/>
    <w:rsid w:val="00825530"/>
    <w:rsid w:val="008309A4"/>
    <w:rsid w:val="008360C7"/>
    <w:rsid w:val="00837AA9"/>
    <w:rsid w:val="00845C99"/>
    <w:rsid w:val="00845CAD"/>
    <w:rsid w:val="00851A40"/>
    <w:rsid w:val="00860C9F"/>
    <w:rsid w:val="00863648"/>
    <w:rsid w:val="00867D62"/>
    <w:rsid w:val="008729C8"/>
    <w:rsid w:val="00872B13"/>
    <w:rsid w:val="0087352B"/>
    <w:rsid w:val="008744D3"/>
    <w:rsid w:val="008759E4"/>
    <w:rsid w:val="008836A3"/>
    <w:rsid w:val="00886CD6"/>
    <w:rsid w:val="0089281E"/>
    <w:rsid w:val="00892CA2"/>
    <w:rsid w:val="00892FB1"/>
    <w:rsid w:val="00897DF6"/>
    <w:rsid w:val="008B5242"/>
    <w:rsid w:val="008B56B9"/>
    <w:rsid w:val="008C67B0"/>
    <w:rsid w:val="008C698A"/>
    <w:rsid w:val="008F75A3"/>
    <w:rsid w:val="0090339B"/>
    <w:rsid w:val="00910C55"/>
    <w:rsid w:val="00914E6A"/>
    <w:rsid w:val="0092059F"/>
    <w:rsid w:val="00923824"/>
    <w:rsid w:val="00924D6B"/>
    <w:rsid w:val="00926E9E"/>
    <w:rsid w:val="009313FC"/>
    <w:rsid w:val="00942776"/>
    <w:rsid w:val="00955227"/>
    <w:rsid w:val="009604A8"/>
    <w:rsid w:val="00961E1D"/>
    <w:rsid w:val="00963613"/>
    <w:rsid w:val="00965320"/>
    <w:rsid w:val="009663E1"/>
    <w:rsid w:val="00966E0B"/>
    <w:rsid w:val="00966E40"/>
    <w:rsid w:val="00967AF4"/>
    <w:rsid w:val="009716D4"/>
    <w:rsid w:val="00974021"/>
    <w:rsid w:val="009744CF"/>
    <w:rsid w:val="009776E2"/>
    <w:rsid w:val="00985C86"/>
    <w:rsid w:val="00991518"/>
    <w:rsid w:val="009959E5"/>
    <w:rsid w:val="00996B51"/>
    <w:rsid w:val="009A19ED"/>
    <w:rsid w:val="009A2612"/>
    <w:rsid w:val="009B409C"/>
    <w:rsid w:val="009B7322"/>
    <w:rsid w:val="009C05F9"/>
    <w:rsid w:val="009C0B2F"/>
    <w:rsid w:val="009C2BCE"/>
    <w:rsid w:val="009D694D"/>
    <w:rsid w:val="009E0C61"/>
    <w:rsid w:val="009E6DCA"/>
    <w:rsid w:val="009F0703"/>
    <w:rsid w:val="009F5198"/>
    <w:rsid w:val="009F59D9"/>
    <w:rsid w:val="00A01669"/>
    <w:rsid w:val="00A03740"/>
    <w:rsid w:val="00A0697C"/>
    <w:rsid w:val="00A15172"/>
    <w:rsid w:val="00A21FF3"/>
    <w:rsid w:val="00A25A60"/>
    <w:rsid w:val="00A260DD"/>
    <w:rsid w:val="00A26E03"/>
    <w:rsid w:val="00A274E2"/>
    <w:rsid w:val="00A33B40"/>
    <w:rsid w:val="00A34402"/>
    <w:rsid w:val="00A34E37"/>
    <w:rsid w:val="00A36D75"/>
    <w:rsid w:val="00A419EF"/>
    <w:rsid w:val="00A425AE"/>
    <w:rsid w:val="00A439FD"/>
    <w:rsid w:val="00A5347F"/>
    <w:rsid w:val="00A56AF5"/>
    <w:rsid w:val="00A76BE9"/>
    <w:rsid w:val="00A76EFB"/>
    <w:rsid w:val="00A823EA"/>
    <w:rsid w:val="00A8485E"/>
    <w:rsid w:val="00A853B0"/>
    <w:rsid w:val="00AA6C2B"/>
    <w:rsid w:val="00AA7359"/>
    <w:rsid w:val="00AB1834"/>
    <w:rsid w:val="00AC29DA"/>
    <w:rsid w:val="00AD52BD"/>
    <w:rsid w:val="00AE10A6"/>
    <w:rsid w:val="00AE234F"/>
    <w:rsid w:val="00AE4F5D"/>
    <w:rsid w:val="00AE6037"/>
    <w:rsid w:val="00AE69D9"/>
    <w:rsid w:val="00AF0D02"/>
    <w:rsid w:val="00B113AF"/>
    <w:rsid w:val="00B26138"/>
    <w:rsid w:val="00B275E5"/>
    <w:rsid w:val="00B27730"/>
    <w:rsid w:val="00B43028"/>
    <w:rsid w:val="00B46B54"/>
    <w:rsid w:val="00B515ED"/>
    <w:rsid w:val="00B516B7"/>
    <w:rsid w:val="00B605C7"/>
    <w:rsid w:val="00B64C27"/>
    <w:rsid w:val="00B736E7"/>
    <w:rsid w:val="00B809BF"/>
    <w:rsid w:val="00B90A13"/>
    <w:rsid w:val="00B94A79"/>
    <w:rsid w:val="00B9642E"/>
    <w:rsid w:val="00B9663F"/>
    <w:rsid w:val="00B96DF6"/>
    <w:rsid w:val="00BA1E17"/>
    <w:rsid w:val="00BB111E"/>
    <w:rsid w:val="00BB20DF"/>
    <w:rsid w:val="00BB3DFB"/>
    <w:rsid w:val="00BB3E51"/>
    <w:rsid w:val="00BC1191"/>
    <w:rsid w:val="00BC2BFF"/>
    <w:rsid w:val="00BC3BAA"/>
    <w:rsid w:val="00BD0F80"/>
    <w:rsid w:val="00BD1E84"/>
    <w:rsid w:val="00BD2BD3"/>
    <w:rsid w:val="00BD68E3"/>
    <w:rsid w:val="00BE7C6F"/>
    <w:rsid w:val="00BF2624"/>
    <w:rsid w:val="00C00A7A"/>
    <w:rsid w:val="00C04C1A"/>
    <w:rsid w:val="00C05387"/>
    <w:rsid w:val="00C06C37"/>
    <w:rsid w:val="00C10397"/>
    <w:rsid w:val="00C112AD"/>
    <w:rsid w:val="00C12AE8"/>
    <w:rsid w:val="00C1567D"/>
    <w:rsid w:val="00C25F9E"/>
    <w:rsid w:val="00C271FC"/>
    <w:rsid w:val="00C27BD6"/>
    <w:rsid w:val="00C31F4E"/>
    <w:rsid w:val="00C45546"/>
    <w:rsid w:val="00C52109"/>
    <w:rsid w:val="00C52979"/>
    <w:rsid w:val="00C5355F"/>
    <w:rsid w:val="00C55F88"/>
    <w:rsid w:val="00C61FA9"/>
    <w:rsid w:val="00C664ED"/>
    <w:rsid w:val="00C67281"/>
    <w:rsid w:val="00C67758"/>
    <w:rsid w:val="00C739C0"/>
    <w:rsid w:val="00C7596A"/>
    <w:rsid w:val="00C81370"/>
    <w:rsid w:val="00C8163B"/>
    <w:rsid w:val="00C82D44"/>
    <w:rsid w:val="00C8419A"/>
    <w:rsid w:val="00C862DE"/>
    <w:rsid w:val="00C86681"/>
    <w:rsid w:val="00C96CE2"/>
    <w:rsid w:val="00CA3328"/>
    <w:rsid w:val="00CA65B6"/>
    <w:rsid w:val="00CD6479"/>
    <w:rsid w:val="00CE0D7F"/>
    <w:rsid w:val="00CE36FA"/>
    <w:rsid w:val="00CE7594"/>
    <w:rsid w:val="00CF1A8C"/>
    <w:rsid w:val="00CF1B84"/>
    <w:rsid w:val="00CF3F28"/>
    <w:rsid w:val="00CF754F"/>
    <w:rsid w:val="00D01F49"/>
    <w:rsid w:val="00D0383A"/>
    <w:rsid w:val="00D0457D"/>
    <w:rsid w:val="00D06D1D"/>
    <w:rsid w:val="00D127C0"/>
    <w:rsid w:val="00D17239"/>
    <w:rsid w:val="00D26EE0"/>
    <w:rsid w:val="00D324BA"/>
    <w:rsid w:val="00D326F1"/>
    <w:rsid w:val="00D37381"/>
    <w:rsid w:val="00D41ACC"/>
    <w:rsid w:val="00D4396D"/>
    <w:rsid w:val="00D462AA"/>
    <w:rsid w:val="00D53BE0"/>
    <w:rsid w:val="00D54058"/>
    <w:rsid w:val="00D54C12"/>
    <w:rsid w:val="00D60FB1"/>
    <w:rsid w:val="00D6596B"/>
    <w:rsid w:val="00D65F2A"/>
    <w:rsid w:val="00D663E5"/>
    <w:rsid w:val="00D6742D"/>
    <w:rsid w:val="00D743B5"/>
    <w:rsid w:val="00D91047"/>
    <w:rsid w:val="00D91B1C"/>
    <w:rsid w:val="00D9330C"/>
    <w:rsid w:val="00D9542B"/>
    <w:rsid w:val="00D95CA6"/>
    <w:rsid w:val="00D97654"/>
    <w:rsid w:val="00DA0B3F"/>
    <w:rsid w:val="00DA2354"/>
    <w:rsid w:val="00DA2601"/>
    <w:rsid w:val="00DA3068"/>
    <w:rsid w:val="00DA7650"/>
    <w:rsid w:val="00DB1A3D"/>
    <w:rsid w:val="00DB1F42"/>
    <w:rsid w:val="00DB261F"/>
    <w:rsid w:val="00DB5418"/>
    <w:rsid w:val="00DC36BA"/>
    <w:rsid w:val="00DD7318"/>
    <w:rsid w:val="00DE0169"/>
    <w:rsid w:val="00DF061F"/>
    <w:rsid w:val="00DF0EE5"/>
    <w:rsid w:val="00DF4A53"/>
    <w:rsid w:val="00E00A4E"/>
    <w:rsid w:val="00E02266"/>
    <w:rsid w:val="00E032D5"/>
    <w:rsid w:val="00E05384"/>
    <w:rsid w:val="00E13180"/>
    <w:rsid w:val="00E15FCC"/>
    <w:rsid w:val="00E1653B"/>
    <w:rsid w:val="00E174DA"/>
    <w:rsid w:val="00E20EB6"/>
    <w:rsid w:val="00E21A13"/>
    <w:rsid w:val="00E32E66"/>
    <w:rsid w:val="00E37EC5"/>
    <w:rsid w:val="00E40A3E"/>
    <w:rsid w:val="00E44E4B"/>
    <w:rsid w:val="00E44F77"/>
    <w:rsid w:val="00E51389"/>
    <w:rsid w:val="00E52B1B"/>
    <w:rsid w:val="00E53CDF"/>
    <w:rsid w:val="00E57F19"/>
    <w:rsid w:val="00E6374F"/>
    <w:rsid w:val="00E644A8"/>
    <w:rsid w:val="00E663BD"/>
    <w:rsid w:val="00E67455"/>
    <w:rsid w:val="00E700A3"/>
    <w:rsid w:val="00E90BEC"/>
    <w:rsid w:val="00E9332D"/>
    <w:rsid w:val="00E94EFA"/>
    <w:rsid w:val="00EA21BF"/>
    <w:rsid w:val="00EC1C1E"/>
    <w:rsid w:val="00EC2A21"/>
    <w:rsid w:val="00EC55D9"/>
    <w:rsid w:val="00ED625F"/>
    <w:rsid w:val="00EE5455"/>
    <w:rsid w:val="00EE5643"/>
    <w:rsid w:val="00EF02D1"/>
    <w:rsid w:val="00EF13DC"/>
    <w:rsid w:val="00EF3B97"/>
    <w:rsid w:val="00EF7647"/>
    <w:rsid w:val="00F025AA"/>
    <w:rsid w:val="00F03339"/>
    <w:rsid w:val="00F034EE"/>
    <w:rsid w:val="00F035BF"/>
    <w:rsid w:val="00F041CA"/>
    <w:rsid w:val="00F26FE2"/>
    <w:rsid w:val="00F35E1D"/>
    <w:rsid w:val="00F43282"/>
    <w:rsid w:val="00F54321"/>
    <w:rsid w:val="00F54F10"/>
    <w:rsid w:val="00F54F7E"/>
    <w:rsid w:val="00F60FC8"/>
    <w:rsid w:val="00F61B20"/>
    <w:rsid w:val="00F633FB"/>
    <w:rsid w:val="00F71EB9"/>
    <w:rsid w:val="00F7367D"/>
    <w:rsid w:val="00F75B18"/>
    <w:rsid w:val="00F80F4F"/>
    <w:rsid w:val="00F9148A"/>
    <w:rsid w:val="00FA0B8E"/>
    <w:rsid w:val="00FA0E8A"/>
    <w:rsid w:val="00FA4C9E"/>
    <w:rsid w:val="00FA6AC9"/>
    <w:rsid w:val="00FB7F22"/>
    <w:rsid w:val="00FC1398"/>
    <w:rsid w:val="00FC6F99"/>
    <w:rsid w:val="00FD6067"/>
    <w:rsid w:val="00FE3A99"/>
    <w:rsid w:val="00FE4E04"/>
    <w:rsid w:val="00FE68F9"/>
    <w:rsid w:val="00FF1E52"/>
    <w:rsid w:val="00FF362F"/>
    <w:rsid w:val="00FF56DA"/>
    <w:rsid w:val="00FF618F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ajorHAnsi" w:hAnsiTheme="majorHAnsi" w:eastAsiaTheme="majorEastAsia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718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237F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3237F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7F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7FB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7FB"/>
    <w:pPr>
      <w:spacing w:after="0"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7F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7F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F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7F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E7641"/>
    <w:pPr>
      <w:spacing w:after="0" w:line="240" w:lineRule="auto"/>
    </w:pPr>
    <w:rPr>
      <w:rFonts w:ascii="Consolas" w:hAnsi="Consolas"/>
      <w:sz w:val="21"/>
      <w:szCs w:val="21"/>
    </w:rPr>
  </w:style>
  <w:style w:type="character" w:styleId="a4" w:customStyle="true">
    <w:name w:val="Текст Знак"/>
    <w:basedOn w:val="a0"/>
    <w:link w:val="a3"/>
    <w:uiPriority w:val="99"/>
    <w:rsid w:val="000E7641"/>
    <w:rPr>
      <w:rFonts w:ascii="Consolas" w:hAnsi="Consolas"/>
      <w:sz w:val="21"/>
      <w:szCs w:val="21"/>
    </w:rPr>
  </w:style>
  <w:style w:type="character" w:styleId="10" w:customStyle="true">
    <w:name w:val="Заголовок 1 Знак"/>
    <w:basedOn w:val="a0"/>
    <w:link w:val="1"/>
    <w:uiPriority w:val="9"/>
    <w:rsid w:val="003237FB"/>
    <w:rPr>
      <w:smallCaps/>
      <w:spacing w:val="5"/>
      <w:sz w:val="36"/>
      <w:szCs w:val="36"/>
    </w:rPr>
  </w:style>
  <w:style w:type="character" w:styleId="20" w:customStyle="true">
    <w:name w:val="Заголовок 2 Знак"/>
    <w:basedOn w:val="a0"/>
    <w:link w:val="2"/>
    <w:rsid w:val="003237FB"/>
    <w:rPr>
      <w:smallCaps/>
      <w:sz w:val="28"/>
      <w:szCs w:val="28"/>
    </w:rPr>
  </w:style>
  <w:style w:type="character" w:styleId="30" w:customStyle="true">
    <w:name w:val="Заголовок 3 Знак"/>
    <w:basedOn w:val="a0"/>
    <w:link w:val="3"/>
    <w:uiPriority w:val="9"/>
    <w:semiHidden/>
    <w:rsid w:val="003237FB"/>
    <w:rPr>
      <w:i/>
      <w:iCs/>
      <w:smallCaps/>
      <w:spacing w:val="5"/>
      <w:sz w:val="26"/>
      <w:szCs w:val="26"/>
    </w:rPr>
  </w:style>
  <w:style w:type="character" w:styleId="40" w:customStyle="true">
    <w:name w:val="Заголовок 4 Знак"/>
    <w:basedOn w:val="a0"/>
    <w:link w:val="4"/>
    <w:uiPriority w:val="9"/>
    <w:semiHidden/>
    <w:rsid w:val="003237FB"/>
    <w:rPr>
      <w:b/>
      <w:bCs/>
      <w:spacing w:val="5"/>
      <w:sz w:val="24"/>
      <w:szCs w:val="24"/>
    </w:rPr>
  </w:style>
  <w:style w:type="character" w:styleId="50" w:customStyle="true">
    <w:name w:val="Заголовок 5 Знак"/>
    <w:basedOn w:val="a0"/>
    <w:link w:val="5"/>
    <w:uiPriority w:val="9"/>
    <w:semiHidden/>
    <w:rsid w:val="003237FB"/>
    <w:rPr>
      <w:i/>
      <w:iCs/>
      <w:sz w:val="24"/>
      <w:szCs w:val="24"/>
    </w:rPr>
  </w:style>
  <w:style w:type="character" w:styleId="60" w:customStyle="true">
    <w:name w:val="Заголовок 6 Знак"/>
    <w:basedOn w:val="a0"/>
    <w:link w:val="6"/>
    <w:uiPriority w:val="9"/>
    <w:semiHidden/>
    <w:rsid w:val="003237F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styleId="70" w:customStyle="true">
    <w:name w:val="Заголовок 7 Знак"/>
    <w:basedOn w:val="a0"/>
    <w:link w:val="7"/>
    <w:uiPriority w:val="9"/>
    <w:semiHidden/>
    <w:rsid w:val="003237FB"/>
    <w:rPr>
      <w:b/>
      <w:bCs/>
      <w:i/>
      <w:iCs/>
      <w:color w:val="5A5A5A" w:themeColor="text1" w:themeTint="A5"/>
      <w:sz w:val="20"/>
      <w:szCs w:val="20"/>
    </w:rPr>
  </w:style>
  <w:style w:type="character" w:styleId="80" w:customStyle="true">
    <w:name w:val="Заголовок 8 Знак"/>
    <w:basedOn w:val="a0"/>
    <w:link w:val="8"/>
    <w:uiPriority w:val="9"/>
    <w:semiHidden/>
    <w:rsid w:val="003237FB"/>
    <w:rPr>
      <w:b/>
      <w:bCs/>
      <w:color w:val="7F7F7F" w:themeColor="text1" w:themeTint="80"/>
      <w:sz w:val="20"/>
      <w:szCs w:val="20"/>
    </w:rPr>
  </w:style>
  <w:style w:type="character" w:styleId="90" w:customStyle="true">
    <w:name w:val="Заголовок 9 Знак"/>
    <w:basedOn w:val="a0"/>
    <w:link w:val="9"/>
    <w:uiPriority w:val="9"/>
    <w:semiHidden/>
    <w:rsid w:val="003237FB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237FB"/>
    <w:pPr>
      <w:spacing w:after="300" w:line="240" w:lineRule="auto"/>
      <w:contextualSpacing/>
    </w:pPr>
    <w:rPr>
      <w:smallCaps/>
      <w:sz w:val="52"/>
      <w:szCs w:val="52"/>
    </w:rPr>
  </w:style>
  <w:style w:type="character" w:styleId="a6" w:customStyle="true">
    <w:name w:val="Название Знак"/>
    <w:basedOn w:val="a0"/>
    <w:link w:val="a5"/>
    <w:uiPriority w:val="10"/>
    <w:rsid w:val="003237FB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237FB"/>
    <w:rPr>
      <w:i/>
      <w:iCs/>
      <w:smallCaps/>
      <w:spacing w:val="10"/>
      <w:sz w:val="28"/>
      <w:szCs w:val="28"/>
    </w:rPr>
  </w:style>
  <w:style w:type="character" w:styleId="a8" w:customStyle="true">
    <w:name w:val="Подзаголовок Знак"/>
    <w:basedOn w:val="a0"/>
    <w:link w:val="a7"/>
    <w:uiPriority w:val="11"/>
    <w:rsid w:val="003237FB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3237FB"/>
    <w:rPr>
      <w:b/>
      <w:bCs/>
    </w:rPr>
  </w:style>
  <w:style w:type="character" w:styleId="aa">
    <w:name w:val="Emphasis"/>
    <w:uiPriority w:val="20"/>
    <w:qFormat/>
    <w:rsid w:val="003237FB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3237F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237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37FB"/>
    <w:rPr>
      <w:i/>
      <w:iCs/>
    </w:rPr>
  </w:style>
  <w:style w:type="character" w:styleId="22" w:customStyle="true">
    <w:name w:val="Цитата 2 Знак"/>
    <w:basedOn w:val="a0"/>
    <w:link w:val="21"/>
    <w:uiPriority w:val="29"/>
    <w:rsid w:val="003237F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237FB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</w:pPr>
    <w:rPr>
      <w:i/>
      <w:iCs/>
    </w:rPr>
  </w:style>
  <w:style w:type="character" w:styleId="ae" w:customStyle="true">
    <w:name w:val="Выделенная цитата Знак"/>
    <w:basedOn w:val="a0"/>
    <w:link w:val="ad"/>
    <w:uiPriority w:val="30"/>
    <w:rsid w:val="003237FB"/>
    <w:rPr>
      <w:i/>
      <w:iCs/>
    </w:rPr>
  </w:style>
  <w:style w:type="character" w:styleId="af">
    <w:name w:val="Subtle Emphasis"/>
    <w:uiPriority w:val="19"/>
    <w:qFormat/>
    <w:rsid w:val="003237FB"/>
    <w:rPr>
      <w:i/>
      <w:iCs/>
    </w:rPr>
  </w:style>
  <w:style w:type="character" w:styleId="af0">
    <w:name w:val="Intense Emphasis"/>
    <w:uiPriority w:val="21"/>
    <w:qFormat/>
    <w:rsid w:val="003237FB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3237FB"/>
    <w:rPr>
      <w:smallCaps/>
    </w:rPr>
  </w:style>
  <w:style w:type="character" w:styleId="af2">
    <w:name w:val="Intense Reference"/>
    <w:uiPriority w:val="32"/>
    <w:qFormat/>
    <w:rsid w:val="003237FB"/>
    <w:rPr>
      <w:b/>
      <w:bCs/>
      <w:smallCaps/>
    </w:rPr>
  </w:style>
  <w:style w:type="character" w:styleId="af3">
    <w:name w:val="Book Title"/>
    <w:basedOn w:val="a0"/>
    <w:uiPriority w:val="33"/>
    <w:qFormat/>
    <w:rsid w:val="003237FB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37FB"/>
    <w:pPr>
      <w:outlineLvl w:val="9"/>
    </w:pPr>
    <w:rPr>
      <w:lang w:bidi="en-US"/>
    </w:rPr>
  </w:style>
  <w:style w:type="paragraph" w:styleId="11" w:customStyle="true">
    <w:name w:val="Стиль1"/>
    <w:basedOn w:val="a3"/>
    <w:link w:val="12"/>
    <w:qFormat/>
    <w:rsid w:val="003237FB"/>
    <w:pPr>
      <w:spacing w:before="120" w:after="120"/>
      <w:jc w:val="center"/>
    </w:pPr>
    <w:rPr>
      <w:rFonts w:ascii="Times New Roman" w:hAnsi="Times New Roman" w:cs="Times New Roman"/>
      <w:b/>
      <w:sz w:val="24"/>
      <w:szCs w:val="24"/>
    </w:rPr>
  </w:style>
  <w:style w:type="character" w:styleId="12" w:customStyle="true">
    <w:name w:val="Стиль1 Знак"/>
    <w:basedOn w:val="a4"/>
    <w:link w:val="11"/>
    <w:rsid w:val="003237FB"/>
    <w:rPr>
      <w:rFonts w:ascii="Times New Roman" w:hAnsi="Times New Roman" w:cs="Times New Roman"/>
      <w:b/>
      <w:sz w:val="24"/>
      <w:szCs w:val="24"/>
    </w:rPr>
  </w:style>
  <w:style w:type="character" w:styleId="af5">
    <w:name w:val="Hyperlink"/>
    <w:basedOn w:val="a0"/>
    <w:uiPriority w:val="99"/>
    <w:unhideWhenUsed/>
    <w:rsid w:val="004C4822"/>
    <w:rPr>
      <w:color w:val="0000FF" w:themeColor="hyperlink"/>
      <w:u w:val="single"/>
    </w:rPr>
  </w:style>
  <w:style w:type="character" w:styleId="markedcontent" w:customStyle="true">
    <w:name w:val="markedcontent"/>
    <w:basedOn w:val="a0"/>
    <w:rsid w:val="000077F7"/>
  </w:style>
  <w:style w:type="paragraph" w:styleId="af6">
    <w:name w:val="Balloon Text"/>
    <w:basedOn w:val="a"/>
    <w:link w:val="af7"/>
    <w:uiPriority w:val="99"/>
    <w:semiHidden/>
    <w:unhideWhenUsed/>
    <w:rsid w:val="0055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7" w:customStyle="true">
    <w:name w:val="Текст выноски Знак"/>
    <w:basedOn w:val="a0"/>
    <w:link w:val="af6"/>
    <w:uiPriority w:val="99"/>
    <w:semiHidden/>
    <w:rsid w:val="00554845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611D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f8">
    <w:name w:val="annotation text"/>
    <w:basedOn w:val="a"/>
    <w:link w:val="af9"/>
    <w:uiPriority w:val="99"/>
    <w:unhideWhenUsed/>
    <w:rsid w:val="00611DC1"/>
    <w:pPr>
      <w:spacing w:line="240" w:lineRule="auto"/>
      <w:jc w:val="left"/>
    </w:pPr>
    <w:rPr>
      <w:rFonts w:asciiTheme="minorHAnsi" w:hAnsiTheme="minorHAnsi" w:eastAsiaTheme="minorHAnsi" w:cstheme="minorBidi"/>
      <w:sz w:val="20"/>
      <w:szCs w:val="20"/>
    </w:rPr>
  </w:style>
  <w:style w:type="character" w:styleId="af9" w:customStyle="true">
    <w:name w:val="Текст примечания Знак"/>
    <w:basedOn w:val="a0"/>
    <w:link w:val="af8"/>
    <w:uiPriority w:val="99"/>
    <w:rsid w:val="00611DC1"/>
    <w:rPr>
      <w:rFonts w:asciiTheme="minorHAnsi" w:hAnsiTheme="minorHAnsi" w:eastAsiaTheme="minorHAnsi" w:cstheme="minorBidi"/>
      <w:sz w:val="20"/>
      <w:szCs w:val="20"/>
    </w:rPr>
  </w:style>
  <w:style w:type="table" w:styleId="afa">
    <w:name w:val="Table Grid"/>
    <w:basedOn w:val="a1"/>
    <w:uiPriority w:val="39"/>
    <w:rsid w:val="00611DC1"/>
    <w:pPr>
      <w:spacing w:after="0" w:line="240" w:lineRule="auto"/>
    </w:pPr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b">
    <w:name w:val="header"/>
    <w:basedOn w:val="a"/>
    <w:link w:val="afc"/>
    <w:uiPriority w:val="99"/>
    <w:unhideWhenUsed/>
    <w:rsid w:val="00611DC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 w:eastAsiaTheme="minorHAnsi" w:cstheme="minorBidi"/>
      <w:sz w:val="22"/>
    </w:rPr>
  </w:style>
  <w:style w:type="character" w:styleId="afc" w:customStyle="true">
    <w:name w:val="Верхний колонтитул Знак"/>
    <w:basedOn w:val="a0"/>
    <w:link w:val="afb"/>
    <w:uiPriority w:val="99"/>
    <w:rsid w:val="00611DC1"/>
    <w:rPr>
      <w:rFonts w:asciiTheme="minorHAnsi" w:hAnsiTheme="minorHAnsi" w:eastAsiaTheme="minorHAnsi" w:cstheme="minorBidi"/>
    </w:rPr>
  </w:style>
  <w:style w:type="paragraph" w:styleId="afd">
    <w:name w:val="footer"/>
    <w:basedOn w:val="a"/>
    <w:link w:val="afe"/>
    <w:uiPriority w:val="99"/>
    <w:unhideWhenUsed/>
    <w:rsid w:val="00611DC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 w:eastAsiaTheme="minorHAnsi" w:cstheme="minorBidi"/>
      <w:sz w:val="22"/>
    </w:rPr>
  </w:style>
  <w:style w:type="character" w:styleId="afe" w:customStyle="true">
    <w:name w:val="Нижний колонтитул Знак"/>
    <w:basedOn w:val="a0"/>
    <w:link w:val="afd"/>
    <w:uiPriority w:val="99"/>
    <w:rsid w:val="00611DC1"/>
    <w:rPr>
      <w:rFonts w:asciiTheme="minorHAnsi" w:hAnsiTheme="minorHAnsi" w:eastAsiaTheme="minorHAnsi" w:cstheme="minorBidi"/>
    </w:rPr>
  </w:style>
  <w:style w:type="paragraph" w:styleId="HTML">
    <w:name w:val="HTML Preformatted"/>
    <w:basedOn w:val="a"/>
    <w:link w:val="HTML0"/>
    <w:uiPriority w:val="99"/>
    <w:unhideWhenUsed/>
    <w:rsid w:val="00611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11DC1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11DC1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11D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character" w:styleId="aff">
    <w:name w:val="annotation reference"/>
    <w:basedOn w:val="a0"/>
    <w:uiPriority w:val="99"/>
    <w:semiHidden/>
    <w:unhideWhenUsed/>
    <w:rsid w:val="00611DC1"/>
    <w:rPr>
      <w:sz w:val="16"/>
      <w:szCs w:val="16"/>
    </w:rPr>
  </w:style>
  <w:style w:type="paragraph" w:styleId="aff0">
    <w:name w:val="annotation subject"/>
    <w:basedOn w:val="af8"/>
    <w:next w:val="af8"/>
    <w:link w:val="aff1"/>
    <w:uiPriority w:val="99"/>
    <w:semiHidden/>
    <w:unhideWhenUsed/>
    <w:rsid w:val="00611DC1"/>
    <w:pPr>
      <w:spacing w:after="160"/>
    </w:pPr>
    <w:rPr>
      <w:b/>
      <w:bCs/>
    </w:rPr>
  </w:style>
  <w:style w:type="character" w:styleId="aff1" w:customStyle="true">
    <w:name w:val="Тема примечания Знак"/>
    <w:basedOn w:val="af9"/>
    <w:link w:val="aff0"/>
    <w:uiPriority w:val="99"/>
    <w:semiHidden/>
    <w:rsid w:val="00611DC1"/>
    <w:rPr>
      <w:rFonts w:asciiTheme="minorHAnsi" w:hAnsiTheme="minorHAnsi" w:eastAsiaTheme="minorHAnsi" w:cstheme="minorBidi"/>
      <w:b/>
      <w:bCs/>
      <w:sz w:val="20"/>
      <w:szCs w:val="20"/>
    </w:rPr>
  </w:style>
  <w:style w:type="paragraph" w:styleId="aff2">
    <w:name w:val="Body Text"/>
    <w:basedOn w:val="a"/>
    <w:link w:val="aff3"/>
    <w:rsid w:val="00926E9E"/>
    <w:pPr>
      <w:widowControl w:val="false"/>
      <w:autoSpaceDE w:val="false"/>
      <w:autoSpaceDN w:val="false"/>
      <w:spacing w:after="0" w:line="240" w:lineRule="auto"/>
      <w:textAlignment w:val="baseline"/>
    </w:pPr>
    <w:rPr>
      <w:rFonts w:eastAsia="SimSun" w:cs="Times New Roman"/>
      <w:b/>
      <w:bCs/>
      <w:sz w:val="20"/>
      <w:szCs w:val="20"/>
      <w:lang w:eastAsia="ru-RU"/>
    </w:rPr>
  </w:style>
  <w:style w:type="character" w:styleId="aff3" w:customStyle="true">
    <w:name w:val="Основной текст Знак"/>
    <w:basedOn w:val="a0"/>
    <w:link w:val="aff2"/>
    <w:rsid w:val="00926E9E"/>
    <w:rPr>
      <w:rFonts w:ascii="Times New Roman" w:hAnsi="Times New Roman" w:eastAsia="SimSun" w:cs="Times New Roman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ajorHAnsi" w:cstheme="majorBidi" w:eastAsiaTheme="majorEastAsia" w:hAnsiTheme="maj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718B"/>
    <w:pPr>
      <w:jc w:val="both"/>
    </w:pPr>
    <w:rPr>
      <w:rFonts w:ascii="Times New Roman" w:hAnsi="Times New Roman"/>
      <w:sz w:val="24"/>
    </w:rPr>
  </w:style>
  <w:style w:styleId="1" w:type="paragraph">
    <w:name w:val="heading 1"/>
    <w:basedOn w:val="a"/>
    <w:next w:val="a"/>
    <w:link w:val="10"/>
    <w:uiPriority w:val="9"/>
    <w:qFormat/>
    <w:rsid w:val="003237FB"/>
    <w:pPr>
      <w:spacing w:after="0" w:before="480"/>
      <w:contextualSpacing/>
      <w:outlineLvl w:val="0"/>
    </w:pPr>
    <w:rPr>
      <w:smallCaps/>
      <w:spacing w:val="5"/>
      <w:sz w:val="36"/>
      <w:szCs w:val="36"/>
    </w:rPr>
  </w:style>
  <w:style w:styleId="2" w:type="paragraph">
    <w:name w:val="heading 2"/>
    <w:basedOn w:val="a"/>
    <w:next w:val="a"/>
    <w:link w:val="20"/>
    <w:unhideWhenUsed/>
    <w:qFormat/>
    <w:rsid w:val="003237FB"/>
    <w:pPr>
      <w:spacing w:after="0" w:before="200" w:line="271" w:lineRule="auto"/>
      <w:outlineLvl w:val="1"/>
    </w:pPr>
    <w:rPr>
      <w:smallCaps/>
      <w:sz w:val="28"/>
      <w:szCs w:val="28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3237FB"/>
    <w:pPr>
      <w:spacing w:after="0" w:before="200" w:line="271" w:lineRule="auto"/>
      <w:outlineLvl w:val="2"/>
    </w:pPr>
    <w:rPr>
      <w:i/>
      <w:iCs/>
      <w:smallCaps/>
      <w:spacing w:val="5"/>
      <w:sz w:val="26"/>
      <w:szCs w:val="26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3237FB"/>
    <w:pPr>
      <w:spacing w:after="0" w:line="271" w:lineRule="auto"/>
      <w:outlineLvl w:val="3"/>
    </w:pPr>
    <w:rPr>
      <w:b/>
      <w:bCs/>
      <w:spacing w:val="5"/>
      <w:szCs w:val="24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3237FB"/>
    <w:pPr>
      <w:spacing w:after="0" w:line="271" w:lineRule="auto"/>
      <w:outlineLvl w:val="4"/>
    </w:pPr>
    <w:rPr>
      <w:i/>
      <w:iCs/>
      <w:szCs w:val="24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3237FB"/>
    <w:pPr>
      <w:shd w:color="auto" w:fill="FFFFFF" w:themeFill="background1" w:val="clear"/>
      <w:spacing w:after="0" w:line="271" w:lineRule="auto"/>
      <w:outlineLvl w:val="5"/>
    </w:pPr>
    <w:rPr>
      <w:b/>
      <w:bCs/>
      <w:color w:themeColor="text1" w:themeTint="A6" w:val="595959"/>
      <w:spacing w:val="5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3237FB"/>
    <w:pPr>
      <w:spacing w:after="0"/>
      <w:outlineLvl w:val="6"/>
    </w:pPr>
    <w:rPr>
      <w:b/>
      <w:bCs/>
      <w:i/>
      <w:iCs/>
      <w:color w:themeColor="text1" w:themeTint="A5" w:val="5A5A5A"/>
      <w:sz w:val="20"/>
      <w:szCs w:val="20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3237FB"/>
    <w:pPr>
      <w:spacing w:after="0"/>
      <w:outlineLvl w:val="7"/>
    </w:pPr>
    <w:rPr>
      <w:b/>
      <w:bCs/>
      <w:color w:themeColor="text1" w:themeTint="80" w:val="7F7F7F"/>
      <w:sz w:val="20"/>
      <w:szCs w:val="20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3237FB"/>
    <w:pPr>
      <w:spacing w:after="0" w:line="271" w:lineRule="auto"/>
      <w:outlineLvl w:val="8"/>
    </w:pPr>
    <w:rPr>
      <w:b/>
      <w:bCs/>
      <w:i/>
      <w:iCs/>
      <w:color w:themeColor="text1" w:themeTint="80" w:val="7F7F7F"/>
      <w:sz w:val="18"/>
      <w:szCs w:val="1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iPriority w:val="99"/>
    <w:unhideWhenUsed/>
    <w:rsid w:val="000E7641"/>
    <w:pPr>
      <w:spacing w:after="0" w:line="240" w:lineRule="auto"/>
    </w:pPr>
    <w:rPr>
      <w:rFonts w:ascii="Consolas" w:hAnsi="Consolas"/>
      <w:sz w:val="21"/>
      <w:szCs w:val="21"/>
    </w:rPr>
  </w:style>
  <w:style w:customStyle="1" w:styleId="a4" w:type="character">
    <w:name w:val="Текст Знак"/>
    <w:basedOn w:val="a0"/>
    <w:link w:val="a3"/>
    <w:uiPriority w:val="99"/>
    <w:rsid w:val="000E7641"/>
    <w:rPr>
      <w:rFonts w:ascii="Consolas" w:hAnsi="Consolas"/>
      <w:sz w:val="21"/>
      <w:szCs w:val="21"/>
    </w:rPr>
  </w:style>
  <w:style w:customStyle="1" w:styleId="10" w:type="character">
    <w:name w:val="Заголовок 1 Знак"/>
    <w:basedOn w:val="a0"/>
    <w:link w:val="1"/>
    <w:uiPriority w:val="9"/>
    <w:rsid w:val="003237FB"/>
    <w:rPr>
      <w:smallCaps/>
      <w:spacing w:val="5"/>
      <w:sz w:val="36"/>
      <w:szCs w:val="36"/>
    </w:rPr>
  </w:style>
  <w:style w:customStyle="1" w:styleId="20" w:type="character">
    <w:name w:val="Заголовок 2 Знак"/>
    <w:basedOn w:val="a0"/>
    <w:link w:val="2"/>
    <w:rsid w:val="003237FB"/>
    <w:rPr>
      <w:smallCaps/>
      <w:sz w:val="28"/>
      <w:szCs w:val="28"/>
    </w:rPr>
  </w:style>
  <w:style w:customStyle="1" w:styleId="30" w:type="character">
    <w:name w:val="Заголовок 3 Знак"/>
    <w:basedOn w:val="a0"/>
    <w:link w:val="3"/>
    <w:uiPriority w:val="9"/>
    <w:semiHidden/>
    <w:rsid w:val="003237FB"/>
    <w:rPr>
      <w:i/>
      <w:iCs/>
      <w:smallCaps/>
      <w:spacing w:val="5"/>
      <w:sz w:val="26"/>
      <w:szCs w:val="26"/>
    </w:rPr>
  </w:style>
  <w:style w:customStyle="1" w:styleId="40" w:type="character">
    <w:name w:val="Заголовок 4 Знак"/>
    <w:basedOn w:val="a0"/>
    <w:link w:val="4"/>
    <w:uiPriority w:val="9"/>
    <w:semiHidden/>
    <w:rsid w:val="003237FB"/>
    <w:rPr>
      <w:b/>
      <w:bCs/>
      <w:spacing w:val="5"/>
      <w:sz w:val="24"/>
      <w:szCs w:val="24"/>
    </w:rPr>
  </w:style>
  <w:style w:customStyle="1" w:styleId="50" w:type="character">
    <w:name w:val="Заголовок 5 Знак"/>
    <w:basedOn w:val="a0"/>
    <w:link w:val="5"/>
    <w:uiPriority w:val="9"/>
    <w:semiHidden/>
    <w:rsid w:val="003237FB"/>
    <w:rPr>
      <w:i/>
      <w:iCs/>
      <w:sz w:val="24"/>
      <w:szCs w:val="24"/>
    </w:rPr>
  </w:style>
  <w:style w:customStyle="1" w:styleId="60" w:type="character">
    <w:name w:val="Заголовок 6 Знак"/>
    <w:basedOn w:val="a0"/>
    <w:link w:val="6"/>
    <w:uiPriority w:val="9"/>
    <w:semiHidden/>
    <w:rsid w:val="003237FB"/>
    <w:rPr>
      <w:b/>
      <w:bCs/>
      <w:color w:themeColor="text1" w:themeTint="A6" w:val="595959"/>
      <w:spacing w:val="5"/>
      <w:shd w:color="auto" w:fill="FFFFFF" w:themeFill="background1" w:val="clear"/>
    </w:rPr>
  </w:style>
  <w:style w:customStyle="1" w:styleId="70" w:type="character">
    <w:name w:val="Заголовок 7 Знак"/>
    <w:basedOn w:val="a0"/>
    <w:link w:val="7"/>
    <w:uiPriority w:val="9"/>
    <w:semiHidden/>
    <w:rsid w:val="003237FB"/>
    <w:rPr>
      <w:b/>
      <w:bCs/>
      <w:i/>
      <w:iCs/>
      <w:color w:themeColor="text1" w:themeTint="A5" w:val="5A5A5A"/>
      <w:sz w:val="20"/>
      <w:szCs w:val="20"/>
    </w:rPr>
  </w:style>
  <w:style w:customStyle="1" w:styleId="80" w:type="character">
    <w:name w:val="Заголовок 8 Знак"/>
    <w:basedOn w:val="a0"/>
    <w:link w:val="8"/>
    <w:uiPriority w:val="9"/>
    <w:semiHidden/>
    <w:rsid w:val="003237FB"/>
    <w:rPr>
      <w:b/>
      <w:bCs/>
      <w:color w:themeColor="text1" w:themeTint="80" w:val="7F7F7F"/>
      <w:sz w:val="20"/>
      <w:szCs w:val="20"/>
    </w:rPr>
  </w:style>
  <w:style w:customStyle="1" w:styleId="90" w:type="character">
    <w:name w:val="Заголовок 9 Знак"/>
    <w:basedOn w:val="a0"/>
    <w:link w:val="9"/>
    <w:uiPriority w:val="9"/>
    <w:semiHidden/>
    <w:rsid w:val="003237FB"/>
    <w:rPr>
      <w:b/>
      <w:bCs/>
      <w:i/>
      <w:iCs/>
      <w:color w:themeColor="text1" w:themeTint="80" w:val="7F7F7F"/>
      <w:sz w:val="18"/>
      <w:szCs w:val="18"/>
    </w:rPr>
  </w:style>
  <w:style w:styleId="a5" w:type="paragraph">
    <w:name w:val="Title"/>
    <w:basedOn w:val="a"/>
    <w:next w:val="a"/>
    <w:link w:val="a6"/>
    <w:uiPriority w:val="10"/>
    <w:qFormat/>
    <w:rsid w:val="003237FB"/>
    <w:pPr>
      <w:spacing w:after="300" w:line="240" w:lineRule="auto"/>
      <w:contextualSpacing/>
    </w:pPr>
    <w:rPr>
      <w:smallCaps/>
      <w:sz w:val="52"/>
      <w:szCs w:val="52"/>
    </w:rPr>
  </w:style>
  <w:style w:customStyle="1" w:styleId="a6" w:type="character">
    <w:name w:val="Название Знак"/>
    <w:basedOn w:val="a0"/>
    <w:link w:val="a5"/>
    <w:uiPriority w:val="10"/>
    <w:rsid w:val="003237FB"/>
    <w:rPr>
      <w:smallCaps/>
      <w:sz w:val="52"/>
      <w:szCs w:val="52"/>
    </w:rPr>
  </w:style>
  <w:style w:styleId="a7" w:type="paragraph">
    <w:name w:val="Subtitle"/>
    <w:basedOn w:val="a"/>
    <w:next w:val="a"/>
    <w:link w:val="a8"/>
    <w:uiPriority w:val="11"/>
    <w:qFormat/>
    <w:rsid w:val="003237FB"/>
    <w:rPr>
      <w:i/>
      <w:iCs/>
      <w:smallCaps/>
      <w:spacing w:val="10"/>
      <w:sz w:val="28"/>
      <w:szCs w:val="28"/>
    </w:rPr>
  </w:style>
  <w:style w:customStyle="1" w:styleId="a8" w:type="character">
    <w:name w:val="Подзаголовок Знак"/>
    <w:basedOn w:val="a0"/>
    <w:link w:val="a7"/>
    <w:uiPriority w:val="11"/>
    <w:rsid w:val="003237FB"/>
    <w:rPr>
      <w:i/>
      <w:iCs/>
      <w:smallCaps/>
      <w:spacing w:val="10"/>
      <w:sz w:val="28"/>
      <w:szCs w:val="28"/>
    </w:rPr>
  </w:style>
  <w:style w:styleId="a9" w:type="character">
    <w:name w:val="Strong"/>
    <w:uiPriority w:val="22"/>
    <w:qFormat/>
    <w:rsid w:val="003237FB"/>
    <w:rPr>
      <w:b/>
      <w:bCs/>
    </w:rPr>
  </w:style>
  <w:style w:styleId="aa" w:type="character">
    <w:name w:val="Emphasis"/>
    <w:uiPriority w:val="20"/>
    <w:qFormat/>
    <w:rsid w:val="003237FB"/>
    <w:rPr>
      <w:b/>
      <w:bCs/>
      <w:i/>
      <w:iCs/>
      <w:spacing w:val="10"/>
    </w:rPr>
  </w:style>
  <w:style w:styleId="ab" w:type="paragraph">
    <w:name w:val="No Spacing"/>
    <w:basedOn w:val="a"/>
    <w:uiPriority w:val="1"/>
    <w:qFormat/>
    <w:rsid w:val="003237FB"/>
    <w:pPr>
      <w:spacing w:after="0" w:line="240" w:lineRule="auto"/>
    </w:pPr>
  </w:style>
  <w:style w:styleId="ac" w:type="paragraph">
    <w:name w:val="List Paragraph"/>
    <w:basedOn w:val="a"/>
    <w:uiPriority w:val="34"/>
    <w:qFormat/>
    <w:rsid w:val="003237FB"/>
    <w:pPr>
      <w:ind w:left="720"/>
      <w:contextualSpacing/>
    </w:pPr>
  </w:style>
  <w:style w:styleId="21" w:type="paragraph">
    <w:name w:val="Quote"/>
    <w:basedOn w:val="a"/>
    <w:next w:val="a"/>
    <w:link w:val="22"/>
    <w:uiPriority w:val="29"/>
    <w:qFormat/>
    <w:rsid w:val="003237FB"/>
    <w:rPr>
      <w:i/>
      <w:iCs/>
    </w:rPr>
  </w:style>
  <w:style w:customStyle="1" w:styleId="22" w:type="character">
    <w:name w:val="Цитата 2 Знак"/>
    <w:basedOn w:val="a0"/>
    <w:link w:val="21"/>
    <w:uiPriority w:val="29"/>
    <w:rsid w:val="003237FB"/>
    <w:rPr>
      <w:i/>
      <w:iCs/>
    </w:rPr>
  </w:style>
  <w:style w:styleId="ad" w:type="paragraph">
    <w:name w:val="Intense Quote"/>
    <w:basedOn w:val="a"/>
    <w:next w:val="a"/>
    <w:link w:val="ae"/>
    <w:uiPriority w:val="30"/>
    <w:qFormat/>
    <w:rsid w:val="003237FB"/>
    <w:pPr>
      <w:pBdr>
        <w:top w:color="auto" w:space="10" w:sz="4" w:val="single"/>
        <w:bottom w:color="auto" w:space="10" w:sz="4" w:val="single"/>
      </w:pBdr>
      <w:spacing w:after="240" w:before="240" w:line="300" w:lineRule="auto"/>
      <w:ind w:left="1152" w:right="1152"/>
    </w:pPr>
    <w:rPr>
      <w:i/>
      <w:iCs/>
    </w:rPr>
  </w:style>
  <w:style w:customStyle="1" w:styleId="ae" w:type="character">
    <w:name w:val="Выделенная цитата Знак"/>
    <w:basedOn w:val="a0"/>
    <w:link w:val="ad"/>
    <w:uiPriority w:val="30"/>
    <w:rsid w:val="003237FB"/>
    <w:rPr>
      <w:i/>
      <w:iCs/>
    </w:rPr>
  </w:style>
  <w:style w:styleId="af" w:type="character">
    <w:name w:val="Subtle Emphasis"/>
    <w:uiPriority w:val="19"/>
    <w:qFormat/>
    <w:rsid w:val="003237FB"/>
    <w:rPr>
      <w:i/>
      <w:iCs/>
    </w:rPr>
  </w:style>
  <w:style w:styleId="af0" w:type="character">
    <w:name w:val="Intense Emphasis"/>
    <w:uiPriority w:val="21"/>
    <w:qFormat/>
    <w:rsid w:val="003237FB"/>
    <w:rPr>
      <w:b/>
      <w:bCs/>
      <w:i/>
      <w:iCs/>
    </w:rPr>
  </w:style>
  <w:style w:styleId="af1" w:type="character">
    <w:name w:val="Subtle Reference"/>
    <w:basedOn w:val="a0"/>
    <w:uiPriority w:val="31"/>
    <w:qFormat/>
    <w:rsid w:val="003237FB"/>
    <w:rPr>
      <w:smallCaps/>
    </w:rPr>
  </w:style>
  <w:style w:styleId="af2" w:type="character">
    <w:name w:val="Intense Reference"/>
    <w:uiPriority w:val="32"/>
    <w:qFormat/>
    <w:rsid w:val="003237FB"/>
    <w:rPr>
      <w:b/>
      <w:bCs/>
      <w:smallCaps/>
    </w:rPr>
  </w:style>
  <w:style w:styleId="af3" w:type="character">
    <w:name w:val="Book Title"/>
    <w:basedOn w:val="a0"/>
    <w:uiPriority w:val="33"/>
    <w:qFormat/>
    <w:rsid w:val="003237FB"/>
    <w:rPr>
      <w:i/>
      <w:iCs/>
      <w:smallCaps/>
      <w:spacing w:val="5"/>
    </w:rPr>
  </w:style>
  <w:style w:styleId="af4" w:type="paragraph">
    <w:name w:val="TOC Heading"/>
    <w:basedOn w:val="1"/>
    <w:next w:val="a"/>
    <w:uiPriority w:val="39"/>
    <w:semiHidden/>
    <w:unhideWhenUsed/>
    <w:qFormat/>
    <w:rsid w:val="003237FB"/>
    <w:pPr>
      <w:outlineLvl w:val="9"/>
    </w:pPr>
    <w:rPr>
      <w:lang w:bidi="en-US"/>
    </w:rPr>
  </w:style>
  <w:style w:customStyle="1" w:styleId="11" w:type="paragraph">
    <w:name w:val="Стиль1"/>
    <w:basedOn w:val="a3"/>
    <w:link w:val="12"/>
    <w:qFormat/>
    <w:rsid w:val="003237FB"/>
    <w:pPr>
      <w:spacing w:after="120" w:before="120"/>
      <w:jc w:val="center"/>
    </w:pPr>
    <w:rPr>
      <w:rFonts w:ascii="Times New Roman" w:cs="Times New Roman" w:hAnsi="Times New Roman"/>
      <w:b/>
      <w:sz w:val="24"/>
      <w:szCs w:val="24"/>
    </w:rPr>
  </w:style>
  <w:style w:customStyle="1" w:styleId="12" w:type="character">
    <w:name w:val="Стиль1 Знак"/>
    <w:basedOn w:val="a4"/>
    <w:link w:val="11"/>
    <w:rsid w:val="003237FB"/>
    <w:rPr>
      <w:rFonts w:ascii="Times New Roman" w:cs="Times New Roman" w:hAnsi="Times New Roman"/>
      <w:b/>
      <w:sz w:val="24"/>
      <w:szCs w:val="24"/>
    </w:rPr>
  </w:style>
  <w:style w:styleId="af5" w:type="character">
    <w:name w:val="Hyperlink"/>
    <w:basedOn w:val="a0"/>
    <w:uiPriority w:val="99"/>
    <w:unhideWhenUsed/>
    <w:rsid w:val="004C4822"/>
    <w:rPr>
      <w:color w:themeColor="hyperlink" w:val="0000FF"/>
      <w:u w:val="single"/>
    </w:rPr>
  </w:style>
  <w:style w:customStyle="1" w:styleId="markedcontent" w:type="character">
    <w:name w:val="markedcontent"/>
    <w:basedOn w:val="a0"/>
    <w:rsid w:val="000077F7"/>
  </w:style>
  <w:style w:styleId="af6" w:type="paragraph">
    <w:name w:val="Balloon Text"/>
    <w:basedOn w:val="a"/>
    <w:link w:val="af7"/>
    <w:uiPriority w:val="99"/>
    <w:semiHidden/>
    <w:unhideWhenUsed/>
    <w:rsid w:val="005548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f7" w:type="character">
    <w:name w:val="Текст выноски Знак"/>
    <w:basedOn w:val="a0"/>
    <w:link w:val="af6"/>
    <w:uiPriority w:val="99"/>
    <w:semiHidden/>
    <w:rsid w:val="00554845"/>
    <w:rPr>
      <w:rFonts w:ascii="Tahoma" w:cs="Tahoma" w:hAnsi="Tahoma"/>
      <w:sz w:val="16"/>
      <w:szCs w:val="16"/>
    </w:rPr>
  </w:style>
  <w:style w:customStyle="1" w:styleId="ConsPlusTitle" w:type="paragraph">
    <w:name w:val="ConsPlusTitle"/>
    <w:rsid w:val="00611D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f8" w:type="paragraph">
    <w:name w:val="annotation text"/>
    <w:basedOn w:val="a"/>
    <w:link w:val="af9"/>
    <w:uiPriority w:val="99"/>
    <w:unhideWhenUsed/>
    <w:rsid w:val="00611DC1"/>
    <w:pPr>
      <w:spacing w:line="240" w:lineRule="auto"/>
      <w:jc w:val="left"/>
    </w:pPr>
    <w:rPr>
      <w:rFonts w:asciiTheme="minorHAnsi" w:cstheme="minorBidi" w:eastAsiaTheme="minorHAnsi" w:hAnsiTheme="minorHAnsi"/>
      <w:sz w:val="20"/>
      <w:szCs w:val="20"/>
    </w:rPr>
  </w:style>
  <w:style w:customStyle="1" w:styleId="af9" w:type="character">
    <w:name w:val="Текст примечания Знак"/>
    <w:basedOn w:val="a0"/>
    <w:link w:val="af8"/>
    <w:uiPriority w:val="99"/>
    <w:rsid w:val="00611DC1"/>
    <w:rPr>
      <w:rFonts w:asciiTheme="minorHAnsi" w:cstheme="minorBidi" w:eastAsiaTheme="minorHAnsi" w:hAnsiTheme="minorHAnsi"/>
      <w:sz w:val="20"/>
      <w:szCs w:val="20"/>
    </w:rPr>
  </w:style>
  <w:style w:styleId="afa" w:type="table">
    <w:name w:val="Table Grid"/>
    <w:basedOn w:val="a1"/>
    <w:uiPriority w:val="39"/>
    <w:rsid w:val="00611DC1"/>
    <w:pPr>
      <w:spacing w:after="0" w:line="240" w:lineRule="auto"/>
    </w:pPr>
    <w:rPr>
      <w:rFonts w:asciiTheme="minorHAnsi" w:cstheme="minorBidi" w:eastAsiaTheme="minorHAnsi" w:hAnsi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b" w:type="paragraph">
    <w:name w:val="header"/>
    <w:basedOn w:val="a"/>
    <w:link w:val="afc"/>
    <w:uiPriority w:val="99"/>
    <w:unhideWhenUsed/>
    <w:rsid w:val="00611DC1"/>
    <w:pPr>
      <w:tabs>
        <w:tab w:pos="4677" w:val="center"/>
        <w:tab w:pos="9355" w:val="right"/>
      </w:tabs>
      <w:spacing w:after="0" w:line="240" w:lineRule="auto"/>
      <w:jc w:val="left"/>
    </w:pPr>
    <w:rPr>
      <w:rFonts w:asciiTheme="minorHAnsi" w:cstheme="minorBidi" w:eastAsiaTheme="minorHAnsi" w:hAnsiTheme="minorHAnsi"/>
      <w:sz w:val="22"/>
    </w:rPr>
  </w:style>
  <w:style w:customStyle="1" w:styleId="afc" w:type="character">
    <w:name w:val="Верхний колонтитул Знак"/>
    <w:basedOn w:val="a0"/>
    <w:link w:val="afb"/>
    <w:uiPriority w:val="99"/>
    <w:rsid w:val="00611DC1"/>
    <w:rPr>
      <w:rFonts w:asciiTheme="minorHAnsi" w:cstheme="minorBidi" w:eastAsiaTheme="minorHAnsi" w:hAnsiTheme="minorHAnsi"/>
    </w:rPr>
  </w:style>
  <w:style w:styleId="afd" w:type="paragraph">
    <w:name w:val="footer"/>
    <w:basedOn w:val="a"/>
    <w:link w:val="afe"/>
    <w:uiPriority w:val="99"/>
    <w:unhideWhenUsed/>
    <w:rsid w:val="00611DC1"/>
    <w:pPr>
      <w:tabs>
        <w:tab w:pos="4677" w:val="center"/>
        <w:tab w:pos="9355" w:val="right"/>
      </w:tabs>
      <w:spacing w:after="0" w:line="240" w:lineRule="auto"/>
      <w:jc w:val="left"/>
    </w:pPr>
    <w:rPr>
      <w:rFonts w:asciiTheme="minorHAnsi" w:cstheme="minorBidi" w:eastAsiaTheme="minorHAnsi" w:hAnsiTheme="minorHAnsi"/>
      <w:sz w:val="22"/>
    </w:rPr>
  </w:style>
  <w:style w:customStyle="1" w:styleId="afe" w:type="character">
    <w:name w:val="Нижний колонтитул Знак"/>
    <w:basedOn w:val="a0"/>
    <w:link w:val="afd"/>
    <w:uiPriority w:val="99"/>
    <w:rsid w:val="00611DC1"/>
    <w:rPr>
      <w:rFonts w:asciiTheme="minorHAnsi" w:cstheme="minorBidi" w:eastAsiaTheme="minorHAnsi" w:hAnsiTheme="minorHAnsi"/>
    </w:rPr>
  </w:style>
  <w:style w:styleId="HTML" w:type="paragraph">
    <w:name w:val="HTML Preformatted"/>
    <w:basedOn w:val="a"/>
    <w:link w:val="HTML0"/>
    <w:uiPriority w:val="99"/>
    <w:unhideWhenUsed/>
    <w:rsid w:val="00611DC1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  <w:jc w:val="left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11DC1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11DC1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11D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f" w:type="character">
    <w:name w:val="annotation reference"/>
    <w:basedOn w:val="a0"/>
    <w:uiPriority w:val="99"/>
    <w:semiHidden/>
    <w:unhideWhenUsed/>
    <w:rsid w:val="00611DC1"/>
    <w:rPr>
      <w:sz w:val="16"/>
      <w:szCs w:val="16"/>
    </w:rPr>
  </w:style>
  <w:style w:styleId="aff0" w:type="paragraph">
    <w:name w:val="annotation subject"/>
    <w:basedOn w:val="af8"/>
    <w:next w:val="af8"/>
    <w:link w:val="aff1"/>
    <w:uiPriority w:val="99"/>
    <w:semiHidden/>
    <w:unhideWhenUsed/>
    <w:rsid w:val="00611DC1"/>
    <w:pPr>
      <w:spacing w:after="160"/>
    </w:pPr>
    <w:rPr>
      <w:b/>
      <w:bCs/>
    </w:rPr>
  </w:style>
  <w:style w:customStyle="1" w:styleId="aff1" w:type="character">
    <w:name w:val="Тема примечания Знак"/>
    <w:basedOn w:val="af9"/>
    <w:link w:val="aff0"/>
    <w:uiPriority w:val="99"/>
    <w:semiHidden/>
    <w:rsid w:val="00611DC1"/>
    <w:rPr>
      <w:rFonts w:asciiTheme="minorHAnsi" w:cstheme="minorBidi" w:eastAsiaTheme="minorHAnsi" w:hAnsiTheme="minorHAnsi"/>
      <w:b/>
      <w:bCs/>
      <w:sz w:val="20"/>
      <w:szCs w:val="20"/>
    </w:rPr>
  </w:style>
  <w:style w:styleId="aff2" w:type="paragraph">
    <w:name w:val="Body Text"/>
    <w:basedOn w:val="a"/>
    <w:link w:val="aff3"/>
    <w:rsid w:val="00926E9E"/>
    <w:pPr>
      <w:widowControl w:val="0"/>
      <w:autoSpaceDE w:val="0"/>
      <w:autoSpaceDN w:val="0"/>
      <w:spacing w:after="0" w:line="240" w:lineRule="auto"/>
      <w:textAlignment w:val="baseline"/>
    </w:pPr>
    <w:rPr>
      <w:rFonts w:cs="Times New Roman" w:eastAsia="SimSun"/>
      <w:b/>
      <w:bCs/>
      <w:sz w:val="20"/>
      <w:szCs w:val="20"/>
      <w:lang w:eastAsia="ru-RU"/>
    </w:rPr>
  </w:style>
  <w:style w:customStyle="1" w:styleId="aff3" w:type="character">
    <w:name w:val="Основной текст Знак"/>
    <w:basedOn w:val="a0"/>
    <w:link w:val="aff2"/>
    <w:rsid w:val="00926E9E"/>
    <w:rPr>
      <w:rFonts w:ascii="Times New Roman" w:cs="Times New Roman" w:eastAsia="SimSun" w:hAnsi="Times New Roman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30B55C863CAD9FFB87EFDD0A65DEDB5E584656556701F29933C8DEC0A0EBFA78C68C964A111D87C3B9DBE3880BD821C99BEC5AAECE3B7FA4h4dAJ" TargetMode="External"/><Relationship Id="rId18" Type="http://schemas.openxmlformats.org/officeDocument/2006/relationships/hyperlink" Target="consultantplus://offline/ref=8540055D2B99D5B84338E2897AE3B6DD60E1318CFACAA3DF71250FBE371DF7B443B9B63F3AE28C8D85E2FAADDF9642FFF0C2DFFCE3BCF513BFv7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30B55C863CAD9FFB87EFDD0A65DEDB5E584656556701F29933C8DEC0A0EBFA78C68C964A111D87C3BAD3B2D144D97D8CC7FF5BA5CE397DB84C911DhEd1J" TargetMode="External"/><Relationship Id="rId17" Type="http://schemas.openxmlformats.org/officeDocument/2006/relationships/hyperlink" Target="consultantplus://offline/ref=8540055D2B99D5B84338E2897AE3B6DD60E1318CFACAA3DF71250FBE371DF7B443B9B63F3AE28F8C84E2FAADDF9642FFF0C2DFFCE3BCF513BFv7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12381/d37960760a0a80315d288b2ae48379194a4c925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30B55C863CAD9FFB87EFDD0A65DEDB5E58465655670CF39933C8DEC0A0EBFA78C68C965811458BC2B3CEB7DB518F2CCAh9d6J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064594B0F677056A002579985E074AB137940B922FB53C21DAD931D3361AB0692C49A46DAA4ECBD862ED3CR3P3I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4C3E76262E86A47F638A8EDED64B42FD3D2BFE2A36E115CC469D81F9CFCD784B50FA0FE74409C3D7B52775B277259888084D51C6CC59DAE7c91DC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hyperlink" Target="consultantplus://offline/ref=B330B55C863CAD9FFB87EFDD0A65DEDB5E584656556701F29933C8DEC0A0EBFA78C68C964A111D87C3BAD4BFD944D97D8CC7FF5BA5CE397DB84C911DhEd1J" TargetMode="External"/><Relationship Id="rId22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98-р от 13.04.2026</docTitle>
  </documentManagement>
</p:properties>
</file>

<file path=customXml/itemProps1.xml><?xml version="1.0" encoding="utf-8"?>
<ds:datastoreItem xmlns:ds="http://schemas.openxmlformats.org/officeDocument/2006/customXml" ds:itemID="{9662B838-561B-4D61-81A7-B314C4B0FFBA}"/>
</file>

<file path=customXml/itemProps2.xml><?xml version="1.0" encoding="utf-8"?>
<ds:datastoreItem xmlns:ds="http://schemas.openxmlformats.org/officeDocument/2006/customXml" ds:itemID="{159FB6A5-B35D-49DE-8E0D-63700AB4E9E9}"/>
</file>

<file path=customXml/itemProps3.xml><?xml version="1.0" encoding="utf-8"?>
<ds:datastoreItem xmlns:ds="http://schemas.openxmlformats.org/officeDocument/2006/customXml" ds:itemID="{BF56EB84-B1B8-4036-8641-A9BE7C78C2E8}"/>
</file>

<file path=customXml/itemProps4.xml><?xml version="1.0" encoding="utf-8"?>
<ds:datastoreItem xmlns:ds="http://schemas.openxmlformats.org/officeDocument/2006/customXml" ds:itemID="{51AE1334-65A1-4D2D-BB09-43D7EF5DA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98-р от 13.04.2026</dc:title>
  <dc:creator>Глухов Андрей Владиславович</dc:creator>
  <cp:lastModifiedBy>Филимоненко Светлана Игоревна</cp:lastModifiedBy>
  <cp:revision>6</cp:revision>
  <cp:lastPrinted>2026-04-09T07:46:00Z</cp:lastPrinted>
  <dcterms:created xsi:type="dcterms:W3CDTF">2026-02-13T07:38:00Z</dcterms:created>
  <dcterms:modified xsi:type="dcterms:W3CDTF">2026-04-09T07:46:00Z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